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95B" w:rsidRPr="00502B45" w:rsidRDefault="00510ACF" w:rsidP="0040795B">
      <w:pPr>
        <w:spacing w:after="0" w:line="480" w:lineRule="auto"/>
        <w:jc w:val="center"/>
        <w:rPr>
          <w:rFonts w:ascii="Times New Roman" w:hAnsi="Times New Roman"/>
          <w:b/>
          <w:sz w:val="28"/>
          <w:szCs w:val="28"/>
        </w:rPr>
      </w:pPr>
      <w:r>
        <w:rPr>
          <w:rFonts w:ascii="Times New Roman" w:hAnsi="Times New Roman"/>
          <w:b/>
          <w:sz w:val="28"/>
          <w:szCs w:val="28"/>
        </w:rPr>
        <w:t>IMPACT OF INTERNATIONAL FINANCIAL REPORTING STANDARDS ON THE QUALITY OF FINANCIAL STATEMENT (A CASE STUDY OF FIRST BANK PLC ILORIN KWARA STATE)</w:t>
      </w:r>
    </w:p>
    <w:p w:rsidR="0040795B" w:rsidRDefault="0040795B" w:rsidP="0040795B">
      <w:pPr>
        <w:shd w:val="clear" w:color="auto" w:fill="FFFFFF"/>
        <w:autoSpaceDE w:val="0"/>
        <w:autoSpaceDN w:val="0"/>
        <w:adjustRightInd w:val="0"/>
        <w:spacing w:after="0" w:line="240" w:lineRule="auto"/>
        <w:jc w:val="center"/>
        <w:rPr>
          <w:rFonts w:ascii="Arial" w:hAnsi="Arial" w:cs="Arial"/>
          <w:b/>
          <w:sz w:val="42"/>
          <w:szCs w:val="26"/>
        </w:rPr>
      </w:pPr>
      <w:r>
        <w:rPr>
          <w:rFonts w:ascii="Arial" w:hAnsi="Arial" w:cs="Arial"/>
          <w:b/>
          <w:sz w:val="42"/>
          <w:szCs w:val="26"/>
        </w:rPr>
        <w:t>BY</w:t>
      </w:r>
    </w:p>
    <w:p w:rsidR="0040795B" w:rsidRDefault="0040795B" w:rsidP="0040795B">
      <w:pPr>
        <w:shd w:val="clear" w:color="auto" w:fill="FFFFFF"/>
        <w:autoSpaceDE w:val="0"/>
        <w:autoSpaceDN w:val="0"/>
        <w:adjustRightInd w:val="0"/>
        <w:spacing w:after="0" w:line="240" w:lineRule="auto"/>
        <w:jc w:val="center"/>
        <w:rPr>
          <w:rFonts w:ascii="Arial" w:hAnsi="Arial" w:cs="Arial"/>
          <w:b/>
          <w:sz w:val="42"/>
          <w:szCs w:val="26"/>
        </w:rPr>
      </w:pPr>
    </w:p>
    <w:p w:rsidR="0040795B" w:rsidRDefault="0040795B" w:rsidP="0040795B">
      <w:pPr>
        <w:shd w:val="clear" w:color="auto" w:fill="FFFFFF"/>
        <w:autoSpaceDE w:val="0"/>
        <w:autoSpaceDN w:val="0"/>
        <w:adjustRightInd w:val="0"/>
        <w:spacing w:after="0" w:line="240" w:lineRule="auto"/>
        <w:jc w:val="center"/>
        <w:rPr>
          <w:rFonts w:ascii="Arial" w:hAnsi="Arial" w:cs="Arial"/>
          <w:b/>
          <w:sz w:val="42"/>
          <w:szCs w:val="26"/>
        </w:rPr>
      </w:pPr>
    </w:p>
    <w:p w:rsidR="0040795B" w:rsidRDefault="0040795B" w:rsidP="0040795B">
      <w:pPr>
        <w:shd w:val="clear" w:color="auto" w:fill="FFFFFF"/>
        <w:autoSpaceDE w:val="0"/>
        <w:autoSpaceDN w:val="0"/>
        <w:adjustRightInd w:val="0"/>
        <w:spacing w:after="0" w:line="240" w:lineRule="auto"/>
        <w:jc w:val="center"/>
        <w:rPr>
          <w:rFonts w:ascii="Arial" w:hAnsi="Arial" w:cs="Arial"/>
          <w:b/>
          <w:sz w:val="42"/>
          <w:szCs w:val="26"/>
        </w:rPr>
      </w:pPr>
      <w:r>
        <w:rPr>
          <w:rFonts w:ascii="Arial" w:hAnsi="Arial" w:cs="Arial"/>
          <w:b/>
          <w:sz w:val="42"/>
          <w:szCs w:val="26"/>
        </w:rPr>
        <w:t>LAWAL YUSUF OWOLABI</w:t>
      </w:r>
    </w:p>
    <w:p w:rsidR="0040795B" w:rsidRDefault="0040795B" w:rsidP="0040795B">
      <w:pPr>
        <w:shd w:val="clear" w:color="auto" w:fill="FFFFFF"/>
        <w:autoSpaceDE w:val="0"/>
        <w:autoSpaceDN w:val="0"/>
        <w:adjustRightInd w:val="0"/>
        <w:spacing w:after="0" w:line="240" w:lineRule="auto"/>
        <w:jc w:val="center"/>
        <w:rPr>
          <w:rFonts w:ascii="Arial" w:hAnsi="Arial" w:cs="Arial"/>
          <w:b/>
          <w:sz w:val="20"/>
          <w:szCs w:val="26"/>
        </w:rPr>
      </w:pPr>
    </w:p>
    <w:p w:rsidR="0040795B" w:rsidRPr="00502B45" w:rsidRDefault="0040795B" w:rsidP="0040795B">
      <w:pPr>
        <w:shd w:val="clear" w:color="auto" w:fill="FFFFFF"/>
        <w:autoSpaceDE w:val="0"/>
        <w:autoSpaceDN w:val="0"/>
        <w:adjustRightInd w:val="0"/>
        <w:spacing w:after="0"/>
        <w:jc w:val="center"/>
        <w:rPr>
          <w:b/>
          <w:i/>
          <w:sz w:val="40"/>
          <w:szCs w:val="26"/>
        </w:rPr>
      </w:pPr>
      <w:r>
        <w:rPr>
          <w:b/>
          <w:i/>
          <w:sz w:val="40"/>
          <w:szCs w:val="26"/>
        </w:rPr>
        <w:t>HND/23/ACC/FT/0</w:t>
      </w:r>
      <w:r w:rsidR="00BD6622">
        <w:rPr>
          <w:b/>
          <w:i/>
          <w:sz w:val="40"/>
          <w:szCs w:val="26"/>
        </w:rPr>
        <w:t>535</w:t>
      </w:r>
    </w:p>
    <w:p w:rsidR="0040795B" w:rsidRDefault="0040795B" w:rsidP="0040795B">
      <w:pPr>
        <w:spacing w:after="0" w:line="240" w:lineRule="auto"/>
        <w:jc w:val="center"/>
        <w:rPr>
          <w:b/>
          <w:sz w:val="26"/>
          <w:szCs w:val="26"/>
        </w:rPr>
      </w:pPr>
    </w:p>
    <w:p w:rsidR="0040795B" w:rsidRDefault="0040795B" w:rsidP="0040795B">
      <w:pPr>
        <w:spacing w:after="0" w:line="240" w:lineRule="auto"/>
        <w:jc w:val="center"/>
        <w:rPr>
          <w:b/>
          <w:sz w:val="26"/>
          <w:szCs w:val="26"/>
        </w:rPr>
      </w:pPr>
    </w:p>
    <w:p w:rsidR="0040795B" w:rsidRDefault="0040795B" w:rsidP="0040795B">
      <w:pPr>
        <w:spacing w:after="0" w:line="240" w:lineRule="auto"/>
        <w:jc w:val="center"/>
        <w:rPr>
          <w:b/>
          <w:sz w:val="26"/>
          <w:szCs w:val="26"/>
        </w:rPr>
      </w:pPr>
    </w:p>
    <w:p w:rsidR="0040795B" w:rsidRPr="00BD6622" w:rsidRDefault="0040795B" w:rsidP="00BD6622">
      <w:pPr>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40795B" w:rsidRPr="00761C03" w:rsidRDefault="0040795B" w:rsidP="0040795B">
      <w:pPr>
        <w:spacing w:after="0" w:line="48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IN PARTIAL FULFILLMENT OF THE REQUIREMENT FOR THE AWARD OF HIGHER NATIONAL DIPLOMA (HND) IN ACCOUNTANCY</w:t>
      </w:r>
    </w:p>
    <w:p w:rsidR="0040795B" w:rsidRDefault="0040795B" w:rsidP="0040795B">
      <w:pPr>
        <w:spacing w:after="0" w:line="480" w:lineRule="auto"/>
        <w:ind w:left="3600"/>
        <w:jc w:val="right"/>
        <w:rPr>
          <w:rFonts w:asciiTheme="majorBidi" w:hAnsiTheme="majorBidi" w:cstheme="majorBidi"/>
          <w:color w:val="000000" w:themeColor="text1"/>
          <w:sz w:val="44"/>
          <w:szCs w:val="44"/>
        </w:rPr>
      </w:pPr>
    </w:p>
    <w:p w:rsidR="0040795B" w:rsidRPr="00966D07" w:rsidRDefault="0040795B" w:rsidP="0040795B">
      <w:pPr>
        <w:spacing w:after="0" w:line="480" w:lineRule="auto"/>
        <w:ind w:left="3600"/>
        <w:jc w:val="right"/>
        <w:rPr>
          <w:rFonts w:asciiTheme="majorBidi" w:hAnsiTheme="majorBidi" w:cstheme="majorBidi"/>
          <w:b/>
          <w:bCs/>
          <w:color w:val="000000" w:themeColor="text1"/>
          <w:sz w:val="54"/>
          <w:szCs w:val="54"/>
        </w:rPr>
      </w:pPr>
      <w:r>
        <w:rPr>
          <w:rFonts w:asciiTheme="majorBidi" w:hAnsiTheme="majorBidi" w:cstheme="majorBidi"/>
          <w:color w:val="000000" w:themeColor="text1"/>
          <w:sz w:val="44"/>
          <w:szCs w:val="44"/>
        </w:rPr>
        <w:t>MAY, 2025</w:t>
      </w:r>
    </w:p>
    <w:p w:rsidR="0040795B" w:rsidRDefault="0040795B" w:rsidP="0040795B">
      <w:pPr>
        <w:spacing w:after="0" w:line="480" w:lineRule="auto"/>
        <w:jc w:val="center"/>
        <w:rPr>
          <w:rFonts w:ascii="Times New Roman" w:hAnsi="Times New Roman"/>
          <w:b/>
          <w:bCs/>
          <w:color w:val="000000"/>
          <w:sz w:val="24"/>
          <w:szCs w:val="24"/>
        </w:rPr>
      </w:pPr>
    </w:p>
    <w:p w:rsidR="0040795B" w:rsidRDefault="0040795B" w:rsidP="0040795B">
      <w:pPr>
        <w:spacing w:after="0" w:line="480" w:lineRule="auto"/>
        <w:jc w:val="center"/>
        <w:rPr>
          <w:rFonts w:ascii="Times New Roman" w:hAnsi="Times New Roman"/>
          <w:b/>
          <w:bCs/>
          <w:color w:val="000000"/>
          <w:sz w:val="24"/>
          <w:szCs w:val="24"/>
        </w:rPr>
      </w:pPr>
    </w:p>
    <w:p w:rsidR="0040795B" w:rsidRDefault="0040795B" w:rsidP="0040795B">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CERTIFICATION</w:t>
      </w:r>
    </w:p>
    <w:p w:rsidR="0040795B" w:rsidRDefault="0040795B" w:rsidP="0040795B">
      <w:pPr>
        <w:spacing w:after="0" w:line="480" w:lineRule="auto"/>
        <w:jc w:val="both"/>
        <w:rPr>
          <w:rFonts w:ascii="Times New Roman" w:hAnsi="Times New Roman"/>
          <w:color w:val="000000"/>
          <w:sz w:val="24"/>
          <w:szCs w:val="24"/>
        </w:rPr>
      </w:pPr>
      <w:r>
        <w:rPr>
          <w:rFonts w:ascii="Times New Roman" w:hAnsi="Times New Roman"/>
          <w:color w:val="000000"/>
          <w:sz w:val="24"/>
          <w:szCs w:val="24"/>
        </w:rPr>
        <w:tab/>
        <w:t xml:space="preserve">This is to certify that this research work has been completed, By </w:t>
      </w:r>
      <w:r w:rsidR="00BD6622">
        <w:rPr>
          <w:rFonts w:ascii="Times New Roman" w:hAnsi="Times New Roman"/>
          <w:b/>
          <w:color w:val="000000"/>
          <w:sz w:val="24"/>
          <w:szCs w:val="24"/>
        </w:rPr>
        <w:t>LAWAL YUFUF OWOLABI</w:t>
      </w:r>
      <w:r>
        <w:rPr>
          <w:rFonts w:ascii="Times New Roman" w:hAnsi="Times New Roman"/>
          <w:b/>
          <w:color w:val="000000"/>
          <w:sz w:val="24"/>
          <w:szCs w:val="24"/>
        </w:rPr>
        <w:t xml:space="preserve"> </w:t>
      </w:r>
      <w:r>
        <w:rPr>
          <w:rFonts w:ascii="Times New Roman" w:hAnsi="Times New Roman"/>
          <w:color w:val="000000"/>
          <w:sz w:val="24"/>
          <w:szCs w:val="24"/>
        </w:rPr>
        <w:t>WITH</w:t>
      </w:r>
      <w:r>
        <w:rPr>
          <w:rFonts w:ascii="Times New Roman" w:hAnsi="Times New Roman"/>
          <w:b/>
          <w:color w:val="000000"/>
          <w:sz w:val="24"/>
          <w:szCs w:val="24"/>
        </w:rPr>
        <w:t xml:space="preserve"> MATRICULATION NUMBER HND/23/ACC/FT/0</w:t>
      </w:r>
      <w:r w:rsidR="00BD6622">
        <w:rPr>
          <w:rFonts w:ascii="Times New Roman" w:hAnsi="Times New Roman"/>
          <w:b/>
          <w:color w:val="000000"/>
          <w:sz w:val="24"/>
          <w:szCs w:val="24"/>
        </w:rPr>
        <w:t>535</w:t>
      </w:r>
      <w:r>
        <w:rPr>
          <w:rFonts w:ascii="Times New Roman" w:hAnsi="Times New Roman"/>
          <w:b/>
          <w:color w:val="000000"/>
          <w:sz w:val="24"/>
          <w:szCs w:val="24"/>
        </w:rPr>
        <w:t xml:space="preserve"> </w:t>
      </w:r>
      <w:r>
        <w:rPr>
          <w:rFonts w:ascii="Times New Roman" w:hAnsi="Times New Roman"/>
          <w:color w:val="000000"/>
          <w:sz w:val="24"/>
          <w:szCs w:val="24"/>
        </w:rPr>
        <w:t xml:space="preserve">and submitted to the department of Accountancy in partial fulfillment for the award of Higher National Diploma (HND) in Accountancy in the Institute of Finance and Management Studies (IFMS),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Polytechnic, Ilorin.</w:t>
      </w:r>
    </w:p>
    <w:p w:rsidR="0040795B" w:rsidRDefault="0040795B" w:rsidP="0040795B">
      <w:pPr>
        <w:spacing w:after="0" w:line="480" w:lineRule="auto"/>
        <w:jc w:val="both"/>
        <w:rPr>
          <w:rFonts w:ascii="Times New Roman" w:hAnsi="Times New Roman"/>
          <w:color w:val="000000"/>
          <w:sz w:val="24"/>
          <w:szCs w:val="24"/>
        </w:rPr>
      </w:pPr>
    </w:p>
    <w:p w:rsidR="0040795B" w:rsidRDefault="0040795B" w:rsidP="0040795B">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_____________________</w:t>
      </w:r>
    </w:p>
    <w:p w:rsidR="0040795B" w:rsidRDefault="0040795B" w:rsidP="0040795B">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 xml:space="preserve">MR. </w:t>
      </w:r>
      <w:r w:rsidR="00BD6622">
        <w:rPr>
          <w:rFonts w:ascii="Times New Roman" w:hAnsi="Times New Roman"/>
          <w:b/>
          <w:bCs/>
          <w:color w:val="000000"/>
          <w:sz w:val="24"/>
          <w:szCs w:val="24"/>
        </w:rPr>
        <w:t>ELELU M O</w:t>
      </w:r>
      <w:r>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40795B" w:rsidRDefault="0040795B" w:rsidP="0040795B">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(Project Supervisor)</w:t>
      </w:r>
    </w:p>
    <w:p w:rsidR="0040795B" w:rsidRDefault="0040795B" w:rsidP="0040795B">
      <w:pPr>
        <w:spacing w:after="0" w:line="480" w:lineRule="auto"/>
        <w:jc w:val="both"/>
        <w:rPr>
          <w:rFonts w:ascii="Times New Roman" w:hAnsi="Times New Roman"/>
          <w:b/>
          <w:i/>
          <w:color w:val="000000"/>
          <w:sz w:val="24"/>
          <w:szCs w:val="24"/>
        </w:rPr>
      </w:pPr>
    </w:p>
    <w:p w:rsidR="0040795B" w:rsidRDefault="0040795B" w:rsidP="0040795B">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_____________________</w:t>
      </w:r>
    </w:p>
    <w:p w:rsidR="0040795B" w:rsidRDefault="0040795B" w:rsidP="0040795B">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40795B" w:rsidRDefault="0040795B" w:rsidP="0040795B">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(Project Coordinator)</w:t>
      </w:r>
    </w:p>
    <w:p w:rsidR="0040795B" w:rsidRDefault="0040795B" w:rsidP="0040795B">
      <w:pPr>
        <w:spacing w:after="0" w:line="480" w:lineRule="auto"/>
        <w:jc w:val="both"/>
        <w:rPr>
          <w:rFonts w:ascii="Times New Roman" w:hAnsi="Times New Roman"/>
          <w:color w:val="000000"/>
          <w:sz w:val="24"/>
          <w:szCs w:val="24"/>
        </w:rPr>
      </w:pPr>
    </w:p>
    <w:p w:rsidR="00BD6622" w:rsidRDefault="00BD6622" w:rsidP="0040795B">
      <w:pPr>
        <w:spacing w:after="0" w:line="480" w:lineRule="auto"/>
        <w:jc w:val="both"/>
        <w:rPr>
          <w:rFonts w:ascii="Times New Roman" w:hAnsi="Times New Roman"/>
          <w:color w:val="000000"/>
          <w:sz w:val="24"/>
          <w:szCs w:val="24"/>
        </w:rPr>
      </w:pPr>
    </w:p>
    <w:p w:rsidR="0040795B" w:rsidRDefault="0040795B" w:rsidP="0040795B">
      <w:pPr>
        <w:spacing w:after="0" w:line="240" w:lineRule="auto"/>
        <w:jc w:val="both"/>
        <w:rPr>
          <w:rFonts w:ascii="Times New Roman" w:hAnsi="Times New Roman"/>
          <w:color w:val="000000"/>
          <w:sz w:val="24"/>
          <w:szCs w:val="24"/>
        </w:rPr>
      </w:pPr>
      <w:r w:rsidRPr="00BD6622">
        <w:rPr>
          <w:rFonts w:ascii="Times New Roman" w:hAnsi="Times New Roman"/>
          <w:b/>
          <w:bCs/>
          <w:color w:val="000000"/>
          <w:sz w:val="24"/>
          <w:szCs w:val="24"/>
        </w:rPr>
        <w:t>______________________________</w:t>
      </w:r>
      <w:r w:rsidRPr="00BD6622">
        <w:rPr>
          <w:rFonts w:ascii="Times New Roman" w:hAnsi="Times New Roman"/>
          <w:b/>
          <w:bCs/>
          <w:color w:val="000000"/>
          <w:sz w:val="24"/>
          <w:szCs w:val="24"/>
        </w:rPr>
        <w:tab/>
      </w:r>
      <w:r w:rsidRPr="00BD6622">
        <w:rPr>
          <w:rFonts w:ascii="Times New Roman" w:hAnsi="Times New Roman"/>
          <w:b/>
          <w:bCs/>
          <w:color w:val="000000"/>
          <w:sz w:val="24"/>
          <w:szCs w:val="24"/>
        </w:rPr>
        <w:tab/>
      </w:r>
      <w:r>
        <w:rPr>
          <w:rFonts w:ascii="Times New Roman" w:hAnsi="Times New Roman"/>
          <w:color w:val="000000"/>
          <w:sz w:val="24"/>
          <w:szCs w:val="24"/>
        </w:rPr>
        <w:t>_____________________</w:t>
      </w:r>
    </w:p>
    <w:p w:rsidR="0040795B" w:rsidRDefault="0040795B" w:rsidP="0040795B">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40795B" w:rsidRDefault="0040795B" w:rsidP="0040795B">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(Head of Department)</w:t>
      </w:r>
    </w:p>
    <w:p w:rsidR="0040795B" w:rsidRDefault="0040795B" w:rsidP="0040795B">
      <w:pPr>
        <w:spacing w:after="0" w:line="480" w:lineRule="auto"/>
        <w:jc w:val="both"/>
        <w:rPr>
          <w:rFonts w:ascii="Times New Roman" w:hAnsi="Times New Roman"/>
          <w:color w:val="000000"/>
          <w:sz w:val="24"/>
          <w:szCs w:val="24"/>
        </w:rPr>
      </w:pPr>
    </w:p>
    <w:p w:rsidR="0040795B" w:rsidRDefault="0040795B" w:rsidP="0040795B">
      <w:pPr>
        <w:spacing w:after="0" w:line="240" w:lineRule="auto"/>
        <w:jc w:val="both"/>
        <w:rPr>
          <w:rFonts w:ascii="Times New Roman" w:hAnsi="Times New Roman"/>
          <w:color w:val="000000"/>
          <w:sz w:val="24"/>
          <w:szCs w:val="24"/>
        </w:rPr>
      </w:pPr>
    </w:p>
    <w:p w:rsidR="0040795B" w:rsidRDefault="0040795B" w:rsidP="0040795B">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w:t>
      </w:r>
      <w:r>
        <w:rPr>
          <w:rFonts w:ascii="Times New Roman" w:hAnsi="Times New Roman"/>
          <w:color w:val="000000"/>
          <w:sz w:val="24"/>
          <w:szCs w:val="24"/>
        </w:rPr>
        <w:tab/>
      </w:r>
      <w:r>
        <w:rPr>
          <w:rFonts w:ascii="Times New Roman" w:hAnsi="Times New Roman"/>
          <w:color w:val="000000"/>
          <w:sz w:val="24"/>
          <w:szCs w:val="24"/>
        </w:rPr>
        <w:tab/>
        <w:t>_____________________</w:t>
      </w:r>
    </w:p>
    <w:p w:rsidR="0040795B" w:rsidRDefault="0040795B" w:rsidP="0040795B">
      <w:pPr>
        <w:spacing w:after="0" w:line="24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40795B" w:rsidRDefault="0040795B" w:rsidP="0040795B">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p>
    <w:p w:rsidR="0040795B" w:rsidRDefault="0040795B" w:rsidP="0040795B">
      <w:pPr>
        <w:spacing w:after="0" w:line="480" w:lineRule="auto"/>
        <w:jc w:val="both"/>
        <w:rPr>
          <w:rFonts w:ascii="Times New Roman" w:hAnsi="Times New Roman"/>
          <w:color w:val="000000"/>
          <w:sz w:val="24"/>
          <w:szCs w:val="24"/>
        </w:rPr>
      </w:pPr>
    </w:p>
    <w:p w:rsidR="0040795B" w:rsidRDefault="0040795B" w:rsidP="0040795B">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br w:type="page"/>
      </w:r>
      <w:r>
        <w:rPr>
          <w:rFonts w:ascii="Times New Roman" w:hAnsi="Times New Roman"/>
          <w:b/>
          <w:bCs/>
          <w:color w:val="000000"/>
          <w:sz w:val="24"/>
          <w:szCs w:val="24"/>
        </w:rPr>
        <w:lastRenderedPageBreak/>
        <w:t>DEDICATION</w:t>
      </w:r>
    </w:p>
    <w:p w:rsidR="0040795B" w:rsidRDefault="0040795B" w:rsidP="0040795B">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This project work is dedicated to Almighty GOD the Creator of Heaven and Earth</w:t>
      </w:r>
    </w:p>
    <w:p w:rsidR="0040795B" w:rsidRDefault="0040795B" w:rsidP="0040795B">
      <w:pPr>
        <w:spacing w:line="480" w:lineRule="auto"/>
        <w:jc w:val="center"/>
        <w:rPr>
          <w:rFonts w:ascii="Times New Roman" w:hAnsi="Times New Roman"/>
          <w:b/>
          <w:color w:val="000000"/>
          <w:sz w:val="24"/>
          <w:szCs w:val="24"/>
        </w:rPr>
      </w:pPr>
    </w:p>
    <w:p w:rsidR="0040795B" w:rsidRDefault="0040795B" w:rsidP="0040795B">
      <w:pPr>
        <w:spacing w:line="480" w:lineRule="auto"/>
        <w:jc w:val="center"/>
        <w:rPr>
          <w:rFonts w:ascii="Times New Roman" w:hAnsi="Times New Roman"/>
          <w:b/>
          <w:color w:val="000000"/>
          <w:sz w:val="24"/>
          <w:szCs w:val="24"/>
        </w:rPr>
      </w:pPr>
    </w:p>
    <w:p w:rsidR="0040795B" w:rsidRDefault="0040795B" w:rsidP="0040795B">
      <w:pPr>
        <w:spacing w:line="480" w:lineRule="auto"/>
        <w:jc w:val="center"/>
        <w:rPr>
          <w:rFonts w:ascii="Times New Roman" w:hAnsi="Times New Roman"/>
          <w:b/>
          <w:color w:val="000000"/>
          <w:sz w:val="24"/>
          <w:szCs w:val="24"/>
        </w:rPr>
      </w:pPr>
    </w:p>
    <w:p w:rsidR="0040795B" w:rsidRDefault="0040795B" w:rsidP="0040795B">
      <w:pPr>
        <w:spacing w:line="480" w:lineRule="auto"/>
        <w:jc w:val="center"/>
        <w:rPr>
          <w:rFonts w:ascii="Times New Roman" w:hAnsi="Times New Roman"/>
          <w:b/>
          <w:color w:val="000000"/>
          <w:sz w:val="24"/>
          <w:szCs w:val="24"/>
        </w:rPr>
      </w:pPr>
    </w:p>
    <w:p w:rsidR="0040795B" w:rsidRDefault="0040795B" w:rsidP="0040795B">
      <w:pPr>
        <w:spacing w:line="480" w:lineRule="auto"/>
        <w:jc w:val="center"/>
        <w:rPr>
          <w:rFonts w:ascii="Times New Roman" w:hAnsi="Times New Roman"/>
          <w:b/>
          <w:color w:val="000000"/>
          <w:sz w:val="24"/>
          <w:szCs w:val="24"/>
        </w:rPr>
      </w:pPr>
    </w:p>
    <w:p w:rsidR="0040795B" w:rsidRDefault="0040795B" w:rsidP="0040795B">
      <w:pPr>
        <w:spacing w:line="480" w:lineRule="auto"/>
        <w:jc w:val="center"/>
        <w:rPr>
          <w:rFonts w:ascii="Times New Roman" w:hAnsi="Times New Roman"/>
          <w:b/>
          <w:color w:val="000000"/>
          <w:sz w:val="24"/>
          <w:szCs w:val="24"/>
        </w:rPr>
      </w:pPr>
    </w:p>
    <w:p w:rsidR="0040795B" w:rsidRDefault="0040795B" w:rsidP="0040795B">
      <w:pPr>
        <w:spacing w:line="480" w:lineRule="auto"/>
        <w:jc w:val="center"/>
        <w:rPr>
          <w:rFonts w:ascii="Times New Roman" w:hAnsi="Times New Roman"/>
          <w:b/>
          <w:color w:val="000000"/>
          <w:sz w:val="24"/>
          <w:szCs w:val="24"/>
        </w:rPr>
      </w:pPr>
    </w:p>
    <w:p w:rsidR="0040795B" w:rsidRDefault="0040795B" w:rsidP="0040795B">
      <w:pPr>
        <w:spacing w:line="480" w:lineRule="auto"/>
        <w:jc w:val="center"/>
        <w:rPr>
          <w:rFonts w:ascii="Times New Roman" w:hAnsi="Times New Roman"/>
          <w:b/>
          <w:color w:val="000000"/>
          <w:sz w:val="24"/>
          <w:szCs w:val="24"/>
        </w:rPr>
      </w:pPr>
    </w:p>
    <w:p w:rsidR="0040795B" w:rsidRDefault="0040795B" w:rsidP="0040795B">
      <w:pPr>
        <w:spacing w:line="480" w:lineRule="auto"/>
        <w:jc w:val="center"/>
        <w:rPr>
          <w:rFonts w:ascii="Times New Roman" w:hAnsi="Times New Roman"/>
          <w:b/>
          <w:color w:val="000000"/>
          <w:sz w:val="24"/>
          <w:szCs w:val="24"/>
        </w:rPr>
      </w:pPr>
    </w:p>
    <w:p w:rsidR="0040795B" w:rsidRDefault="0040795B" w:rsidP="0040795B">
      <w:pPr>
        <w:spacing w:line="480" w:lineRule="auto"/>
        <w:jc w:val="center"/>
        <w:rPr>
          <w:rFonts w:ascii="Times New Roman" w:hAnsi="Times New Roman"/>
          <w:b/>
          <w:color w:val="000000"/>
          <w:sz w:val="24"/>
          <w:szCs w:val="24"/>
        </w:rPr>
      </w:pPr>
    </w:p>
    <w:p w:rsidR="0040795B" w:rsidRDefault="0040795B" w:rsidP="0040795B">
      <w:pPr>
        <w:spacing w:line="480" w:lineRule="auto"/>
        <w:jc w:val="center"/>
        <w:rPr>
          <w:rFonts w:ascii="Times New Roman" w:hAnsi="Times New Roman"/>
          <w:b/>
          <w:color w:val="000000"/>
          <w:sz w:val="24"/>
          <w:szCs w:val="24"/>
        </w:rPr>
      </w:pPr>
    </w:p>
    <w:p w:rsidR="0040795B" w:rsidRDefault="0040795B" w:rsidP="0040795B">
      <w:pPr>
        <w:spacing w:line="480" w:lineRule="auto"/>
        <w:jc w:val="center"/>
        <w:rPr>
          <w:rFonts w:ascii="Times New Roman" w:hAnsi="Times New Roman"/>
          <w:b/>
          <w:color w:val="000000"/>
          <w:sz w:val="24"/>
          <w:szCs w:val="24"/>
        </w:rPr>
      </w:pPr>
    </w:p>
    <w:p w:rsidR="0040795B" w:rsidRDefault="0040795B" w:rsidP="0040795B">
      <w:pPr>
        <w:spacing w:line="480" w:lineRule="auto"/>
        <w:jc w:val="center"/>
        <w:rPr>
          <w:rFonts w:ascii="Times New Roman" w:hAnsi="Times New Roman"/>
          <w:b/>
          <w:color w:val="000000"/>
          <w:sz w:val="24"/>
          <w:szCs w:val="24"/>
        </w:rPr>
      </w:pPr>
    </w:p>
    <w:p w:rsidR="0040795B" w:rsidRDefault="0040795B" w:rsidP="0040795B">
      <w:pPr>
        <w:spacing w:line="480" w:lineRule="auto"/>
        <w:jc w:val="center"/>
        <w:rPr>
          <w:rFonts w:ascii="Times New Roman" w:hAnsi="Times New Roman"/>
          <w:b/>
          <w:color w:val="000000"/>
          <w:sz w:val="24"/>
          <w:szCs w:val="24"/>
        </w:rPr>
      </w:pPr>
    </w:p>
    <w:p w:rsidR="00BD6622" w:rsidRPr="001156E9" w:rsidRDefault="00BD6622" w:rsidP="00BD6622">
      <w:pPr>
        <w:spacing w:line="480" w:lineRule="auto"/>
        <w:jc w:val="center"/>
        <w:rPr>
          <w:rFonts w:ascii="Times New Roman" w:hAnsi="Times New Roman"/>
          <w:b/>
          <w:color w:val="000000"/>
          <w:sz w:val="24"/>
          <w:szCs w:val="24"/>
        </w:rPr>
      </w:pPr>
      <w:r w:rsidRPr="001156E9">
        <w:rPr>
          <w:rFonts w:ascii="Times New Roman" w:hAnsi="Times New Roman"/>
          <w:b/>
          <w:color w:val="000000"/>
          <w:sz w:val="24"/>
          <w:szCs w:val="24"/>
        </w:rPr>
        <w:lastRenderedPageBreak/>
        <w:t>ACKNOWLEDGEMENT</w:t>
      </w:r>
    </w:p>
    <w:p w:rsidR="00BD6622" w:rsidRPr="001156E9" w:rsidRDefault="00BD6622" w:rsidP="00BD6622">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First and foremost, all praises glorification and adoration </w:t>
      </w:r>
      <w:proofErr w:type="gramStart"/>
      <w:r w:rsidRPr="001156E9">
        <w:rPr>
          <w:rFonts w:ascii="Times New Roman" w:hAnsi="Times New Roman"/>
          <w:color w:val="000000"/>
          <w:sz w:val="24"/>
          <w:szCs w:val="24"/>
        </w:rPr>
        <w:t>goes</w:t>
      </w:r>
      <w:proofErr w:type="gramEnd"/>
      <w:r w:rsidRPr="001156E9">
        <w:rPr>
          <w:rFonts w:ascii="Times New Roman" w:hAnsi="Times New Roman"/>
          <w:color w:val="000000"/>
          <w:sz w:val="24"/>
          <w:szCs w:val="24"/>
        </w:rPr>
        <w:t xml:space="preserve"> to Almighty God, the most beneficent and the most merciful, the lord of universe and the giver of knowledge for all his wonder and blessing upon my life.</w:t>
      </w:r>
    </w:p>
    <w:p w:rsidR="00BD6622" w:rsidRPr="001156E9" w:rsidRDefault="00BD6622" w:rsidP="00BD6622">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next deep and special appreciation goes to my irreplaceable lovely and caring parent </w:t>
      </w:r>
      <w:r>
        <w:rPr>
          <w:rFonts w:ascii="Times New Roman" w:hAnsi="Times New Roman"/>
          <w:b/>
          <w:color w:val="000000"/>
          <w:sz w:val="24"/>
          <w:szCs w:val="24"/>
        </w:rPr>
        <w:t>MR. &amp; MRS. LAWAL</w:t>
      </w:r>
      <w:r w:rsidRPr="001156E9">
        <w:rPr>
          <w:rFonts w:ascii="Times New Roman" w:hAnsi="Times New Roman"/>
          <w:color w:val="000000"/>
          <w:sz w:val="24"/>
          <w:szCs w:val="24"/>
        </w:rPr>
        <w:t xml:space="preserve"> for their parental love and support and always being there for me in all ways from the beginning to the end.</w:t>
      </w:r>
    </w:p>
    <w:p w:rsidR="00BD6622" w:rsidRPr="001156E9" w:rsidRDefault="00BD6622" w:rsidP="00BD6622">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profound gratitude also goes to my able supervisor </w:t>
      </w:r>
      <w:r w:rsidRPr="001156E9">
        <w:rPr>
          <w:rFonts w:ascii="Times New Roman" w:hAnsi="Times New Roman"/>
          <w:b/>
          <w:color w:val="000000"/>
          <w:sz w:val="24"/>
          <w:szCs w:val="24"/>
        </w:rPr>
        <w:t xml:space="preserve">Mr. </w:t>
      </w:r>
      <w:r>
        <w:rPr>
          <w:rFonts w:ascii="Times New Roman" w:hAnsi="Times New Roman"/>
          <w:b/>
          <w:color w:val="000000"/>
          <w:sz w:val="24"/>
          <w:szCs w:val="24"/>
        </w:rPr>
        <w:t>ELELU M O</w:t>
      </w:r>
      <w:r w:rsidRPr="001156E9">
        <w:rPr>
          <w:rFonts w:ascii="Times New Roman" w:hAnsi="Times New Roman"/>
          <w:color w:val="000000"/>
          <w:sz w:val="24"/>
          <w:szCs w:val="24"/>
        </w:rPr>
        <w:t xml:space="preserve"> for her support and for ta</w:t>
      </w:r>
      <w:bookmarkStart w:id="0" w:name="_GoBack"/>
      <w:bookmarkEnd w:id="0"/>
      <w:r w:rsidRPr="001156E9">
        <w:rPr>
          <w:rFonts w:ascii="Times New Roman" w:hAnsi="Times New Roman"/>
          <w:color w:val="000000"/>
          <w:sz w:val="24"/>
          <w:szCs w:val="24"/>
        </w:rPr>
        <w:t>king her time to surprise and correct this project work. May almighty Allah bless you sir.</w:t>
      </w:r>
    </w:p>
    <w:p w:rsidR="00BD6622" w:rsidRPr="001156E9" w:rsidRDefault="00BD6622" w:rsidP="00BD6622">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appreciation goes to my lovely brothers and sisters for their support towards me.</w:t>
      </w:r>
    </w:p>
    <w:p w:rsidR="00BD6622" w:rsidRPr="001156E9" w:rsidRDefault="00BD6622" w:rsidP="00BD6622">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next deep and special gratitude goes to my friends and w</w:t>
      </w:r>
      <w:r>
        <w:rPr>
          <w:rFonts w:ascii="Times New Roman" w:hAnsi="Times New Roman"/>
          <w:color w:val="000000"/>
          <w:sz w:val="24"/>
          <w:szCs w:val="24"/>
        </w:rPr>
        <w:t xml:space="preserve">ell-wishers. May Almighty </w:t>
      </w:r>
      <w:r w:rsidRPr="00AC31D1">
        <w:rPr>
          <w:rFonts w:ascii="Times New Roman" w:hAnsi="Times New Roman"/>
          <w:b/>
          <w:color w:val="000000"/>
          <w:sz w:val="24"/>
          <w:szCs w:val="24"/>
        </w:rPr>
        <w:t>GOD</w:t>
      </w:r>
      <w:r w:rsidRPr="001156E9">
        <w:rPr>
          <w:rFonts w:ascii="Times New Roman" w:hAnsi="Times New Roman"/>
          <w:color w:val="000000"/>
          <w:sz w:val="24"/>
          <w:szCs w:val="24"/>
        </w:rPr>
        <w:t xml:space="preserve"> continue to reward you all abundantly.</w:t>
      </w:r>
    </w:p>
    <w:p w:rsidR="00BD6622" w:rsidRPr="001156E9" w:rsidRDefault="00BD6622" w:rsidP="00BD6622">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I want to use this opportunity to sincerely thank the entire lecturer of Accountancy Department.</w:t>
      </w:r>
    </w:p>
    <w:p w:rsidR="00BD6622" w:rsidRPr="00DB7D25" w:rsidRDefault="00BD6622" w:rsidP="00BD6622">
      <w:pPr>
        <w:spacing w:after="0" w:line="480" w:lineRule="auto"/>
        <w:jc w:val="center"/>
        <w:rPr>
          <w:rFonts w:asciiTheme="majorBidi" w:hAnsiTheme="majorBidi" w:cstheme="majorBidi"/>
          <w:b/>
          <w:i/>
          <w:iCs/>
          <w:color w:val="000000" w:themeColor="text1"/>
          <w:sz w:val="24"/>
          <w:szCs w:val="24"/>
        </w:rPr>
      </w:pPr>
      <w:r w:rsidRPr="001156E9">
        <w:rPr>
          <w:rFonts w:ascii="Times New Roman" w:hAnsi="Times New Roman"/>
          <w:color w:val="000000"/>
          <w:sz w:val="24"/>
          <w:szCs w:val="24"/>
        </w:rPr>
        <w:t>Finally, to the rest of my family member, friends and love one I commend you all for sort of support you endowed me with th</w:t>
      </w:r>
      <w:r>
        <w:rPr>
          <w:rFonts w:ascii="Times New Roman" w:hAnsi="Times New Roman"/>
          <w:color w:val="000000"/>
          <w:sz w:val="24"/>
          <w:szCs w:val="24"/>
        </w:rPr>
        <w:t>rough the course of my program.</w:t>
      </w:r>
    </w:p>
    <w:p w:rsidR="0040795B" w:rsidRPr="00BC4E42" w:rsidRDefault="0040795B" w:rsidP="0040795B">
      <w:pPr>
        <w:spacing w:after="0" w:line="480" w:lineRule="auto"/>
        <w:jc w:val="both"/>
        <w:rPr>
          <w:rFonts w:ascii="Times New Roman" w:hAnsi="Times New Roman"/>
          <w:sz w:val="24"/>
          <w:szCs w:val="24"/>
        </w:rPr>
      </w:pPr>
    </w:p>
    <w:p w:rsidR="0040795B" w:rsidRDefault="0040795B" w:rsidP="0040795B">
      <w:pPr>
        <w:spacing w:line="36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TABLE OF CONTENTS</w:t>
      </w:r>
    </w:p>
    <w:p w:rsidR="0040795B" w:rsidRDefault="0040795B" w:rsidP="0040795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Title Page</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roofErr w:type="spellStart"/>
      <w:r>
        <w:rPr>
          <w:rFonts w:asciiTheme="majorBidi" w:hAnsiTheme="majorBidi" w:cstheme="majorBidi"/>
          <w:color w:val="000000" w:themeColor="text1"/>
          <w:sz w:val="24"/>
          <w:szCs w:val="24"/>
        </w:rPr>
        <w:t>i</w:t>
      </w:r>
      <w:proofErr w:type="spellEnd"/>
    </w:p>
    <w:p w:rsidR="0040795B" w:rsidRDefault="0040795B" w:rsidP="0040795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Certification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w:t>
      </w:r>
    </w:p>
    <w:p w:rsidR="0040795B" w:rsidRDefault="0040795B" w:rsidP="0040795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Dedication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iii</w:t>
      </w:r>
    </w:p>
    <w:p w:rsidR="0040795B" w:rsidRDefault="0040795B" w:rsidP="0040795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Acknowledgement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iv</w:t>
      </w:r>
    </w:p>
    <w:p w:rsidR="0040795B" w:rsidRDefault="0040795B" w:rsidP="0040795B">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CHAPTER ONE: </w:t>
      </w:r>
      <w:r>
        <w:rPr>
          <w:rFonts w:asciiTheme="majorBidi" w:hAnsiTheme="majorBidi" w:cstheme="majorBidi"/>
          <w:bCs/>
          <w:i/>
          <w:iCs/>
          <w:color w:val="000000" w:themeColor="text1"/>
          <w:sz w:val="24"/>
          <w:szCs w:val="24"/>
        </w:rPr>
        <w:t>INTRODUCTION</w:t>
      </w:r>
    </w:p>
    <w:p w:rsidR="0040795B" w:rsidRDefault="0040795B" w:rsidP="0040795B">
      <w:pPr>
        <w:numPr>
          <w:ilvl w:val="1"/>
          <w:numId w:val="3"/>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Background to the Study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w:t>
      </w:r>
    </w:p>
    <w:p w:rsidR="0040795B" w:rsidRDefault="0040795B" w:rsidP="0040795B">
      <w:pPr>
        <w:numPr>
          <w:ilvl w:val="1"/>
          <w:numId w:val="3"/>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Statement of the Problem</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w:t>
      </w:r>
    </w:p>
    <w:p w:rsidR="0040795B" w:rsidRDefault="0040795B" w:rsidP="0040795B">
      <w:pPr>
        <w:numPr>
          <w:ilvl w:val="1"/>
          <w:numId w:val="3"/>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Research Questions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40795B" w:rsidRDefault="0040795B" w:rsidP="0040795B">
      <w:pPr>
        <w:numPr>
          <w:ilvl w:val="1"/>
          <w:numId w:val="3"/>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Objectives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40795B" w:rsidRDefault="0040795B" w:rsidP="0040795B">
      <w:pPr>
        <w:numPr>
          <w:ilvl w:val="1"/>
          <w:numId w:val="3"/>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Research Hypotheses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40795B" w:rsidRDefault="0040795B" w:rsidP="0040795B">
      <w:pPr>
        <w:numPr>
          <w:ilvl w:val="1"/>
          <w:numId w:val="3"/>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Significance of the Study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40795B" w:rsidRDefault="0040795B" w:rsidP="0040795B">
      <w:pPr>
        <w:numPr>
          <w:ilvl w:val="1"/>
          <w:numId w:val="3"/>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Scope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40795B" w:rsidRDefault="0040795B" w:rsidP="0040795B">
      <w:pPr>
        <w:numPr>
          <w:ilvl w:val="1"/>
          <w:numId w:val="3"/>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40795B" w:rsidRDefault="0040795B" w:rsidP="0040795B">
      <w:pPr>
        <w:numPr>
          <w:ilvl w:val="1"/>
          <w:numId w:val="3"/>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Operational Definition of Terms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40795B" w:rsidRDefault="0040795B" w:rsidP="0040795B">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CHAPTER TWO: </w:t>
      </w:r>
      <w:r>
        <w:rPr>
          <w:rFonts w:asciiTheme="majorBidi" w:hAnsiTheme="majorBidi" w:cstheme="majorBidi"/>
          <w:bCs/>
          <w:i/>
          <w:iCs/>
          <w:color w:val="000000" w:themeColor="text1"/>
          <w:sz w:val="24"/>
          <w:szCs w:val="24"/>
        </w:rPr>
        <w:t>LITERATURE REVIEW</w:t>
      </w:r>
    </w:p>
    <w:p w:rsidR="0040795B" w:rsidRDefault="0040795B" w:rsidP="0040795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r>
        <w:rPr>
          <w:rFonts w:asciiTheme="majorBidi" w:hAnsiTheme="majorBidi" w:cstheme="majorBidi"/>
          <w:color w:val="000000" w:themeColor="text1"/>
          <w:sz w:val="24"/>
          <w:szCs w:val="24"/>
        </w:rPr>
        <w:tab/>
        <w:t>Conceptual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rsidR="0040795B" w:rsidRDefault="0040795B" w:rsidP="0040795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w:t>
      </w:r>
      <w:r>
        <w:rPr>
          <w:rFonts w:asciiTheme="majorBidi" w:hAnsiTheme="majorBidi" w:cstheme="majorBidi"/>
          <w:color w:val="000000" w:themeColor="text1"/>
          <w:sz w:val="24"/>
          <w:szCs w:val="24"/>
        </w:rPr>
        <w:tab/>
        <w:t xml:space="preserve">Theoretical Framework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11</w:t>
      </w:r>
    </w:p>
    <w:p w:rsidR="0040795B" w:rsidRDefault="0040795B" w:rsidP="0040795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2.3</w:t>
      </w:r>
      <w:r>
        <w:rPr>
          <w:rFonts w:asciiTheme="majorBidi" w:hAnsiTheme="majorBidi" w:cstheme="majorBidi"/>
          <w:color w:val="000000" w:themeColor="text1"/>
          <w:sz w:val="24"/>
          <w:szCs w:val="24"/>
        </w:rPr>
        <w:tab/>
        <w:t xml:space="preserve">Empirical Review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14</w:t>
      </w:r>
    </w:p>
    <w:p w:rsidR="0040795B" w:rsidRDefault="0040795B" w:rsidP="0040795B">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CHAPTER THREE: </w:t>
      </w:r>
      <w:r>
        <w:rPr>
          <w:rFonts w:asciiTheme="majorBidi" w:hAnsiTheme="majorBidi" w:cstheme="majorBidi"/>
          <w:i/>
          <w:iCs/>
          <w:color w:val="000000" w:themeColor="text1"/>
          <w:sz w:val="24"/>
          <w:szCs w:val="24"/>
        </w:rPr>
        <w:t>METHODOLOGY</w:t>
      </w:r>
      <w:r>
        <w:rPr>
          <w:rFonts w:asciiTheme="majorBidi" w:hAnsiTheme="majorBidi" w:cstheme="majorBidi"/>
          <w:b/>
          <w:bCs/>
          <w:color w:val="000000" w:themeColor="text1"/>
          <w:sz w:val="24"/>
          <w:szCs w:val="24"/>
        </w:rPr>
        <w:t xml:space="preserve"> </w:t>
      </w:r>
    </w:p>
    <w:p w:rsidR="0040795B" w:rsidRDefault="0040795B" w:rsidP="0040795B">
      <w:pPr>
        <w:numPr>
          <w:ilvl w:val="1"/>
          <w:numId w:val="4"/>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Design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40795B" w:rsidRDefault="0040795B" w:rsidP="0040795B">
      <w:pPr>
        <w:numPr>
          <w:ilvl w:val="1"/>
          <w:numId w:val="4"/>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40795B" w:rsidRDefault="0040795B" w:rsidP="0040795B">
      <w:pPr>
        <w:numPr>
          <w:ilvl w:val="1"/>
          <w:numId w:val="4"/>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Population of the Study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40795B" w:rsidRDefault="0040795B" w:rsidP="0040795B">
      <w:pPr>
        <w:numPr>
          <w:ilvl w:val="1"/>
          <w:numId w:val="4"/>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Sample Size and Technique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27</w:t>
      </w:r>
    </w:p>
    <w:p w:rsidR="0040795B" w:rsidRDefault="0040795B" w:rsidP="0040795B">
      <w:pPr>
        <w:numPr>
          <w:ilvl w:val="1"/>
          <w:numId w:val="4"/>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Research Instrument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28</w:t>
      </w:r>
    </w:p>
    <w:p w:rsidR="0040795B" w:rsidRDefault="0040795B" w:rsidP="0040795B">
      <w:pPr>
        <w:numPr>
          <w:ilvl w:val="1"/>
          <w:numId w:val="4"/>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Method of the Data Analysis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28</w:t>
      </w:r>
    </w:p>
    <w:p w:rsidR="0040795B" w:rsidRDefault="0040795B" w:rsidP="0040795B">
      <w:pPr>
        <w:numPr>
          <w:ilvl w:val="1"/>
          <w:numId w:val="4"/>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Model Specification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rsidR="0040795B" w:rsidRDefault="0040795B" w:rsidP="0040795B">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 xml:space="preserve">CHAPTER FOUR: </w:t>
      </w:r>
      <w:r>
        <w:rPr>
          <w:rFonts w:asciiTheme="majorBidi" w:hAnsiTheme="majorBidi" w:cstheme="majorBidi"/>
          <w:i/>
          <w:iCs/>
          <w:color w:val="000000" w:themeColor="text1"/>
          <w:sz w:val="24"/>
          <w:szCs w:val="24"/>
        </w:rPr>
        <w:t>ANALYSIS AND DISCUSSION</w:t>
      </w:r>
      <w:r>
        <w:rPr>
          <w:rFonts w:asciiTheme="majorBidi" w:hAnsiTheme="majorBidi" w:cstheme="majorBidi"/>
          <w:b/>
          <w:bCs/>
          <w:color w:val="000000" w:themeColor="text1"/>
          <w:sz w:val="24"/>
          <w:szCs w:val="24"/>
        </w:rPr>
        <w:t xml:space="preserve"> </w:t>
      </w:r>
    </w:p>
    <w:p w:rsidR="0040795B" w:rsidRDefault="0040795B" w:rsidP="0040795B">
      <w:pPr>
        <w:pStyle w:val="ListParagraph"/>
        <w:numPr>
          <w:ilvl w:val="1"/>
          <w:numId w:val="5"/>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Introduction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rsidR="0040795B" w:rsidRDefault="0040795B" w:rsidP="0040795B">
      <w:pPr>
        <w:pStyle w:val="ListParagraph"/>
        <w:numPr>
          <w:ilvl w:val="1"/>
          <w:numId w:val="5"/>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Demographical Characteristic of Respondents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rsidR="0040795B" w:rsidRDefault="0040795B" w:rsidP="0040795B">
      <w:pPr>
        <w:numPr>
          <w:ilvl w:val="1"/>
          <w:numId w:val="5"/>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Statistical Result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32</w:t>
      </w:r>
    </w:p>
    <w:p w:rsidR="0040795B" w:rsidRDefault="0040795B" w:rsidP="0040795B">
      <w:pPr>
        <w:numPr>
          <w:ilvl w:val="1"/>
          <w:numId w:val="5"/>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Test of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33</w:t>
      </w:r>
    </w:p>
    <w:p w:rsidR="0040795B" w:rsidRDefault="0040795B" w:rsidP="0040795B">
      <w:pPr>
        <w:numPr>
          <w:ilvl w:val="1"/>
          <w:numId w:val="5"/>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Summary of Findings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34</w:t>
      </w:r>
    </w:p>
    <w:p w:rsidR="0040795B" w:rsidRDefault="0040795B" w:rsidP="0040795B">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CHAPTER FIVE: </w:t>
      </w:r>
      <w:r>
        <w:rPr>
          <w:rFonts w:asciiTheme="majorBidi" w:hAnsiTheme="majorBidi" w:cstheme="majorBidi"/>
          <w:i/>
          <w:iCs/>
          <w:color w:val="000000" w:themeColor="text1"/>
          <w:sz w:val="24"/>
          <w:szCs w:val="24"/>
        </w:rPr>
        <w:t>SUMMARY, CONCLUSION AND RECOMMENDATIONS</w:t>
      </w:r>
      <w:r>
        <w:rPr>
          <w:rFonts w:asciiTheme="majorBidi" w:hAnsiTheme="majorBidi" w:cstheme="majorBidi"/>
          <w:b/>
          <w:bCs/>
          <w:color w:val="000000" w:themeColor="text1"/>
          <w:sz w:val="24"/>
          <w:szCs w:val="24"/>
        </w:rPr>
        <w:t xml:space="preserve"> </w:t>
      </w:r>
    </w:p>
    <w:p w:rsidR="0040795B" w:rsidRDefault="0040795B" w:rsidP="0040795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5.1</w:t>
      </w:r>
      <w:r>
        <w:rPr>
          <w:rFonts w:asciiTheme="majorBidi" w:hAnsiTheme="majorBidi" w:cstheme="majorBidi"/>
          <w:color w:val="000000" w:themeColor="text1"/>
          <w:sz w:val="24"/>
          <w:szCs w:val="24"/>
        </w:rPr>
        <w:tab/>
        <w:t xml:space="preserve">Summary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36</w:t>
      </w:r>
    </w:p>
    <w:p w:rsidR="0040795B" w:rsidRDefault="0040795B" w:rsidP="0040795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5.2</w:t>
      </w:r>
      <w:r>
        <w:rPr>
          <w:rFonts w:asciiTheme="majorBidi" w:hAnsiTheme="majorBidi" w:cstheme="majorBidi"/>
          <w:color w:val="000000" w:themeColor="text1"/>
          <w:sz w:val="24"/>
          <w:szCs w:val="24"/>
        </w:rPr>
        <w:tab/>
        <w:t xml:space="preserve">Conclusion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36</w:t>
      </w:r>
    </w:p>
    <w:p w:rsidR="0040795B" w:rsidRDefault="0040795B" w:rsidP="0040795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5.3</w:t>
      </w:r>
      <w:r>
        <w:rPr>
          <w:rFonts w:asciiTheme="majorBidi" w:hAnsiTheme="majorBidi" w:cstheme="majorBidi"/>
          <w:color w:val="000000" w:themeColor="text1"/>
          <w:sz w:val="24"/>
          <w:szCs w:val="24"/>
        </w:rPr>
        <w:tab/>
        <w:t xml:space="preserve">Recommendations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37</w:t>
      </w:r>
    </w:p>
    <w:p w:rsidR="0040795B" w:rsidRDefault="0040795B" w:rsidP="0040795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 xml:space="preserve">References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40795B" w:rsidRDefault="0040795B" w:rsidP="0040795B">
      <w:pPr>
        <w:spacing w:after="0" w:line="360" w:lineRule="auto"/>
        <w:jc w:val="both"/>
        <w:rPr>
          <w:rFonts w:asciiTheme="majorBidi" w:hAnsiTheme="majorBidi" w:cstheme="majorBidi"/>
          <w:color w:val="000000" w:themeColor="text1"/>
          <w:sz w:val="24"/>
          <w:szCs w:val="24"/>
        </w:rPr>
      </w:pPr>
    </w:p>
    <w:p w:rsidR="0040795B" w:rsidRDefault="0040795B" w:rsidP="00C94609">
      <w:pPr>
        <w:spacing w:line="480" w:lineRule="auto"/>
        <w:jc w:val="center"/>
        <w:rPr>
          <w:rFonts w:ascii="Times New Roman" w:hAnsi="Times New Roman" w:cs="Times New Roman"/>
          <w:b/>
          <w:bCs/>
          <w:sz w:val="24"/>
          <w:szCs w:val="24"/>
        </w:rPr>
      </w:pPr>
    </w:p>
    <w:p w:rsidR="0040795B" w:rsidRDefault="0040795B" w:rsidP="00C94609">
      <w:pPr>
        <w:spacing w:line="480" w:lineRule="auto"/>
        <w:jc w:val="center"/>
        <w:rPr>
          <w:rFonts w:ascii="Times New Roman" w:hAnsi="Times New Roman" w:cs="Times New Roman"/>
          <w:b/>
          <w:bCs/>
          <w:sz w:val="24"/>
          <w:szCs w:val="24"/>
        </w:rPr>
      </w:pPr>
    </w:p>
    <w:p w:rsidR="0040795B" w:rsidRDefault="0040795B" w:rsidP="00C94609">
      <w:pPr>
        <w:spacing w:line="480" w:lineRule="auto"/>
        <w:jc w:val="center"/>
        <w:rPr>
          <w:rFonts w:ascii="Times New Roman" w:hAnsi="Times New Roman" w:cs="Times New Roman"/>
          <w:b/>
          <w:bCs/>
          <w:sz w:val="24"/>
          <w:szCs w:val="24"/>
        </w:rPr>
      </w:pPr>
    </w:p>
    <w:p w:rsidR="0040795B" w:rsidRDefault="0040795B" w:rsidP="00C94609">
      <w:pPr>
        <w:spacing w:line="480" w:lineRule="auto"/>
        <w:jc w:val="center"/>
        <w:rPr>
          <w:rFonts w:ascii="Times New Roman" w:hAnsi="Times New Roman" w:cs="Times New Roman"/>
          <w:b/>
          <w:bCs/>
          <w:sz w:val="24"/>
          <w:szCs w:val="24"/>
        </w:rPr>
      </w:pPr>
    </w:p>
    <w:p w:rsidR="0040795B" w:rsidRDefault="0040795B" w:rsidP="00C94609">
      <w:pPr>
        <w:spacing w:line="480" w:lineRule="auto"/>
        <w:jc w:val="center"/>
        <w:rPr>
          <w:rFonts w:ascii="Times New Roman" w:hAnsi="Times New Roman" w:cs="Times New Roman"/>
          <w:b/>
          <w:bCs/>
          <w:sz w:val="24"/>
          <w:szCs w:val="24"/>
        </w:rPr>
      </w:pPr>
    </w:p>
    <w:p w:rsidR="006D4036" w:rsidRDefault="006D4036" w:rsidP="00C94609">
      <w:pPr>
        <w:spacing w:line="480" w:lineRule="auto"/>
        <w:jc w:val="center"/>
        <w:rPr>
          <w:rFonts w:ascii="Times New Roman" w:hAnsi="Times New Roman" w:cs="Times New Roman"/>
          <w:b/>
          <w:bCs/>
          <w:sz w:val="24"/>
          <w:szCs w:val="24"/>
        </w:rPr>
      </w:pPr>
    </w:p>
    <w:p w:rsidR="006D4036" w:rsidRDefault="006D4036" w:rsidP="00C94609">
      <w:pPr>
        <w:spacing w:line="480" w:lineRule="auto"/>
        <w:jc w:val="center"/>
        <w:rPr>
          <w:rFonts w:ascii="Times New Roman" w:hAnsi="Times New Roman" w:cs="Times New Roman"/>
          <w:b/>
          <w:bCs/>
          <w:sz w:val="24"/>
          <w:szCs w:val="24"/>
        </w:rPr>
      </w:pPr>
    </w:p>
    <w:p w:rsidR="006D4036" w:rsidRDefault="006D4036" w:rsidP="006D4036">
      <w:pPr>
        <w:spacing w:line="480" w:lineRule="auto"/>
        <w:rPr>
          <w:rFonts w:ascii="Times New Roman" w:hAnsi="Times New Roman" w:cs="Times New Roman"/>
          <w:b/>
          <w:bCs/>
          <w:sz w:val="24"/>
          <w:szCs w:val="24"/>
        </w:rPr>
        <w:sectPr w:rsidR="006D4036" w:rsidSect="006D4036">
          <w:footerReference w:type="default" r:id="rId7"/>
          <w:pgSz w:w="11520" w:h="14400"/>
          <w:pgMar w:top="1440" w:right="1440" w:bottom="1440" w:left="1440" w:header="720" w:footer="720" w:gutter="0"/>
          <w:pgNumType w:fmt="lowerRoman"/>
          <w:cols w:space="720"/>
          <w:docGrid w:linePitch="360"/>
        </w:sectPr>
      </w:pPr>
    </w:p>
    <w:p w:rsidR="0040795B" w:rsidRDefault="0040795B" w:rsidP="006D4036">
      <w:pPr>
        <w:spacing w:line="480" w:lineRule="auto"/>
        <w:rPr>
          <w:rFonts w:ascii="Times New Roman" w:hAnsi="Times New Roman" w:cs="Times New Roman"/>
          <w:b/>
          <w:bCs/>
          <w:sz w:val="24"/>
          <w:szCs w:val="24"/>
        </w:rPr>
      </w:pPr>
    </w:p>
    <w:p w:rsidR="00B12BC3" w:rsidRPr="00447804" w:rsidRDefault="00D02304" w:rsidP="00C94609">
      <w:pPr>
        <w:spacing w:line="480" w:lineRule="auto"/>
        <w:jc w:val="center"/>
        <w:rPr>
          <w:rFonts w:ascii="Times New Roman" w:hAnsi="Times New Roman" w:cs="Times New Roman"/>
          <w:b/>
          <w:bCs/>
          <w:sz w:val="24"/>
          <w:szCs w:val="24"/>
        </w:rPr>
      </w:pPr>
      <w:r w:rsidRPr="00447804">
        <w:rPr>
          <w:rFonts w:ascii="Times New Roman" w:hAnsi="Times New Roman" w:cs="Times New Roman"/>
          <w:b/>
          <w:bCs/>
          <w:sz w:val="24"/>
          <w:szCs w:val="24"/>
        </w:rPr>
        <w:t>CHAPTER ONE</w:t>
      </w:r>
    </w:p>
    <w:p w:rsidR="00B12BC3" w:rsidRPr="00447804" w:rsidRDefault="00D02304" w:rsidP="00C94609">
      <w:pPr>
        <w:spacing w:line="480" w:lineRule="auto"/>
        <w:jc w:val="center"/>
        <w:rPr>
          <w:rFonts w:ascii="Times New Roman" w:hAnsi="Times New Roman" w:cs="Times New Roman"/>
          <w:b/>
          <w:bCs/>
          <w:sz w:val="24"/>
          <w:szCs w:val="24"/>
        </w:rPr>
      </w:pPr>
      <w:r w:rsidRPr="00447804">
        <w:rPr>
          <w:rFonts w:ascii="Times New Roman" w:hAnsi="Times New Roman" w:cs="Times New Roman"/>
          <w:b/>
          <w:bCs/>
          <w:sz w:val="24"/>
          <w:szCs w:val="24"/>
        </w:rPr>
        <w:t>INTRODUCTION</w:t>
      </w:r>
    </w:p>
    <w:p w:rsidR="00B12BC3" w:rsidRPr="00447804" w:rsidRDefault="00D02304" w:rsidP="00447804">
      <w:pPr>
        <w:spacing w:line="480" w:lineRule="auto"/>
        <w:rPr>
          <w:rFonts w:ascii="Times New Roman" w:hAnsi="Times New Roman" w:cs="Times New Roman"/>
          <w:b/>
          <w:bCs/>
          <w:sz w:val="24"/>
          <w:szCs w:val="24"/>
        </w:rPr>
      </w:pPr>
      <w:r w:rsidRPr="00447804">
        <w:rPr>
          <w:rFonts w:ascii="Times New Roman" w:hAnsi="Times New Roman" w:cs="Times New Roman"/>
          <w:b/>
          <w:bCs/>
          <w:sz w:val="24"/>
          <w:szCs w:val="24"/>
        </w:rPr>
        <w:t>1.1 Background to the Study</w:t>
      </w:r>
    </w:p>
    <w:p w:rsidR="00B12BC3" w:rsidRPr="00447804" w:rsidRDefault="00D02304" w:rsidP="00447804">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Decision-making is central to the operations of financial institutions, especially in the context of global business dynamics where stakeholders demand accurate, transparent, and comparable financial information. Financial statements serve as a foundation for various economic decisions, and their quality is a function of the accounting standards under which they are prepared.</w:t>
      </w:r>
    </w:p>
    <w:p w:rsidR="00B12BC3" w:rsidRPr="00447804" w:rsidRDefault="00D02304" w:rsidP="00447804">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The International Financial Reporting Standards (IFRS), promulgated by the International Accounting Standards Board (IASB), aim to provide a uniform accounting framework to enhance the relevance, reliability, comparability, and transparency of financial reports globally. Many countries, including Nigeria, adopted IFRS to align their financial reporting with global best practices. Nigeria’s formal adoption of IFRS began in 2012 for public interest entities, and the transition has been gradual but transformative (IASB, 2023).</w:t>
      </w:r>
    </w:p>
    <w:p w:rsidR="00B12BC3" w:rsidRPr="00447804" w:rsidRDefault="00D02304" w:rsidP="00447804">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 xml:space="preserve">However, despite widespread IFRS adoption, the impact on financial statement quality—particularly in the Nigerian context—remains under scrutiny. Issues surrounding compliance with disclosure requirements, the competency of financial reporting staff, and </w:t>
      </w:r>
      <w:r w:rsidRPr="00447804">
        <w:rPr>
          <w:rFonts w:ascii="Times New Roman" w:hAnsi="Times New Roman" w:cs="Times New Roman"/>
          <w:sz w:val="24"/>
          <w:szCs w:val="24"/>
        </w:rPr>
        <w:lastRenderedPageBreak/>
        <w:t>the comparability of financial statements across time have prompted questions about the extent to which IFRS has achieved its intended goals in Nigeria.</w:t>
      </w:r>
    </w:p>
    <w:p w:rsidR="00B12BC3" w:rsidRPr="00447804" w:rsidRDefault="00D02304" w:rsidP="00447804">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This study focuses on First Bank PLC, Ilorin branch, to investigate the impact of IFRS on the quality of financial statements. The study considers how decision-making has improved (or otherwise) due to IFRS implementation, especially through enhanced disclosure, staff expertise, and comparative analysis.</w:t>
      </w:r>
    </w:p>
    <w:p w:rsidR="00B12BC3" w:rsidRPr="00447804" w:rsidRDefault="00D02304" w:rsidP="00447804">
      <w:pPr>
        <w:spacing w:line="480" w:lineRule="auto"/>
        <w:rPr>
          <w:rFonts w:ascii="Times New Roman" w:hAnsi="Times New Roman" w:cs="Times New Roman"/>
          <w:b/>
          <w:bCs/>
          <w:sz w:val="24"/>
          <w:szCs w:val="24"/>
        </w:rPr>
      </w:pPr>
      <w:r w:rsidRPr="00447804">
        <w:rPr>
          <w:rFonts w:ascii="Times New Roman" w:hAnsi="Times New Roman" w:cs="Times New Roman"/>
          <w:b/>
          <w:bCs/>
          <w:sz w:val="24"/>
          <w:szCs w:val="24"/>
        </w:rPr>
        <w:t>1.2 Statement of the Problem</w:t>
      </w:r>
    </w:p>
    <w:p w:rsidR="00B12BC3" w:rsidRPr="00447804" w:rsidRDefault="00D02304" w:rsidP="00447804">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While IFRS is intended to enhance financial statement quality, several challenges persist in Nigeria’s banking sector. These include inconsistent application of IFRS disclosure rules, insufficient training of accounting staff, and challenges in ensuring cross-period and cross-border comparability of financial information. Given these issues, the study is designed to investigate three independent variables—compliance with disclosure requirements, staff competency, and statement comparability—and their relationship with the dependent variable, which is the quality of financial statements.</w:t>
      </w:r>
    </w:p>
    <w:p w:rsidR="00B12BC3" w:rsidRPr="00447804" w:rsidRDefault="00D02304" w:rsidP="00447804">
      <w:pPr>
        <w:spacing w:line="480" w:lineRule="auto"/>
        <w:rPr>
          <w:rFonts w:ascii="Times New Roman" w:hAnsi="Times New Roman" w:cs="Times New Roman"/>
          <w:b/>
          <w:bCs/>
          <w:sz w:val="24"/>
          <w:szCs w:val="24"/>
        </w:rPr>
      </w:pPr>
      <w:r w:rsidRPr="00447804">
        <w:rPr>
          <w:rFonts w:ascii="Times New Roman" w:hAnsi="Times New Roman" w:cs="Times New Roman"/>
          <w:b/>
          <w:bCs/>
          <w:sz w:val="24"/>
          <w:szCs w:val="24"/>
        </w:rPr>
        <w:t>1.3 Research Questions</w:t>
      </w:r>
    </w:p>
    <w:p w:rsidR="00447804" w:rsidRDefault="00D02304" w:rsidP="00447804">
      <w:pPr>
        <w:pStyle w:val="ListParagraph"/>
        <w:numPr>
          <w:ilvl w:val="0"/>
          <w:numId w:val="2"/>
        </w:numPr>
        <w:spacing w:line="480" w:lineRule="auto"/>
        <w:ind w:hanging="720"/>
        <w:rPr>
          <w:rFonts w:ascii="Times New Roman" w:hAnsi="Times New Roman" w:cs="Times New Roman"/>
          <w:sz w:val="24"/>
          <w:szCs w:val="24"/>
        </w:rPr>
      </w:pPr>
      <w:r w:rsidRPr="00447804">
        <w:rPr>
          <w:rFonts w:ascii="Times New Roman" w:hAnsi="Times New Roman" w:cs="Times New Roman"/>
          <w:sz w:val="24"/>
          <w:szCs w:val="24"/>
        </w:rPr>
        <w:t>How does compliance with IFRS disclosure requirements affect the quality of financial statements at First Bank PLC, Ilorin?</w:t>
      </w:r>
    </w:p>
    <w:p w:rsidR="00447804" w:rsidRDefault="00D02304" w:rsidP="00447804">
      <w:pPr>
        <w:pStyle w:val="ListParagraph"/>
        <w:numPr>
          <w:ilvl w:val="0"/>
          <w:numId w:val="2"/>
        </w:numPr>
        <w:spacing w:line="480" w:lineRule="auto"/>
        <w:ind w:hanging="720"/>
        <w:rPr>
          <w:rFonts w:ascii="Times New Roman" w:hAnsi="Times New Roman" w:cs="Times New Roman"/>
          <w:sz w:val="24"/>
          <w:szCs w:val="24"/>
        </w:rPr>
      </w:pPr>
      <w:r w:rsidRPr="00447804">
        <w:rPr>
          <w:rFonts w:ascii="Times New Roman" w:hAnsi="Times New Roman" w:cs="Times New Roman"/>
          <w:sz w:val="24"/>
          <w:szCs w:val="24"/>
        </w:rPr>
        <w:t>In what ways does the training and competency of financial reporting staff influence the quality of financial statements?</w:t>
      </w:r>
    </w:p>
    <w:p w:rsidR="00447804" w:rsidRPr="00C94609" w:rsidRDefault="00D02304" w:rsidP="00447804">
      <w:pPr>
        <w:pStyle w:val="ListParagraph"/>
        <w:numPr>
          <w:ilvl w:val="0"/>
          <w:numId w:val="2"/>
        </w:numPr>
        <w:spacing w:line="480" w:lineRule="auto"/>
        <w:ind w:hanging="720"/>
        <w:rPr>
          <w:rFonts w:ascii="Times New Roman" w:hAnsi="Times New Roman" w:cs="Times New Roman"/>
          <w:sz w:val="24"/>
          <w:szCs w:val="24"/>
        </w:rPr>
      </w:pPr>
      <w:r w:rsidRPr="00447804">
        <w:rPr>
          <w:rFonts w:ascii="Times New Roman" w:hAnsi="Times New Roman" w:cs="Times New Roman"/>
          <w:sz w:val="24"/>
          <w:szCs w:val="24"/>
        </w:rPr>
        <w:lastRenderedPageBreak/>
        <w:t>How has IFRS adoption improved the comparability of financial statements at First Bank PLC, Ilorin</w:t>
      </w:r>
    </w:p>
    <w:p w:rsidR="00B12BC3" w:rsidRPr="00447804" w:rsidRDefault="00D02304" w:rsidP="00447804">
      <w:pPr>
        <w:spacing w:line="480" w:lineRule="auto"/>
        <w:rPr>
          <w:rFonts w:ascii="Times New Roman" w:hAnsi="Times New Roman" w:cs="Times New Roman"/>
          <w:b/>
          <w:bCs/>
          <w:sz w:val="24"/>
          <w:szCs w:val="24"/>
        </w:rPr>
      </w:pPr>
      <w:r w:rsidRPr="00447804">
        <w:rPr>
          <w:rFonts w:ascii="Times New Roman" w:hAnsi="Times New Roman" w:cs="Times New Roman"/>
          <w:b/>
          <w:bCs/>
          <w:sz w:val="24"/>
          <w:szCs w:val="24"/>
        </w:rPr>
        <w:t>1.4 Objectives of the Study</w:t>
      </w:r>
    </w:p>
    <w:p w:rsidR="00447804" w:rsidRDefault="00D02304" w:rsidP="00447804">
      <w:pPr>
        <w:pStyle w:val="ListParagraph"/>
        <w:numPr>
          <w:ilvl w:val="0"/>
          <w:numId w:val="1"/>
        </w:numPr>
        <w:spacing w:line="480" w:lineRule="auto"/>
        <w:ind w:hanging="720"/>
        <w:rPr>
          <w:rFonts w:ascii="Times New Roman" w:hAnsi="Times New Roman" w:cs="Times New Roman"/>
          <w:sz w:val="24"/>
          <w:szCs w:val="24"/>
        </w:rPr>
      </w:pPr>
      <w:r w:rsidRPr="00447804">
        <w:rPr>
          <w:rFonts w:ascii="Times New Roman" w:hAnsi="Times New Roman" w:cs="Times New Roman"/>
          <w:sz w:val="24"/>
          <w:szCs w:val="24"/>
        </w:rPr>
        <w:t>To assess the effect of compliance with IFRS disclosure requirements on the quality of financial statements.</w:t>
      </w:r>
    </w:p>
    <w:p w:rsidR="00447804" w:rsidRDefault="00D02304" w:rsidP="00447804">
      <w:pPr>
        <w:pStyle w:val="ListParagraph"/>
        <w:numPr>
          <w:ilvl w:val="0"/>
          <w:numId w:val="1"/>
        </w:numPr>
        <w:spacing w:line="480" w:lineRule="auto"/>
        <w:ind w:hanging="720"/>
        <w:rPr>
          <w:rFonts w:ascii="Times New Roman" w:hAnsi="Times New Roman" w:cs="Times New Roman"/>
          <w:sz w:val="24"/>
          <w:szCs w:val="24"/>
        </w:rPr>
      </w:pPr>
      <w:r w:rsidRPr="00447804">
        <w:rPr>
          <w:rFonts w:ascii="Times New Roman" w:hAnsi="Times New Roman" w:cs="Times New Roman"/>
          <w:sz w:val="24"/>
          <w:szCs w:val="24"/>
        </w:rPr>
        <w:t>To examine how staff competency and training in IFRS influence financial reporting quality.</w:t>
      </w:r>
    </w:p>
    <w:p w:rsidR="00B12BC3" w:rsidRPr="00447804" w:rsidRDefault="00D02304" w:rsidP="00447804">
      <w:pPr>
        <w:pStyle w:val="ListParagraph"/>
        <w:numPr>
          <w:ilvl w:val="0"/>
          <w:numId w:val="1"/>
        </w:numPr>
        <w:spacing w:line="480" w:lineRule="auto"/>
        <w:ind w:hanging="720"/>
        <w:rPr>
          <w:rFonts w:ascii="Times New Roman" w:hAnsi="Times New Roman" w:cs="Times New Roman"/>
          <w:sz w:val="24"/>
          <w:szCs w:val="24"/>
        </w:rPr>
      </w:pPr>
      <w:r w:rsidRPr="00447804">
        <w:rPr>
          <w:rFonts w:ascii="Times New Roman" w:hAnsi="Times New Roman" w:cs="Times New Roman"/>
          <w:sz w:val="24"/>
          <w:szCs w:val="24"/>
        </w:rPr>
        <w:t>To evaluate whether IFRS has improved the comparability of financial statements over time.</w:t>
      </w:r>
    </w:p>
    <w:p w:rsidR="00B12BC3" w:rsidRPr="00447804" w:rsidRDefault="00D02304" w:rsidP="00447804">
      <w:pPr>
        <w:spacing w:line="480" w:lineRule="auto"/>
        <w:rPr>
          <w:rFonts w:ascii="Times New Roman" w:hAnsi="Times New Roman" w:cs="Times New Roman"/>
          <w:b/>
          <w:bCs/>
          <w:sz w:val="24"/>
          <w:szCs w:val="24"/>
        </w:rPr>
      </w:pPr>
      <w:r w:rsidRPr="00447804">
        <w:rPr>
          <w:rFonts w:ascii="Times New Roman" w:hAnsi="Times New Roman" w:cs="Times New Roman"/>
          <w:b/>
          <w:bCs/>
          <w:sz w:val="24"/>
          <w:szCs w:val="24"/>
        </w:rPr>
        <w:t>1.5 Research Hypotheses</w:t>
      </w:r>
    </w:p>
    <w:p w:rsidR="00B12BC3" w:rsidRPr="00447804"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b/>
          <w:bCs/>
          <w:sz w:val="24"/>
          <w:szCs w:val="24"/>
        </w:rPr>
        <w:t>H0₁:</w:t>
      </w:r>
      <w:r w:rsidRPr="00447804">
        <w:rPr>
          <w:rFonts w:ascii="Times New Roman" w:hAnsi="Times New Roman" w:cs="Times New Roman"/>
          <w:sz w:val="24"/>
          <w:szCs w:val="24"/>
        </w:rPr>
        <w:t xml:space="preserve"> Compliance with IFRS disclosure requirements has no significant effect on the quality of financial statements at First Bank PLC, Ilorin.</w:t>
      </w:r>
    </w:p>
    <w:p w:rsidR="00B12BC3" w:rsidRPr="00447804"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b/>
          <w:bCs/>
          <w:sz w:val="24"/>
          <w:szCs w:val="24"/>
        </w:rPr>
        <w:t>H0₂:</w:t>
      </w:r>
      <w:r w:rsidRPr="00447804">
        <w:rPr>
          <w:rFonts w:ascii="Times New Roman" w:hAnsi="Times New Roman" w:cs="Times New Roman"/>
          <w:sz w:val="24"/>
          <w:szCs w:val="24"/>
        </w:rPr>
        <w:t xml:space="preserve"> Staff training and competency in IFRS do not significantly affect the quality of financial statements at First Bank PLC, Ilorin.</w:t>
      </w:r>
    </w:p>
    <w:p w:rsidR="00B12BC3" w:rsidRPr="00447804"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b/>
          <w:bCs/>
          <w:sz w:val="24"/>
          <w:szCs w:val="24"/>
        </w:rPr>
        <w:t>H0₃:</w:t>
      </w:r>
      <w:r w:rsidRPr="00447804">
        <w:rPr>
          <w:rFonts w:ascii="Times New Roman" w:hAnsi="Times New Roman" w:cs="Times New Roman"/>
          <w:sz w:val="24"/>
          <w:szCs w:val="24"/>
        </w:rPr>
        <w:t xml:space="preserve"> IFRS adoption has not significantly improved the comparability of financial statements at First Bank PLC, Ilorin.</w:t>
      </w:r>
    </w:p>
    <w:p w:rsidR="00B12BC3" w:rsidRPr="00447804" w:rsidRDefault="00D02304" w:rsidP="00447804">
      <w:pPr>
        <w:spacing w:line="480" w:lineRule="auto"/>
        <w:rPr>
          <w:rFonts w:ascii="Times New Roman" w:hAnsi="Times New Roman" w:cs="Times New Roman"/>
          <w:b/>
          <w:bCs/>
          <w:sz w:val="24"/>
          <w:szCs w:val="24"/>
        </w:rPr>
      </w:pPr>
      <w:r w:rsidRPr="00447804">
        <w:rPr>
          <w:rFonts w:ascii="Times New Roman" w:hAnsi="Times New Roman" w:cs="Times New Roman"/>
          <w:b/>
          <w:bCs/>
          <w:sz w:val="24"/>
          <w:szCs w:val="24"/>
        </w:rPr>
        <w:t>1.6 Scope of the Study</w:t>
      </w:r>
    </w:p>
    <w:p w:rsidR="00447804" w:rsidRPr="00C94609"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sz w:val="24"/>
          <w:szCs w:val="24"/>
        </w:rPr>
        <w:t xml:space="preserve">The study focuses on evaluating the impact of IFRS on the quality of financial statements within First Bank PLC, Ilorin. It covers the period from 2016 to 2024 and addresses the </w:t>
      </w:r>
      <w:r w:rsidRPr="00447804">
        <w:rPr>
          <w:rFonts w:ascii="Times New Roman" w:hAnsi="Times New Roman" w:cs="Times New Roman"/>
          <w:sz w:val="24"/>
          <w:szCs w:val="24"/>
        </w:rPr>
        <w:lastRenderedPageBreak/>
        <w:t>dimensions of disclosure compliance, staff competency, and financial statement comparability.</w:t>
      </w:r>
    </w:p>
    <w:p w:rsidR="00B12BC3" w:rsidRPr="00447804" w:rsidRDefault="00D02304" w:rsidP="00447804">
      <w:pPr>
        <w:spacing w:line="480" w:lineRule="auto"/>
        <w:rPr>
          <w:rFonts w:ascii="Times New Roman" w:hAnsi="Times New Roman" w:cs="Times New Roman"/>
          <w:b/>
          <w:bCs/>
          <w:sz w:val="24"/>
          <w:szCs w:val="24"/>
        </w:rPr>
      </w:pPr>
      <w:r w:rsidRPr="00447804">
        <w:rPr>
          <w:rFonts w:ascii="Times New Roman" w:hAnsi="Times New Roman" w:cs="Times New Roman"/>
          <w:b/>
          <w:bCs/>
          <w:sz w:val="24"/>
          <w:szCs w:val="24"/>
        </w:rPr>
        <w:t>1.7 Significance of the Study</w:t>
      </w:r>
    </w:p>
    <w:p w:rsidR="00B12BC3" w:rsidRPr="00447804"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b/>
          <w:bCs/>
          <w:sz w:val="24"/>
          <w:szCs w:val="24"/>
        </w:rPr>
        <w:t>Policy Implications:</w:t>
      </w:r>
      <w:r w:rsidRPr="00447804">
        <w:rPr>
          <w:rFonts w:ascii="Times New Roman" w:hAnsi="Times New Roman" w:cs="Times New Roman"/>
          <w:sz w:val="24"/>
          <w:szCs w:val="24"/>
        </w:rPr>
        <w:t xml:space="preserve"> It provides insights for regulators such as CBN and FRCN to enhance IFRS implementation guidelines.</w:t>
      </w:r>
    </w:p>
    <w:p w:rsidR="00B12BC3" w:rsidRPr="00447804"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b/>
          <w:bCs/>
          <w:sz w:val="24"/>
          <w:szCs w:val="24"/>
        </w:rPr>
        <w:t>Academic</w:t>
      </w:r>
      <w:r w:rsidRPr="00447804">
        <w:rPr>
          <w:rFonts w:ascii="Times New Roman" w:hAnsi="Times New Roman" w:cs="Times New Roman"/>
          <w:sz w:val="24"/>
          <w:szCs w:val="24"/>
        </w:rPr>
        <w:t xml:space="preserve"> Relevance: Enriches existing literature on IFRS with specific reference to developing economies.</w:t>
      </w:r>
    </w:p>
    <w:p w:rsidR="00B12BC3" w:rsidRPr="00447804"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b/>
          <w:bCs/>
          <w:sz w:val="24"/>
          <w:szCs w:val="24"/>
        </w:rPr>
        <w:t>Institutional Benefit:</w:t>
      </w:r>
      <w:r w:rsidRPr="00447804">
        <w:rPr>
          <w:rFonts w:ascii="Times New Roman" w:hAnsi="Times New Roman" w:cs="Times New Roman"/>
          <w:sz w:val="24"/>
          <w:szCs w:val="24"/>
        </w:rPr>
        <w:t xml:space="preserve"> Offers practical feedback to First Bank PLC and similar institutions on the effectiveness of IFRS.</w:t>
      </w:r>
    </w:p>
    <w:p w:rsidR="00B12BC3" w:rsidRPr="00447804"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b/>
          <w:bCs/>
          <w:sz w:val="24"/>
          <w:szCs w:val="24"/>
        </w:rPr>
        <w:t>Investor Confidence:</w:t>
      </w:r>
      <w:r w:rsidRPr="00447804">
        <w:rPr>
          <w:rFonts w:ascii="Times New Roman" w:hAnsi="Times New Roman" w:cs="Times New Roman"/>
          <w:sz w:val="24"/>
          <w:szCs w:val="24"/>
        </w:rPr>
        <w:t xml:space="preserve"> Better financial reporting encourages investment and strengthens stakeholder trust.</w:t>
      </w:r>
    </w:p>
    <w:p w:rsidR="00C94609" w:rsidRPr="00447804" w:rsidRDefault="00D02304" w:rsidP="00C94609">
      <w:pPr>
        <w:spacing w:line="480" w:lineRule="auto"/>
        <w:rPr>
          <w:rFonts w:ascii="Times New Roman" w:hAnsi="Times New Roman" w:cs="Times New Roman"/>
          <w:b/>
          <w:bCs/>
          <w:sz w:val="24"/>
          <w:szCs w:val="24"/>
        </w:rPr>
      </w:pPr>
      <w:r w:rsidRPr="00447804">
        <w:rPr>
          <w:rFonts w:ascii="Times New Roman" w:hAnsi="Times New Roman" w:cs="Times New Roman"/>
          <w:b/>
          <w:bCs/>
          <w:sz w:val="24"/>
          <w:szCs w:val="24"/>
        </w:rPr>
        <w:t>1.8 Limitations of the Study</w:t>
      </w:r>
    </w:p>
    <w:p w:rsidR="00B12BC3" w:rsidRPr="00C94609" w:rsidRDefault="00C94609" w:rsidP="00C94609">
      <w:pPr>
        <w:spacing w:line="480" w:lineRule="auto"/>
        <w:rPr>
          <w:rFonts w:ascii="Times New Roman" w:hAnsi="Times New Roman" w:cs="Times New Roman"/>
          <w:color w:val="000000"/>
          <w:sz w:val="24"/>
          <w:szCs w:val="24"/>
          <w:shd w:val="clear" w:color="auto" w:fill="FFFFFF"/>
        </w:rPr>
      </w:pPr>
      <w:r w:rsidRPr="00C94609">
        <w:rPr>
          <w:rFonts w:ascii="Times New Roman" w:hAnsi="Times New Roman" w:cs="Times New Roman"/>
          <w:color w:val="000000"/>
          <w:sz w:val="24"/>
          <w:szCs w:val="24"/>
          <w:shd w:val="clear" w:color="auto" w:fill="FFFFFF"/>
        </w:rPr>
        <w:t>Some limitations of this study include:</w:t>
      </w:r>
      <w:r w:rsidRPr="00C94609">
        <w:rPr>
          <w:rFonts w:ascii="Times New Roman" w:hAnsi="Times New Roman" w:cs="Times New Roman"/>
          <w:color w:val="000000"/>
          <w:sz w:val="24"/>
          <w:szCs w:val="24"/>
        </w:rPr>
        <w:br/>
      </w:r>
      <w:r w:rsidRPr="00C94609">
        <w:rPr>
          <w:rFonts w:ascii="Times New Roman" w:hAnsi="Times New Roman" w:cs="Times New Roman"/>
          <w:b/>
          <w:bCs/>
          <w:color w:val="000000"/>
          <w:sz w:val="24"/>
          <w:szCs w:val="24"/>
          <w:shd w:val="clear" w:color="auto" w:fill="FFFFFF"/>
        </w:rPr>
        <w:t>Data Availability</w:t>
      </w:r>
      <w:r w:rsidRPr="00C94609">
        <w:rPr>
          <w:rFonts w:ascii="Times New Roman" w:hAnsi="Times New Roman" w:cs="Times New Roman"/>
          <w:color w:val="000000"/>
          <w:sz w:val="24"/>
          <w:szCs w:val="24"/>
          <w:shd w:val="clear" w:color="auto" w:fill="FFFFFF"/>
        </w:rPr>
        <w:t>: Access to detailed financial data from First Bank PLC Ilorin may be limited due to confidentiality.</w:t>
      </w:r>
      <w:r w:rsidRPr="00C94609">
        <w:rPr>
          <w:rFonts w:ascii="Times New Roman" w:hAnsi="Times New Roman" w:cs="Times New Roman"/>
          <w:color w:val="000000"/>
          <w:sz w:val="24"/>
          <w:szCs w:val="24"/>
        </w:rPr>
        <w:br/>
      </w:r>
      <w:r w:rsidRPr="00C94609">
        <w:rPr>
          <w:rFonts w:ascii="Times New Roman" w:hAnsi="Times New Roman" w:cs="Times New Roman"/>
          <w:b/>
          <w:bCs/>
          <w:color w:val="000000"/>
          <w:sz w:val="24"/>
          <w:szCs w:val="24"/>
          <w:shd w:val="clear" w:color="auto" w:fill="FFFFFF"/>
        </w:rPr>
        <w:t>Time Constraints</w:t>
      </w:r>
      <w:r w:rsidRPr="00C94609">
        <w:rPr>
          <w:rFonts w:ascii="Times New Roman" w:hAnsi="Times New Roman" w:cs="Times New Roman"/>
          <w:color w:val="000000"/>
          <w:sz w:val="24"/>
          <w:szCs w:val="24"/>
          <w:shd w:val="clear" w:color="auto" w:fill="FFFFFF"/>
        </w:rPr>
        <w:t>: The study is restricted to a specific time frame (</w:t>
      </w:r>
      <w:hyperlink r:id="rId8" w:history="1">
        <w:r w:rsidRPr="00C94609">
          <w:rPr>
            <w:rStyle w:val="Hyperlink"/>
            <w:rFonts w:ascii="Times New Roman" w:hAnsi="Times New Roman" w:cs="Times New Roman"/>
            <w:color w:val="auto"/>
            <w:sz w:val="24"/>
            <w:szCs w:val="24"/>
            <w:u w:val="none"/>
          </w:rPr>
          <w:t>2016</w:t>
        </w:r>
      </w:hyperlink>
      <w:r w:rsidRPr="00C94609">
        <w:rPr>
          <w:rFonts w:ascii="Times New Roman" w:hAnsi="Times New Roman" w:cs="Times New Roman"/>
          <w:sz w:val="24"/>
          <w:szCs w:val="24"/>
          <w:shd w:val="clear" w:color="auto" w:fill="FFFFFF"/>
        </w:rPr>
        <w:t>–</w:t>
      </w:r>
      <w:hyperlink r:id="rId9" w:history="1">
        <w:r w:rsidRPr="00C94609">
          <w:rPr>
            <w:rStyle w:val="Hyperlink"/>
            <w:rFonts w:ascii="Times New Roman" w:hAnsi="Times New Roman" w:cs="Times New Roman"/>
            <w:color w:val="auto"/>
            <w:sz w:val="24"/>
            <w:szCs w:val="24"/>
            <w:u w:val="none"/>
          </w:rPr>
          <w:t>2024</w:t>
        </w:r>
      </w:hyperlink>
      <w:r w:rsidRPr="00C94609">
        <w:rPr>
          <w:rFonts w:ascii="Times New Roman" w:hAnsi="Times New Roman" w:cs="Times New Roman"/>
          <w:sz w:val="24"/>
          <w:szCs w:val="24"/>
          <w:shd w:val="clear" w:color="auto" w:fill="FFFFFF"/>
        </w:rPr>
        <w:t xml:space="preserve">), </w:t>
      </w:r>
      <w:r w:rsidRPr="00C94609">
        <w:rPr>
          <w:rFonts w:ascii="Times New Roman" w:hAnsi="Times New Roman" w:cs="Times New Roman"/>
          <w:color w:val="000000"/>
          <w:sz w:val="24"/>
          <w:szCs w:val="24"/>
          <w:shd w:val="clear" w:color="auto" w:fill="FFFFFF"/>
        </w:rPr>
        <w:t>which may not capture very recent developments.</w:t>
      </w:r>
      <w:r w:rsidRPr="00C94609">
        <w:rPr>
          <w:rFonts w:ascii="Times New Roman" w:hAnsi="Times New Roman" w:cs="Times New Roman"/>
          <w:color w:val="000000"/>
          <w:sz w:val="24"/>
          <w:szCs w:val="24"/>
        </w:rPr>
        <w:br/>
      </w:r>
      <w:r w:rsidRPr="00C94609">
        <w:rPr>
          <w:rFonts w:ascii="Times New Roman" w:hAnsi="Times New Roman" w:cs="Times New Roman"/>
          <w:b/>
          <w:bCs/>
          <w:color w:val="000000"/>
          <w:sz w:val="24"/>
          <w:szCs w:val="24"/>
          <w:shd w:val="clear" w:color="auto" w:fill="FFFFFF"/>
        </w:rPr>
        <w:t>Geographical Limitation:</w:t>
      </w:r>
      <w:r w:rsidRPr="00C94609">
        <w:rPr>
          <w:rFonts w:ascii="Times New Roman" w:hAnsi="Times New Roman" w:cs="Times New Roman"/>
          <w:color w:val="000000"/>
          <w:sz w:val="24"/>
          <w:szCs w:val="24"/>
          <w:shd w:val="clear" w:color="auto" w:fill="FFFFFF"/>
        </w:rPr>
        <w:t xml:space="preserve"> Focusing solely on the Ilorin branch limits generalizability to other branches or banks.</w:t>
      </w:r>
      <w:r>
        <w:rPr>
          <w:color w:val="000000"/>
        </w:rPr>
        <w:br/>
      </w:r>
      <w:hyperlink r:id="rId10" w:history="1">
        <w:r w:rsidRPr="00C94609">
          <w:rPr>
            <w:rStyle w:val="Hyperlink"/>
            <w:rFonts w:ascii="Times New Roman" w:hAnsi="Times New Roman" w:cs="Times New Roman"/>
            <w:b/>
            <w:bCs/>
            <w:color w:val="auto"/>
            <w:u w:val="none"/>
          </w:rPr>
          <w:t>1.8</w:t>
        </w:r>
      </w:hyperlink>
      <w:r w:rsidRPr="00C94609">
        <w:rPr>
          <w:rFonts w:ascii="Times New Roman" w:hAnsi="Times New Roman" w:cs="Times New Roman"/>
          <w:b/>
          <w:bCs/>
          <w:shd w:val="clear" w:color="auto" w:fill="FFFFFF"/>
        </w:rPr>
        <w:t xml:space="preserve"> </w:t>
      </w:r>
      <w:r>
        <w:rPr>
          <w:rFonts w:ascii="Times New Roman" w:hAnsi="Times New Roman" w:cs="Times New Roman"/>
          <w:b/>
          <w:bCs/>
          <w:shd w:val="clear" w:color="auto" w:fill="FFFFFF"/>
        </w:rPr>
        <w:t xml:space="preserve"> </w:t>
      </w:r>
      <w:r w:rsidRPr="00C94609">
        <w:rPr>
          <w:rFonts w:ascii="Times New Roman" w:hAnsi="Times New Roman" w:cs="Times New Roman"/>
          <w:b/>
          <w:bCs/>
          <w:shd w:val="clear" w:color="auto" w:fill="FFFFFF"/>
        </w:rPr>
        <w:t>DEFINITION OF KEY TERMS</w:t>
      </w:r>
      <w:r>
        <w:rPr>
          <w:color w:val="000000"/>
        </w:rPr>
        <w:br/>
      </w:r>
      <w:r w:rsidRPr="00C94609">
        <w:rPr>
          <w:rFonts w:ascii="Times New Roman" w:hAnsi="Times New Roman" w:cs="Times New Roman"/>
          <w:b/>
          <w:bCs/>
          <w:color w:val="000000"/>
          <w:sz w:val="24"/>
          <w:szCs w:val="24"/>
          <w:shd w:val="clear" w:color="auto" w:fill="FFFFFF"/>
        </w:rPr>
        <w:t>International Financial Reporting Standards (IFRS):</w:t>
      </w:r>
      <w:r w:rsidRPr="00C94609">
        <w:rPr>
          <w:rFonts w:ascii="Times New Roman" w:hAnsi="Times New Roman" w:cs="Times New Roman"/>
          <w:color w:val="000000"/>
          <w:sz w:val="24"/>
          <w:szCs w:val="24"/>
          <w:shd w:val="clear" w:color="auto" w:fill="FFFFFF"/>
        </w:rPr>
        <w:t xml:space="preserve"> A set of accounting standards developed by the IASB to standardize financial reporting across countries.</w:t>
      </w:r>
      <w:r w:rsidRPr="00C94609">
        <w:rPr>
          <w:rFonts w:ascii="Times New Roman" w:hAnsi="Times New Roman" w:cs="Times New Roman"/>
          <w:color w:val="000000"/>
          <w:sz w:val="24"/>
          <w:szCs w:val="24"/>
        </w:rPr>
        <w:br/>
      </w:r>
      <w:r w:rsidRPr="00C94609">
        <w:rPr>
          <w:rFonts w:ascii="Times New Roman" w:hAnsi="Times New Roman" w:cs="Times New Roman"/>
          <w:b/>
          <w:bCs/>
          <w:color w:val="000000"/>
          <w:sz w:val="24"/>
          <w:szCs w:val="24"/>
          <w:shd w:val="clear" w:color="auto" w:fill="FFFFFF"/>
        </w:rPr>
        <w:t>Financial Disclosure</w:t>
      </w:r>
      <w:r w:rsidRPr="00C94609">
        <w:rPr>
          <w:rFonts w:ascii="Times New Roman" w:hAnsi="Times New Roman" w:cs="Times New Roman"/>
          <w:color w:val="000000"/>
          <w:sz w:val="24"/>
          <w:szCs w:val="24"/>
          <w:shd w:val="clear" w:color="auto" w:fill="FFFFFF"/>
        </w:rPr>
        <w:t>: The act of providing relevant financial information to stakeholders.</w:t>
      </w:r>
      <w:r w:rsidRPr="00C94609">
        <w:rPr>
          <w:rFonts w:ascii="Times New Roman" w:hAnsi="Times New Roman" w:cs="Times New Roman"/>
          <w:color w:val="000000"/>
          <w:sz w:val="24"/>
          <w:szCs w:val="24"/>
        </w:rPr>
        <w:br/>
      </w:r>
      <w:r w:rsidRPr="00C94609">
        <w:rPr>
          <w:rFonts w:ascii="Times New Roman" w:hAnsi="Times New Roman" w:cs="Times New Roman"/>
          <w:b/>
          <w:bCs/>
          <w:color w:val="000000"/>
          <w:sz w:val="24"/>
          <w:szCs w:val="24"/>
          <w:shd w:val="clear" w:color="auto" w:fill="FFFFFF"/>
        </w:rPr>
        <w:t>Accounting Comparability</w:t>
      </w:r>
      <w:r w:rsidRPr="00C94609">
        <w:rPr>
          <w:rFonts w:ascii="Times New Roman" w:hAnsi="Times New Roman" w:cs="Times New Roman"/>
          <w:color w:val="000000"/>
          <w:sz w:val="24"/>
          <w:szCs w:val="24"/>
          <w:shd w:val="clear" w:color="auto" w:fill="FFFFFF"/>
        </w:rPr>
        <w:t>: The quality of financial information that enables users to identify similarities and differences between sets of data.</w:t>
      </w:r>
      <w:r w:rsidRPr="00C94609">
        <w:rPr>
          <w:rFonts w:ascii="Times New Roman" w:hAnsi="Times New Roman" w:cs="Times New Roman"/>
          <w:color w:val="000000"/>
          <w:sz w:val="24"/>
          <w:szCs w:val="24"/>
        </w:rPr>
        <w:br/>
      </w:r>
      <w:r w:rsidRPr="00C94609">
        <w:rPr>
          <w:rFonts w:ascii="Times New Roman" w:hAnsi="Times New Roman" w:cs="Times New Roman"/>
          <w:b/>
          <w:bCs/>
          <w:color w:val="000000"/>
          <w:sz w:val="24"/>
          <w:szCs w:val="24"/>
          <w:shd w:val="clear" w:color="auto" w:fill="FFFFFF"/>
        </w:rPr>
        <w:t>Compliance Cost:</w:t>
      </w:r>
      <w:r w:rsidRPr="00C94609">
        <w:rPr>
          <w:rFonts w:ascii="Times New Roman" w:hAnsi="Times New Roman" w:cs="Times New Roman"/>
          <w:color w:val="000000"/>
          <w:sz w:val="24"/>
          <w:szCs w:val="24"/>
          <w:shd w:val="clear" w:color="auto" w:fill="FFFFFF"/>
        </w:rPr>
        <w:t xml:space="preserve"> The cost incurred by a firm in adhering to regulations and standards.</w:t>
      </w:r>
      <w:r w:rsidRPr="00C94609">
        <w:rPr>
          <w:rFonts w:ascii="Times New Roman" w:hAnsi="Times New Roman" w:cs="Times New Roman"/>
          <w:color w:val="000000"/>
          <w:sz w:val="24"/>
          <w:szCs w:val="24"/>
        </w:rPr>
        <w:br/>
      </w:r>
      <w:r w:rsidRPr="00C94609">
        <w:rPr>
          <w:rFonts w:ascii="Times New Roman" w:hAnsi="Times New Roman" w:cs="Times New Roman"/>
          <w:b/>
          <w:bCs/>
          <w:color w:val="000000"/>
          <w:sz w:val="24"/>
          <w:szCs w:val="24"/>
          <w:shd w:val="clear" w:color="auto" w:fill="FFFFFF"/>
        </w:rPr>
        <w:t>Financial Statement Quality</w:t>
      </w:r>
      <w:r w:rsidRPr="00C94609">
        <w:rPr>
          <w:rFonts w:ascii="Times New Roman" w:hAnsi="Times New Roman" w:cs="Times New Roman"/>
          <w:color w:val="000000"/>
          <w:sz w:val="24"/>
          <w:szCs w:val="24"/>
          <w:shd w:val="clear" w:color="auto" w:fill="FFFFFF"/>
        </w:rPr>
        <w:t>: The degree to which financial statements provide a true and fair view of a company’s financial performance and position."</w:t>
      </w:r>
    </w:p>
    <w:p w:rsidR="00447804" w:rsidRDefault="00447804" w:rsidP="00447804">
      <w:pPr>
        <w:spacing w:line="480" w:lineRule="auto"/>
        <w:rPr>
          <w:rFonts w:ascii="Times New Roman" w:hAnsi="Times New Roman" w:cs="Times New Roman"/>
          <w:b/>
          <w:bCs/>
          <w:sz w:val="24"/>
          <w:szCs w:val="24"/>
        </w:rPr>
      </w:pPr>
    </w:p>
    <w:p w:rsidR="00447804" w:rsidRDefault="00447804" w:rsidP="00447804">
      <w:pPr>
        <w:spacing w:line="480" w:lineRule="auto"/>
        <w:rPr>
          <w:rFonts w:ascii="Times New Roman" w:hAnsi="Times New Roman" w:cs="Times New Roman"/>
          <w:b/>
          <w:bCs/>
          <w:sz w:val="24"/>
          <w:szCs w:val="24"/>
        </w:rPr>
      </w:pPr>
    </w:p>
    <w:p w:rsidR="00B12BC3" w:rsidRDefault="00B12BC3" w:rsidP="00447804">
      <w:pPr>
        <w:spacing w:line="480" w:lineRule="auto"/>
        <w:rPr>
          <w:rFonts w:ascii="Times New Roman" w:hAnsi="Times New Roman" w:cs="Times New Roman"/>
          <w:sz w:val="24"/>
          <w:szCs w:val="24"/>
        </w:rPr>
      </w:pPr>
    </w:p>
    <w:p w:rsidR="00447804" w:rsidRDefault="00447804" w:rsidP="00447804">
      <w:pPr>
        <w:spacing w:line="480" w:lineRule="auto"/>
        <w:rPr>
          <w:rFonts w:ascii="Times New Roman" w:hAnsi="Times New Roman" w:cs="Times New Roman"/>
          <w:sz w:val="24"/>
          <w:szCs w:val="24"/>
        </w:rPr>
      </w:pPr>
    </w:p>
    <w:p w:rsidR="00447804" w:rsidRDefault="00447804" w:rsidP="00447804">
      <w:pPr>
        <w:spacing w:line="480" w:lineRule="auto"/>
        <w:rPr>
          <w:rFonts w:ascii="Times New Roman" w:hAnsi="Times New Roman" w:cs="Times New Roman"/>
          <w:sz w:val="24"/>
          <w:szCs w:val="24"/>
        </w:rPr>
      </w:pPr>
    </w:p>
    <w:p w:rsidR="00447804" w:rsidRDefault="00447804" w:rsidP="00447804">
      <w:pPr>
        <w:spacing w:line="480" w:lineRule="auto"/>
        <w:rPr>
          <w:rFonts w:ascii="Times New Roman" w:hAnsi="Times New Roman" w:cs="Times New Roman"/>
          <w:sz w:val="24"/>
          <w:szCs w:val="24"/>
        </w:rPr>
      </w:pPr>
    </w:p>
    <w:p w:rsidR="00447804" w:rsidRDefault="00447804" w:rsidP="00447804">
      <w:pPr>
        <w:spacing w:line="480" w:lineRule="auto"/>
        <w:rPr>
          <w:rFonts w:ascii="Times New Roman" w:hAnsi="Times New Roman" w:cs="Times New Roman"/>
          <w:sz w:val="24"/>
          <w:szCs w:val="24"/>
        </w:rPr>
      </w:pPr>
    </w:p>
    <w:p w:rsidR="00447804" w:rsidRPr="00447804" w:rsidRDefault="00447804" w:rsidP="00447804">
      <w:pPr>
        <w:spacing w:line="480" w:lineRule="auto"/>
        <w:rPr>
          <w:rFonts w:ascii="Times New Roman" w:hAnsi="Times New Roman" w:cs="Times New Roman"/>
          <w:sz w:val="24"/>
          <w:szCs w:val="24"/>
        </w:rPr>
      </w:pPr>
    </w:p>
    <w:p w:rsidR="00A476B3" w:rsidRDefault="00D02304" w:rsidP="00A476B3">
      <w:pPr>
        <w:spacing w:line="480" w:lineRule="auto"/>
        <w:jc w:val="center"/>
        <w:rPr>
          <w:rFonts w:ascii="Times New Roman" w:hAnsi="Times New Roman" w:cs="Times New Roman"/>
          <w:b/>
          <w:bCs/>
          <w:sz w:val="24"/>
          <w:szCs w:val="24"/>
        </w:rPr>
      </w:pPr>
      <w:r w:rsidRPr="00447804">
        <w:rPr>
          <w:rFonts w:ascii="Times New Roman" w:hAnsi="Times New Roman" w:cs="Times New Roman"/>
          <w:b/>
          <w:bCs/>
          <w:sz w:val="24"/>
          <w:szCs w:val="24"/>
        </w:rPr>
        <w:lastRenderedPageBreak/>
        <w:t>CHAPTER TWO</w:t>
      </w:r>
    </w:p>
    <w:p w:rsidR="00B12BC3" w:rsidRPr="00D02304" w:rsidRDefault="00D02304" w:rsidP="00A476B3">
      <w:pPr>
        <w:spacing w:line="480" w:lineRule="auto"/>
        <w:jc w:val="center"/>
        <w:rPr>
          <w:rFonts w:ascii="Times New Roman" w:hAnsi="Times New Roman" w:cs="Times New Roman"/>
          <w:b/>
          <w:bCs/>
          <w:sz w:val="24"/>
          <w:szCs w:val="24"/>
        </w:rPr>
      </w:pPr>
      <w:r w:rsidRPr="00447804">
        <w:rPr>
          <w:rFonts w:ascii="Times New Roman" w:hAnsi="Times New Roman" w:cs="Times New Roman"/>
          <w:b/>
          <w:bCs/>
          <w:sz w:val="24"/>
          <w:szCs w:val="24"/>
        </w:rPr>
        <w:t>LITERATURE REVIEW</w:t>
      </w:r>
    </w:p>
    <w:p w:rsidR="003814D5" w:rsidRDefault="00D02304" w:rsidP="00447804">
      <w:pPr>
        <w:spacing w:line="480" w:lineRule="auto"/>
        <w:rPr>
          <w:rFonts w:ascii="Times New Roman" w:hAnsi="Times New Roman" w:cs="Times New Roman"/>
          <w:b/>
          <w:bCs/>
          <w:sz w:val="24"/>
          <w:szCs w:val="24"/>
        </w:rPr>
      </w:pPr>
      <w:r w:rsidRPr="00D02304">
        <w:rPr>
          <w:rFonts w:ascii="Times New Roman" w:hAnsi="Times New Roman" w:cs="Times New Roman"/>
          <w:b/>
          <w:bCs/>
          <w:sz w:val="24"/>
          <w:szCs w:val="24"/>
        </w:rPr>
        <w:t xml:space="preserve">2.1 </w:t>
      </w:r>
      <w:r w:rsidR="003814D5">
        <w:rPr>
          <w:rFonts w:ascii="Times New Roman" w:hAnsi="Times New Roman" w:cs="Times New Roman"/>
          <w:b/>
          <w:bCs/>
          <w:sz w:val="24"/>
          <w:szCs w:val="24"/>
        </w:rPr>
        <w:t>Introduction</w:t>
      </w:r>
    </w:p>
    <w:p w:rsidR="003814D5" w:rsidRPr="003814D5" w:rsidRDefault="003814D5" w:rsidP="003814D5">
      <w:pPr>
        <w:spacing w:line="480" w:lineRule="auto"/>
        <w:jc w:val="both"/>
        <w:rPr>
          <w:rFonts w:ascii="Times New Roman" w:hAnsi="Times New Roman" w:cs="Times New Roman"/>
          <w:b/>
          <w:bCs/>
          <w:sz w:val="24"/>
          <w:szCs w:val="24"/>
        </w:rPr>
      </w:pPr>
      <w:r w:rsidRPr="003814D5">
        <w:rPr>
          <w:rFonts w:ascii="Times New Roman" w:hAnsi="Times New Roman" w:cs="Times New Roman"/>
          <w:sz w:val="24"/>
          <w:szCs w:val="24"/>
          <w:shd w:val="clear" w:color="auto" w:fill="FFFFFF"/>
        </w:rPr>
        <w:t>The conceptual framework serves as the foundation for understanding the relationship between IFRS adoption and financial reporting quality, focusing on how IFRS contributes to the transparency, comparability, and relevance of financial statements. The framework conceptualizes IFRS adoption as the independent variable and the quality of financial statements as the dependent variable, measured through three key dimensions</w:t>
      </w:r>
    </w:p>
    <w:p w:rsidR="00B12BC3" w:rsidRPr="00D02304" w:rsidRDefault="003814D5" w:rsidP="0044780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2.2 </w:t>
      </w:r>
      <w:r w:rsidR="00D02304" w:rsidRPr="00D02304">
        <w:rPr>
          <w:rFonts w:ascii="Times New Roman" w:hAnsi="Times New Roman" w:cs="Times New Roman"/>
          <w:b/>
          <w:bCs/>
          <w:sz w:val="24"/>
          <w:szCs w:val="24"/>
        </w:rPr>
        <w:t>Conceptual Framework</w:t>
      </w:r>
    </w:p>
    <w:p w:rsidR="003814D5" w:rsidRPr="00447804"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sz w:val="24"/>
          <w:szCs w:val="24"/>
        </w:rPr>
        <w:t>The conceptual framework guides the study by visually and theoretically mapping the relationships among the variables. This framework identifies three key independent variables and one dependent variable:</w:t>
      </w:r>
    </w:p>
    <w:p w:rsidR="003814D5" w:rsidRPr="003814D5" w:rsidRDefault="00860C05" w:rsidP="003814D5">
      <w:pPr>
        <w:spacing w:line="480" w:lineRule="auto"/>
        <w:jc w:val="both"/>
        <w:rPr>
          <w:rFonts w:ascii="Times New Roman" w:hAnsi="Times New Roman" w:cs="Times New Roman"/>
          <w:b/>
          <w:bCs/>
          <w:sz w:val="24"/>
          <w:szCs w:val="24"/>
          <w:shd w:val="clear" w:color="auto" w:fill="FFFFFF"/>
        </w:rPr>
      </w:pPr>
      <w:hyperlink r:id="rId11" w:history="1">
        <w:r w:rsidR="003814D5" w:rsidRPr="003814D5">
          <w:rPr>
            <w:rStyle w:val="Hyperlink"/>
            <w:rFonts w:ascii="Times New Roman" w:hAnsi="Times New Roman" w:cs="Times New Roman"/>
            <w:b/>
            <w:bCs/>
            <w:color w:val="auto"/>
            <w:sz w:val="24"/>
            <w:szCs w:val="24"/>
            <w:u w:val="none"/>
          </w:rPr>
          <w:t>2.2.1</w:t>
        </w:r>
      </w:hyperlink>
      <w:r w:rsidR="003814D5" w:rsidRPr="003814D5">
        <w:rPr>
          <w:rFonts w:ascii="Times New Roman" w:hAnsi="Times New Roman" w:cs="Times New Roman"/>
          <w:b/>
          <w:bCs/>
          <w:sz w:val="24"/>
          <w:szCs w:val="24"/>
          <w:shd w:val="clear" w:color="auto" w:fill="FFFFFF"/>
        </w:rPr>
        <w:t xml:space="preserve"> International Financial Reporting Standards (IFRS)</w:t>
      </w:r>
      <w:r w:rsidR="003814D5" w:rsidRPr="003814D5">
        <w:rPr>
          <w:rFonts w:ascii="Times New Roman" w:hAnsi="Times New Roman" w:cs="Times New Roman"/>
          <w:b/>
          <w:bCs/>
          <w:sz w:val="24"/>
          <w:szCs w:val="24"/>
        </w:rPr>
        <w:br/>
      </w:r>
      <w:r w:rsidR="003814D5" w:rsidRPr="003814D5">
        <w:rPr>
          <w:rFonts w:ascii="Times New Roman" w:hAnsi="Times New Roman" w:cs="Times New Roman"/>
          <w:sz w:val="24"/>
          <w:szCs w:val="24"/>
          <w:shd w:val="clear" w:color="auto" w:fill="FFFFFF"/>
        </w:rPr>
        <w:t xml:space="preserve">IFRS refers to a set of accounting principles issued by the International Accounting Standards Board (IASB) to standardize financial reporting globally. IFRS aims to provide high-quality, comparable, and transparent financial information to users across different jurisdictions. According to </w:t>
      </w:r>
      <w:proofErr w:type="spellStart"/>
      <w:r w:rsidR="003814D5" w:rsidRPr="003814D5">
        <w:rPr>
          <w:rFonts w:ascii="Times New Roman" w:hAnsi="Times New Roman" w:cs="Times New Roman"/>
          <w:sz w:val="24"/>
          <w:szCs w:val="24"/>
          <w:shd w:val="clear" w:color="auto" w:fill="FFFFFF"/>
        </w:rPr>
        <w:t>Odoemelam</w:t>
      </w:r>
      <w:proofErr w:type="spellEnd"/>
      <w:r w:rsidR="003814D5" w:rsidRPr="003814D5">
        <w:rPr>
          <w:rFonts w:ascii="Times New Roman" w:hAnsi="Times New Roman" w:cs="Times New Roman"/>
          <w:sz w:val="24"/>
          <w:szCs w:val="24"/>
          <w:shd w:val="clear" w:color="auto" w:fill="FFFFFF"/>
        </w:rPr>
        <w:t xml:space="preserve">, Okafor, and </w:t>
      </w:r>
      <w:proofErr w:type="spellStart"/>
      <w:r w:rsidR="003814D5" w:rsidRPr="003814D5">
        <w:rPr>
          <w:rFonts w:ascii="Times New Roman" w:hAnsi="Times New Roman" w:cs="Times New Roman"/>
          <w:sz w:val="24"/>
          <w:szCs w:val="24"/>
          <w:shd w:val="clear" w:color="auto" w:fill="FFFFFF"/>
        </w:rPr>
        <w:t>Onyabe</w:t>
      </w:r>
      <w:proofErr w:type="spellEnd"/>
      <w:r w:rsidR="003814D5" w:rsidRPr="003814D5">
        <w:rPr>
          <w:rFonts w:ascii="Times New Roman" w:hAnsi="Times New Roman" w:cs="Times New Roman"/>
          <w:sz w:val="24"/>
          <w:szCs w:val="24"/>
          <w:shd w:val="clear" w:color="auto" w:fill="FFFFFF"/>
        </w:rPr>
        <w:t xml:space="preserve"> (</w:t>
      </w:r>
      <w:hyperlink r:id="rId12" w:history="1">
        <w:r w:rsidR="003814D5" w:rsidRPr="003814D5">
          <w:rPr>
            <w:rStyle w:val="Hyperlink"/>
            <w:rFonts w:ascii="Times New Roman" w:hAnsi="Times New Roman" w:cs="Times New Roman"/>
            <w:color w:val="auto"/>
            <w:sz w:val="24"/>
            <w:szCs w:val="24"/>
            <w:u w:val="none"/>
          </w:rPr>
          <w:t>2019</w:t>
        </w:r>
      </w:hyperlink>
      <w:r w:rsidR="003814D5" w:rsidRPr="003814D5">
        <w:rPr>
          <w:rFonts w:ascii="Times New Roman" w:hAnsi="Times New Roman" w:cs="Times New Roman"/>
          <w:sz w:val="24"/>
          <w:szCs w:val="24"/>
          <w:shd w:val="clear" w:color="auto" w:fill="FFFFFF"/>
        </w:rPr>
        <w:t>), the adoption of IFRS enhances the credibility of financial reports by promoting uniformity in accounting treatments and reducing information asymmetry between preparers and users.</w:t>
      </w:r>
      <w:r w:rsidR="003814D5" w:rsidRPr="003814D5">
        <w:rPr>
          <w:rFonts w:ascii="Times New Roman" w:hAnsi="Times New Roman" w:cs="Times New Roman"/>
          <w:sz w:val="24"/>
          <w:szCs w:val="24"/>
        </w:rPr>
        <w:br/>
      </w:r>
      <w:r w:rsidR="003814D5" w:rsidRPr="003814D5">
        <w:rPr>
          <w:rFonts w:ascii="Times New Roman" w:hAnsi="Times New Roman" w:cs="Times New Roman"/>
          <w:sz w:val="24"/>
          <w:szCs w:val="24"/>
          <w:shd w:val="clear" w:color="auto" w:fill="FFFFFF"/>
        </w:rPr>
        <w:lastRenderedPageBreak/>
        <w:t xml:space="preserve">In the context of developing economies like Nigeria, IFRS adoption was intended to address limitations in the previous local standards (Nigerian GAAP), including issues of poor disclosure, inconsistency in application, and limited comparability with international firms (Odia &amp; </w:t>
      </w:r>
      <w:proofErr w:type="spellStart"/>
      <w:r w:rsidR="003814D5" w:rsidRPr="003814D5">
        <w:rPr>
          <w:rFonts w:ascii="Times New Roman" w:hAnsi="Times New Roman" w:cs="Times New Roman"/>
          <w:sz w:val="24"/>
          <w:szCs w:val="24"/>
          <w:shd w:val="clear" w:color="auto" w:fill="FFFFFF"/>
        </w:rPr>
        <w:t>Ogiedu</w:t>
      </w:r>
      <w:proofErr w:type="spellEnd"/>
      <w:r w:rsidR="003814D5" w:rsidRPr="003814D5">
        <w:rPr>
          <w:rFonts w:ascii="Times New Roman" w:hAnsi="Times New Roman" w:cs="Times New Roman"/>
          <w:sz w:val="24"/>
          <w:szCs w:val="24"/>
          <w:shd w:val="clear" w:color="auto" w:fill="FFFFFF"/>
        </w:rPr>
        <w:t xml:space="preserve">, </w:t>
      </w:r>
      <w:hyperlink r:id="rId13" w:history="1">
        <w:r w:rsidR="003814D5" w:rsidRPr="003814D5">
          <w:rPr>
            <w:rStyle w:val="Hyperlink"/>
            <w:rFonts w:ascii="Times New Roman" w:hAnsi="Times New Roman" w:cs="Times New Roman"/>
            <w:color w:val="auto"/>
            <w:sz w:val="24"/>
            <w:szCs w:val="24"/>
            <w:u w:val="none"/>
          </w:rPr>
          <w:t>2016</w:t>
        </w:r>
      </w:hyperlink>
      <w:r w:rsidR="003814D5" w:rsidRPr="003814D5">
        <w:rPr>
          <w:rFonts w:ascii="Times New Roman" w:hAnsi="Times New Roman" w:cs="Times New Roman"/>
          <w:sz w:val="24"/>
          <w:szCs w:val="24"/>
          <w:shd w:val="clear" w:color="auto" w:fill="FFFFFF"/>
        </w:rPr>
        <w:t>).</w:t>
      </w:r>
      <w:r w:rsidR="003814D5" w:rsidRPr="003814D5">
        <w:rPr>
          <w:rFonts w:ascii="Times New Roman" w:hAnsi="Times New Roman" w:cs="Times New Roman"/>
          <w:sz w:val="24"/>
          <w:szCs w:val="24"/>
        </w:rPr>
        <w:br/>
      </w:r>
      <w:hyperlink r:id="rId14" w:history="1">
        <w:r w:rsidR="003814D5" w:rsidRPr="003814D5">
          <w:rPr>
            <w:rStyle w:val="Hyperlink"/>
            <w:rFonts w:ascii="Times New Roman" w:hAnsi="Times New Roman" w:cs="Times New Roman"/>
            <w:b/>
            <w:bCs/>
            <w:color w:val="auto"/>
            <w:sz w:val="24"/>
            <w:szCs w:val="24"/>
            <w:u w:val="none"/>
          </w:rPr>
          <w:t>2.2.2</w:t>
        </w:r>
      </w:hyperlink>
      <w:r w:rsidR="003814D5" w:rsidRPr="003814D5">
        <w:rPr>
          <w:rFonts w:ascii="Times New Roman" w:hAnsi="Times New Roman" w:cs="Times New Roman"/>
          <w:b/>
          <w:bCs/>
          <w:sz w:val="24"/>
          <w:szCs w:val="24"/>
          <w:shd w:val="clear" w:color="auto" w:fill="FFFFFF"/>
        </w:rPr>
        <w:t xml:space="preserve"> Financial Reporting Quality</w:t>
      </w:r>
    </w:p>
    <w:p w:rsidR="003814D5" w:rsidRPr="003814D5" w:rsidRDefault="003814D5" w:rsidP="003814D5">
      <w:pPr>
        <w:spacing w:line="480" w:lineRule="auto"/>
        <w:jc w:val="both"/>
        <w:rPr>
          <w:rFonts w:ascii="Times New Roman" w:hAnsi="Times New Roman" w:cs="Times New Roman"/>
          <w:sz w:val="24"/>
          <w:szCs w:val="24"/>
        </w:rPr>
      </w:pPr>
      <w:r w:rsidRPr="003814D5">
        <w:rPr>
          <w:rFonts w:ascii="Times New Roman" w:hAnsi="Times New Roman" w:cs="Times New Roman"/>
          <w:sz w:val="24"/>
          <w:szCs w:val="24"/>
          <w:shd w:val="clear" w:color="auto" w:fill="FFFFFF"/>
        </w:rPr>
        <w:t>Financial reporting quality is broadly defined as the extent to which financial statements faithfully represent an entity’s economic reality. High-quality financial reports are accurate, relevant, transparent, and comparable over time and across firms (</w:t>
      </w:r>
      <w:proofErr w:type="spellStart"/>
      <w:r w:rsidRPr="003814D5">
        <w:rPr>
          <w:rFonts w:ascii="Times New Roman" w:hAnsi="Times New Roman" w:cs="Times New Roman"/>
          <w:sz w:val="24"/>
          <w:szCs w:val="24"/>
          <w:shd w:val="clear" w:color="auto" w:fill="FFFFFF"/>
        </w:rPr>
        <w:t>Dechow</w:t>
      </w:r>
      <w:proofErr w:type="spellEnd"/>
      <w:r w:rsidRPr="003814D5">
        <w:rPr>
          <w:rFonts w:ascii="Times New Roman" w:hAnsi="Times New Roman" w:cs="Times New Roman"/>
          <w:sz w:val="24"/>
          <w:szCs w:val="24"/>
          <w:shd w:val="clear" w:color="auto" w:fill="FFFFFF"/>
        </w:rPr>
        <w:t xml:space="preserve"> et al., </w:t>
      </w:r>
      <w:hyperlink r:id="rId15" w:history="1">
        <w:r w:rsidRPr="003814D5">
          <w:rPr>
            <w:rStyle w:val="Hyperlink"/>
            <w:rFonts w:ascii="Times New Roman" w:hAnsi="Times New Roman" w:cs="Times New Roman"/>
            <w:color w:val="auto"/>
            <w:sz w:val="24"/>
            <w:szCs w:val="24"/>
            <w:u w:val="none"/>
          </w:rPr>
          <w:t>2010</w:t>
        </w:r>
      </w:hyperlink>
      <w:r w:rsidRPr="003814D5">
        <w:rPr>
          <w:rFonts w:ascii="Times New Roman" w:hAnsi="Times New Roman" w:cs="Times New Roman"/>
          <w:sz w:val="24"/>
          <w:szCs w:val="24"/>
          <w:shd w:val="clear" w:color="auto" w:fill="FFFFFF"/>
        </w:rPr>
        <w:t>). In this study, financial reporting quality is measured using three primary dimensions:</w:t>
      </w:r>
    </w:p>
    <w:p w:rsidR="003814D5" w:rsidRPr="003814D5" w:rsidRDefault="003814D5" w:rsidP="003814D5">
      <w:pPr>
        <w:spacing w:line="480" w:lineRule="auto"/>
        <w:jc w:val="both"/>
        <w:rPr>
          <w:rFonts w:ascii="Times New Roman" w:hAnsi="Times New Roman" w:cs="Times New Roman"/>
          <w:b/>
          <w:bCs/>
          <w:sz w:val="24"/>
          <w:szCs w:val="24"/>
        </w:rPr>
      </w:pPr>
      <w:r w:rsidRPr="003814D5">
        <w:rPr>
          <w:rFonts w:ascii="Times New Roman" w:hAnsi="Times New Roman" w:cs="Times New Roman"/>
          <w:b/>
          <w:bCs/>
          <w:sz w:val="24"/>
          <w:szCs w:val="24"/>
          <w:shd w:val="clear" w:color="auto" w:fill="FFFFFF"/>
        </w:rPr>
        <w:t>Transparency</w:t>
      </w:r>
    </w:p>
    <w:p w:rsidR="006D4036" w:rsidRDefault="003814D5" w:rsidP="003814D5">
      <w:pPr>
        <w:spacing w:line="480" w:lineRule="auto"/>
        <w:jc w:val="both"/>
        <w:rPr>
          <w:rFonts w:ascii="Times New Roman" w:hAnsi="Times New Roman" w:cs="Times New Roman"/>
          <w:sz w:val="24"/>
          <w:szCs w:val="24"/>
          <w:shd w:val="clear" w:color="auto" w:fill="FFFFFF"/>
        </w:rPr>
      </w:pPr>
      <w:r w:rsidRPr="003814D5">
        <w:rPr>
          <w:rFonts w:ascii="Times New Roman" w:hAnsi="Times New Roman" w:cs="Times New Roman"/>
          <w:sz w:val="24"/>
          <w:szCs w:val="24"/>
          <w:shd w:val="clear" w:color="auto" w:fill="FFFFFF"/>
        </w:rPr>
        <w:t>Transparency refers to the openness and clarity of financial information, allowing users to clearly understand an organization’s performance and financial position. It involves full disclosure of material items, clear accounting policies, and timely reporting.</w:t>
      </w:r>
      <w:r w:rsidRPr="003814D5">
        <w:rPr>
          <w:rFonts w:ascii="Times New Roman" w:hAnsi="Times New Roman" w:cs="Times New Roman"/>
          <w:sz w:val="24"/>
          <w:szCs w:val="24"/>
        </w:rPr>
        <w:br/>
      </w:r>
      <w:r w:rsidRPr="003814D5">
        <w:rPr>
          <w:rFonts w:ascii="Times New Roman" w:hAnsi="Times New Roman" w:cs="Times New Roman"/>
          <w:sz w:val="24"/>
          <w:szCs w:val="24"/>
          <w:shd w:val="clear" w:color="auto" w:fill="FFFFFF"/>
        </w:rPr>
        <w:t xml:space="preserve">IFRS encourages disclosure of fair value, contingent liabilities, risk exposures, and related party transactions, thus improving the overall transparency of financial statements (Barth et al., </w:t>
      </w:r>
      <w:hyperlink r:id="rId16" w:history="1">
        <w:r w:rsidRPr="003814D5">
          <w:rPr>
            <w:rStyle w:val="Hyperlink"/>
            <w:rFonts w:ascii="Times New Roman" w:hAnsi="Times New Roman" w:cs="Times New Roman"/>
            <w:color w:val="auto"/>
            <w:sz w:val="24"/>
            <w:szCs w:val="24"/>
            <w:u w:val="none"/>
          </w:rPr>
          <w:t>2016</w:t>
        </w:r>
      </w:hyperlink>
      <w:r w:rsidRPr="003814D5">
        <w:rPr>
          <w:rFonts w:ascii="Times New Roman" w:hAnsi="Times New Roman" w:cs="Times New Roman"/>
          <w:sz w:val="24"/>
          <w:szCs w:val="24"/>
          <w:shd w:val="clear" w:color="auto" w:fill="FFFFFF"/>
        </w:rPr>
        <w:t>).</w:t>
      </w:r>
      <w:r w:rsidRPr="003814D5">
        <w:rPr>
          <w:rFonts w:ascii="Times New Roman" w:hAnsi="Times New Roman" w:cs="Times New Roman"/>
          <w:sz w:val="24"/>
          <w:szCs w:val="24"/>
        </w:rPr>
        <w:br/>
      </w:r>
      <w:proofErr w:type="spellStart"/>
      <w:r w:rsidRPr="003814D5">
        <w:rPr>
          <w:rFonts w:ascii="Times New Roman" w:hAnsi="Times New Roman" w:cs="Times New Roman"/>
          <w:sz w:val="24"/>
          <w:szCs w:val="24"/>
          <w:shd w:val="clear" w:color="auto" w:fill="FFFFFF"/>
        </w:rPr>
        <w:t>Aladejana</w:t>
      </w:r>
      <w:proofErr w:type="spellEnd"/>
      <w:r w:rsidRPr="003814D5">
        <w:rPr>
          <w:rFonts w:ascii="Times New Roman" w:hAnsi="Times New Roman" w:cs="Times New Roman"/>
          <w:sz w:val="24"/>
          <w:szCs w:val="24"/>
          <w:shd w:val="clear" w:color="auto" w:fill="FFFFFF"/>
        </w:rPr>
        <w:t xml:space="preserve"> and Adigun (</w:t>
      </w:r>
      <w:hyperlink r:id="rId17" w:history="1">
        <w:r w:rsidRPr="003814D5">
          <w:rPr>
            <w:rStyle w:val="Hyperlink"/>
            <w:rFonts w:ascii="Times New Roman" w:hAnsi="Times New Roman" w:cs="Times New Roman"/>
            <w:color w:val="auto"/>
            <w:sz w:val="24"/>
            <w:szCs w:val="24"/>
            <w:u w:val="none"/>
          </w:rPr>
          <w:t>2021</w:t>
        </w:r>
      </w:hyperlink>
      <w:r w:rsidRPr="003814D5">
        <w:rPr>
          <w:rFonts w:ascii="Times New Roman" w:hAnsi="Times New Roman" w:cs="Times New Roman"/>
          <w:sz w:val="24"/>
          <w:szCs w:val="24"/>
          <w:shd w:val="clear" w:color="auto" w:fill="FFFFFF"/>
        </w:rPr>
        <w:t>) argue that improved transparency under IFRS reduces the risk of earnings management and fosters investor confidence.</w:t>
      </w:r>
    </w:p>
    <w:p w:rsidR="006D4036" w:rsidRDefault="006D4036" w:rsidP="003814D5">
      <w:pPr>
        <w:spacing w:line="480" w:lineRule="auto"/>
        <w:jc w:val="both"/>
        <w:rPr>
          <w:rFonts w:ascii="Times New Roman" w:hAnsi="Times New Roman" w:cs="Times New Roman"/>
          <w:sz w:val="24"/>
          <w:szCs w:val="24"/>
          <w:shd w:val="clear" w:color="auto" w:fill="FFFFFF"/>
        </w:rPr>
      </w:pPr>
    </w:p>
    <w:p w:rsidR="003814D5" w:rsidRPr="003814D5" w:rsidRDefault="003814D5" w:rsidP="003814D5">
      <w:pPr>
        <w:spacing w:line="480" w:lineRule="auto"/>
        <w:jc w:val="both"/>
        <w:rPr>
          <w:rFonts w:ascii="Times New Roman" w:hAnsi="Times New Roman" w:cs="Times New Roman"/>
          <w:sz w:val="24"/>
          <w:szCs w:val="24"/>
          <w:shd w:val="clear" w:color="auto" w:fill="FFFFFF"/>
        </w:rPr>
      </w:pPr>
      <w:r w:rsidRPr="003814D5">
        <w:rPr>
          <w:rFonts w:ascii="Times New Roman" w:hAnsi="Times New Roman" w:cs="Times New Roman"/>
          <w:sz w:val="24"/>
          <w:szCs w:val="24"/>
        </w:rPr>
        <w:lastRenderedPageBreak/>
        <w:br/>
      </w:r>
      <w:r w:rsidRPr="003814D5">
        <w:rPr>
          <w:rFonts w:ascii="Times New Roman" w:hAnsi="Times New Roman" w:cs="Times New Roman"/>
          <w:b/>
          <w:bCs/>
          <w:sz w:val="24"/>
          <w:szCs w:val="24"/>
          <w:shd w:val="clear" w:color="auto" w:fill="FFFFFF"/>
        </w:rPr>
        <w:t>Comparability</w:t>
      </w:r>
    </w:p>
    <w:p w:rsidR="003814D5" w:rsidRDefault="003814D5" w:rsidP="003814D5">
      <w:pPr>
        <w:spacing w:line="480" w:lineRule="auto"/>
        <w:jc w:val="both"/>
        <w:rPr>
          <w:rFonts w:ascii="Times New Roman" w:hAnsi="Times New Roman" w:cs="Times New Roman"/>
          <w:sz w:val="24"/>
          <w:szCs w:val="24"/>
        </w:rPr>
      </w:pPr>
      <w:r w:rsidRPr="003814D5">
        <w:rPr>
          <w:rFonts w:ascii="Times New Roman" w:hAnsi="Times New Roman" w:cs="Times New Roman"/>
          <w:sz w:val="24"/>
          <w:szCs w:val="24"/>
          <w:shd w:val="clear" w:color="auto" w:fill="FFFFFF"/>
        </w:rPr>
        <w:t xml:space="preserve">Comparability is the ability to assess similarities and differences between financial statements of different entities or across different time periods. It is critical for investors and other stakeholders making cross-sectional or trend </w:t>
      </w:r>
      <w:proofErr w:type="spellStart"/>
      <w:r w:rsidRPr="003814D5">
        <w:rPr>
          <w:rFonts w:ascii="Times New Roman" w:hAnsi="Times New Roman" w:cs="Times New Roman"/>
          <w:sz w:val="24"/>
          <w:szCs w:val="24"/>
          <w:shd w:val="clear" w:color="auto" w:fill="FFFFFF"/>
        </w:rPr>
        <w:t>analyses.IFRS</w:t>
      </w:r>
      <w:proofErr w:type="spellEnd"/>
      <w:r w:rsidRPr="003814D5">
        <w:rPr>
          <w:rFonts w:ascii="Times New Roman" w:hAnsi="Times New Roman" w:cs="Times New Roman"/>
          <w:sz w:val="24"/>
          <w:szCs w:val="24"/>
          <w:shd w:val="clear" w:color="auto" w:fill="FFFFFF"/>
        </w:rPr>
        <w:t xml:space="preserve"> promotes uniform reporting practices by offering standard definitions, recognition criteria, and measurement bases across jurisdictions.</w:t>
      </w:r>
      <w:r w:rsidRPr="003814D5">
        <w:rPr>
          <w:rFonts w:ascii="Times New Roman" w:hAnsi="Times New Roman" w:cs="Times New Roman"/>
          <w:sz w:val="24"/>
          <w:szCs w:val="24"/>
        </w:rPr>
        <w:br/>
      </w:r>
      <w:r w:rsidRPr="003814D5">
        <w:rPr>
          <w:rFonts w:ascii="Times New Roman" w:hAnsi="Times New Roman" w:cs="Times New Roman"/>
          <w:sz w:val="24"/>
          <w:szCs w:val="24"/>
          <w:shd w:val="clear" w:color="auto" w:fill="FFFFFF"/>
        </w:rPr>
        <w:t xml:space="preserve">According to </w:t>
      </w:r>
      <w:proofErr w:type="spellStart"/>
      <w:r w:rsidRPr="003814D5">
        <w:rPr>
          <w:rFonts w:ascii="Times New Roman" w:hAnsi="Times New Roman" w:cs="Times New Roman"/>
          <w:sz w:val="24"/>
          <w:szCs w:val="24"/>
          <w:shd w:val="clear" w:color="auto" w:fill="FFFFFF"/>
        </w:rPr>
        <w:t>Tsalavoutas</w:t>
      </w:r>
      <w:proofErr w:type="spellEnd"/>
      <w:r w:rsidRPr="003814D5">
        <w:rPr>
          <w:rFonts w:ascii="Times New Roman" w:hAnsi="Times New Roman" w:cs="Times New Roman"/>
          <w:sz w:val="24"/>
          <w:szCs w:val="24"/>
          <w:shd w:val="clear" w:color="auto" w:fill="FFFFFF"/>
        </w:rPr>
        <w:t>, André, and Evans (</w:t>
      </w:r>
      <w:hyperlink r:id="rId18" w:history="1">
        <w:r w:rsidRPr="003814D5">
          <w:rPr>
            <w:rStyle w:val="Hyperlink"/>
            <w:rFonts w:ascii="Times New Roman" w:hAnsi="Times New Roman" w:cs="Times New Roman"/>
            <w:color w:val="auto"/>
            <w:sz w:val="24"/>
            <w:szCs w:val="24"/>
            <w:u w:val="none"/>
          </w:rPr>
          <w:t>2020</w:t>
        </w:r>
      </w:hyperlink>
      <w:r w:rsidRPr="003814D5">
        <w:rPr>
          <w:rFonts w:ascii="Times New Roman" w:hAnsi="Times New Roman" w:cs="Times New Roman"/>
          <w:sz w:val="24"/>
          <w:szCs w:val="24"/>
          <w:shd w:val="clear" w:color="auto" w:fill="FFFFFF"/>
        </w:rPr>
        <w:t>), IFRS significantly enhances cross-border comparability, particularly for multinational corporations and foreign investors analyzing firms in developing economies.</w:t>
      </w:r>
    </w:p>
    <w:p w:rsidR="003814D5" w:rsidRDefault="003814D5" w:rsidP="003814D5">
      <w:pPr>
        <w:spacing w:line="480" w:lineRule="auto"/>
        <w:jc w:val="both"/>
        <w:rPr>
          <w:rFonts w:ascii="Times New Roman" w:hAnsi="Times New Roman" w:cs="Times New Roman"/>
          <w:sz w:val="24"/>
          <w:szCs w:val="24"/>
        </w:rPr>
      </w:pPr>
      <w:r w:rsidRPr="003814D5">
        <w:rPr>
          <w:rFonts w:ascii="Times New Roman" w:hAnsi="Times New Roman" w:cs="Times New Roman"/>
          <w:b/>
          <w:bCs/>
          <w:sz w:val="24"/>
          <w:szCs w:val="24"/>
          <w:shd w:val="clear" w:color="auto" w:fill="FFFFFF"/>
        </w:rPr>
        <w:t>Relevance</w:t>
      </w:r>
      <w:r w:rsidRPr="003814D5">
        <w:rPr>
          <w:rFonts w:ascii="Times New Roman" w:hAnsi="Times New Roman" w:cs="Times New Roman"/>
          <w:sz w:val="24"/>
          <w:szCs w:val="24"/>
        </w:rPr>
        <w:br/>
      </w:r>
      <w:r w:rsidRPr="003814D5">
        <w:rPr>
          <w:rFonts w:ascii="Times New Roman" w:hAnsi="Times New Roman" w:cs="Times New Roman"/>
          <w:sz w:val="24"/>
          <w:szCs w:val="24"/>
          <w:shd w:val="clear" w:color="auto" w:fill="FFFFFF"/>
        </w:rPr>
        <w:t>Relevance refers to the extent to which financial information can influence economic decisions by helping users evaluate past, present, or future events.</w:t>
      </w:r>
      <w:r>
        <w:rPr>
          <w:rFonts w:ascii="Times New Roman" w:hAnsi="Times New Roman" w:cs="Times New Roman"/>
          <w:sz w:val="24"/>
          <w:szCs w:val="24"/>
        </w:rPr>
        <w:t xml:space="preserve"> </w:t>
      </w:r>
      <w:r w:rsidRPr="003814D5">
        <w:rPr>
          <w:rFonts w:ascii="Times New Roman" w:hAnsi="Times New Roman" w:cs="Times New Roman"/>
          <w:sz w:val="24"/>
          <w:szCs w:val="24"/>
          <w:shd w:val="clear" w:color="auto" w:fill="FFFFFF"/>
        </w:rPr>
        <w:t>IFRS mandates timely recognition of income, impairment losses, and fair value adjustments, which increases the decision-usefulness of reported information.</w:t>
      </w:r>
      <w:r>
        <w:rPr>
          <w:rFonts w:ascii="Times New Roman" w:hAnsi="Times New Roman" w:cs="Times New Roman"/>
          <w:sz w:val="24"/>
          <w:szCs w:val="24"/>
        </w:rPr>
        <w:t xml:space="preserve"> </w:t>
      </w:r>
      <w:r w:rsidRPr="003814D5">
        <w:rPr>
          <w:rFonts w:ascii="Times New Roman" w:hAnsi="Times New Roman" w:cs="Times New Roman"/>
          <w:sz w:val="24"/>
          <w:szCs w:val="24"/>
          <w:shd w:val="clear" w:color="auto" w:fill="FFFFFF"/>
        </w:rPr>
        <w:t xml:space="preserve">Okoye, </w:t>
      </w:r>
      <w:proofErr w:type="spellStart"/>
      <w:r w:rsidRPr="003814D5">
        <w:rPr>
          <w:rFonts w:ascii="Times New Roman" w:hAnsi="Times New Roman" w:cs="Times New Roman"/>
          <w:sz w:val="24"/>
          <w:szCs w:val="24"/>
          <w:shd w:val="clear" w:color="auto" w:fill="FFFFFF"/>
        </w:rPr>
        <w:t>Alade</w:t>
      </w:r>
      <w:proofErr w:type="spellEnd"/>
      <w:r w:rsidRPr="003814D5">
        <w:rPr>
          <w:rFonts w:ascii="Times New Roman" w:hAnsi="Times New Roman" w:cs="Times New Roman"/>
          <w:sz w:val="24"/>
          <w:szCs w:val="24"/>
          <w:shd w:val="clear" w:color="auto" w:fill="FFFFFF"/>
        </w:rPr>
        <w:t xml:space="preserve">, and </w:t>
      </w:r>
      <w:proofErr w:type="spellStart"/>
      <w:r w:rsidRPr="003814D5">
        <w:rPr>
          <w:rFonts w:ascii="Times New Roman" w:hAnsi="Times New Roman" w:cs="Times New Roman"/>
          <w:sz w:val="24"/>
          <w:szCs w:val="24"/>
          <w:shd w:val="clear" w:color="auto" w:fill="FFFFFF"/>
        </w:rPr>
        <w:t>Egbunike</w:t>
      </w:r>
      <w:proofErr w:type="spellEnd"/>
      <w:r w:rsidRPr="003814D5">
        <w:rPr>
          <w:rFonts w:ascii="Times New Roman" w:hAnsi="Times New Roman" w:cs="Times New Roman"/>
          <w:sz w:val="24"/>
          <w:szCs w:val="24"/>
          <w:shd w:val="clear" w:color="auto" w:fill="FFFFFF"/>
        </w:rPr>
        <w:t xml:space="preserve"> (</w:t>
      </w:r>
      <w:hyperlink r:id="rId19" w:history="1">
        <w:r w:rsidRPr="003814D5">
          <w:rPr>
            <w:rStyle w:val="Hyperlink"/>
            <w:rFonts w:ascii="Times New Roman" w:hAnsi="Times New Roman" w:cs="Times New Roman"/>
            <w:color w:val="auto"/>
            <w:sz w:val="24"/>
            <w:szCs w:val="24"/>
            <w:u w:val="none"/>
          </w:rPr>
          <w:t>2017</w:t>
        </w:r>
      </w:hyperlink>
      <w:r w:rsidRPr="003814D5">
        <w:rPr>
          <w:rFonts w:ascii="Times New Roman" w:hAnsi="Times New Roman" w:cs="Times New Roman"/>
          <w:sz w:val="24"/>
          <w:szCs w:val="24"/>
          <w:shd w:val="clear" w:color="auto" w:fill="FFFFFF"/>
        </w:rPr>
        <w:t>) observed that IFRS enhances the relevance of financial information for Nigerian banks by aligning reporting outcomes more closely with current market conditions.</w:t>
      </w:r>
    </w:p>
    <w:p w:rsidR="004F4EF9" w:rsidRDefault="004F4EF9" w:rsidP="003814D5">
      <w:pPr>
        <w:spacing w:line="480" w:lineRule="auto"/>
        <w:jc w:val="both"/>
        <w:rPr>
          <w:rFonts w:ascii="Times New Roman" w:hAnsi="Times New Roman" w:cs="Times New Roman"/>
          <w:b/>
          <w:bCs/>
          <w:sz w:val="24"/>
          <w:szCs w:val="24"/>
        </w:rPr>
      </w:pPr>
    </w:p>
    <w:p w:rsidR="004F4EF9" w:rsidRDefault="004F4EF9" w:rsidP="003814D5">
      <w:pPr>
        <w:spacing w:line="480" w:lineRule="auto"/>
        <w:jc w:val="both"/>
        <w:rPr>
          <w:rFonts w:ascii="Times New Roman" w:hAnsi="Times New Roman" w:cs="Times New Roman"/>
          <w:b/>
          <w:bCs/>
          <w:sz w:val="24"/>
          <w:szCs w:val="24"/>
        </w:rPr>
      </w:pPr>
    </w:p>
    <w:p w:rsidR="004F4EF9" w:rsidRDefault="004F4EF9" w:rsidP="003814D5">
      <w:pPr>
        <w:spacing w:line="480" w:lineRule="auto"/>
        <w:jc w:val="both"/>
        <w:rPr>
          <w:rFonts w:ascii="Times New Roman" w:hAnsi="Times New Roman" w:cs="Times New Roman"/>
          <w:b/>
          <w:bCs/>
          <w:sz w:val="24"/>
          <w:szCs w:val="24"/>
        </w:rPr>
      </w:pPr>
    </w:p>
    <w:p w:rsidR="004F4EF9" w:rsidRDefault="004F4EF9" w:rsidP="003814D5">
      <w:pPr>
        <w:spacing w:line="480" w:lineRule="auto"/>
        <w:jc w:val="both"/>
        <w:rPr>
          <w:rFonts w:ascii="Times New Roman" w:hAnsi="Times New Roman" w:cs="Times New Roman"/>
          <w:b/>
          <w:bCs/>
          <w:sz w:val="24"/>
          <w:szCs w:val="24"/>
        </w:rPr>
      </w:pPr>
    </w:p>
    <w:p w:rsidR="00B12BC3" w:rsidRPr="003814D5" w:rsidRDefault="00A476B3" w:rsidP="003814D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w:t>
      </w:r>
      <w:r w:rsidR="003814D5">
        <w:rPr>
          <w:rFonts w:ascii="Times New Roman" w:hAnsi="Times New Roman" w:cs="Times New Roman"/>
          <w:b/>
          <w:bCs/>
          <w:sz w:val="24"/>
          <w:szCs w:val="24"/>
        </w:rPr>
        <w:t>2</w:t>
      </w:r>
      <w:r>
        <w:rPr>
          <w:rFonts w:ascii="Times New Roman" w:hAnsi="Times New Roman" w:cs="Times New Roman"/>
          <w:b/>
          <w:bCs/>
          <w:sz w:val="24"/>
          <w:szCs w:val="24"/>
        </w:rPr>
        <w:t xml:space="preserve">.3 </w:t>
      </w:r>
      <w:r w:rsidR="00D02304" w:rsidRPr="00D02304">
        <w:rPr>
          <w:rFonts w:ascii="Times New Roman" w:hAnsi="Times New Roman" w:cs="Times New Roman"/>
          <w:b/>
          <w:bCs/>
          <w:sz w:val="24"/>
          <w:szCs w:val="24"/>
        </w:rPr>
        <w:t>Diagrammatic Representation (Optional)</w:t>
      </w:r>
    </w:p>
    <w:p w:rsidR="00B12BC3" w:rsidRPr="00447804"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sz w:val="24"/>
          <w:szCs w:val="24"/>
        </w:rPr>
        <w:t>[Disclosure Compliance] ──┐</w:t>
      </w:r>
    </w:p>
    <w:p w:rsidR="00B12BC3" w:rsidRPr="00447804"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sz w:val="24"/>
          <w:szCs w:val="24"/>
        </w:rPr>
        <w:t xml:space="preserve">                          │</w:t>
      </w:r>
    </w:p>
    <w:p w:rsidR="00B12BC3" w:rsidRPr="00447804"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sz w:val="24"/>
          <w:szCs w:val="24"/>
        </w:rPr>
        <w:t>[Staff Competency] ───────┼────► [Quality of Financial Statements]</w:t>
      </w:r>
    </w:p>
    <w:p w:rsidR="00B12BC3" w:rsidRPr="00447804"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sz w:val="24"/>
          <w:szCs w:val="24"/>
        </w:rPr>
        <w:t xml:space="preserve">                          │</w:t>
      </w:r>
    </w:p>
    <w:p w:rsidR="00B12BC3"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sz w:val="24"/>
          <w:szCs w:val="24"/>
        </w:rPr>
        <w:t>[Comparability] ──────────┘</w:t>
      </w:r>
    </w:p>
    <w:p w:rsidR="00A476B3" w:rsidRPr="00804275" w:rsidRDefault="00A476B3" w:rsidP="00A476B3">
      <w:pPr>
        <w:spacing w:after="0" w:line="432" w:lineRule="auto"/>
        <w:jc w:val="both"/>
        <w:rPr>
          <w:rFonts w:ascii="Times New Roman" w:hAnsi="Times New Roman" w:cs="Times New Roman"/>
          <w:b/>
          <w:sz w:val="24"/>
          <w:szCs w:val="24"/>
        </w:rPr>
      </w:pPr>
      <w:r w:rsidRPr="00804275">
        <w:rPr>
          <w:rFonts w:ascii="Times New Roman" w:hAnsi="Times New Roman" w:cs="Times New Roman"/>
          <w:b/>
          <w:sz w:val="24"/>
          <w:szCs w:val="24"/>
        </w:rPr>
        <w:t>2.</w:t>
      </w:r>
      <w:r w:rsidR="003814D5">
        <w:rPr>
          <w:rFonts w:ascii="Times New Roman" w:hAnsi="Times New Roman" w:cs="Times New Roman"/>
          <w:b/>
          <w:sz w:val="24"/>
          <w:szCs w:val="24"/>
        </w:rPr>
        <w:t>2</w:t>
      </w:r>
      <w:r w:rsidRPr="00804275">
        <w:rPr>
          <w:rFonts w:ascii="Times New Roman" w:hAnsi="Times New Roman" w:cs="Times New Roman"/>
          <w:b/>
          <w:sz w:val="24"/>
          <w:szCs w:val="24"/>
        </w:rPr>
        <w:t>.</w:t>
      </w:r>
      <w:r>
        <w:rPr>
          <w:rFonts w:ascii="Times New Roman" w:hAnsi="Times New Roman" w:cs="Times New Roman"/>
          <w:b/>
          <w:sz w:val="24"/>
          <w:szCs w:val="24"/>
        </w:rPr>
        <w:t>4</w:t>
      </w:r>
      <w:r w:rsidRPr="00804275">
        <w:rPr>
          <w:rFonts w:ascii="Times New Roman" w:hAnsi="Times New Roman" w:cs="Times New Roman"/>
          <w:b/>
          <w:sz w:val="24"/>
          <w:szCs w:val="24"/>
        </w:rPr>
        <w:tab/>
        <w:t xml:space="preserve">IFRS Adoption </w:t>
      </w:r>
      <w:proofErr w:type="gramStart"/>
      <w:r w:rsidRPr="00804275">
        <w:rPr>
          <w:rFonts w:ascii="Times New Roman" w:hAnsi="Times New Roman" w:cs="Times New Roman"/>
          <w:b/>
          <w:sz w:val="24"/>
          <w:szCs w:val="24"/>
        </w:rPr>
        <w:t>On</w:t>
      </w:r>
      <w:proofErr w:type="gramEnd"/>
      <w:r w:rsidRPr="00804275">
        <w:rPr>
          <w:rFonts w:ascii="Times New Roman" w:hAnsi="Times New Roman" w:cs="Times New Roman"/>
          <w:b/>
          <w:sz w:val="24"/>
          <w:szCs w:val="24"/>
        </w:rPr>
        <w:t xml:space="preserve"> Banks Growth</w:t>
      </w:r>
    </w:p>
    <w:p w:rsidR="00A476B3" w:rsidRPr="00804275" w:rsidRDefault="00A476B3" w:rsidP="00A476B3">
      <w:pPr>
        <w:shd w:val="clear" w:color="auto" w:fill="FFFFFF"/>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Deloitte (2013) maintained that IFRS, as a single set of </w:t>
      </w:r>
      <w:proofErr w:type="gramStart"/>
      <w:r w:rsidRPr="00804275">
        <w:rPr>
          <w:rFonts w:ascii="Times New Roman" w:hAnsi="Times New Roman" w:cs="Times New Roman"/>
          <w:sz w:val="24"/>
          <w:szCs w:val="24"/>
        </w:rPr>
        <w:t>high quality</w:t>
      </w:r>
      <w:proofErr w:type="gramEnd"/>
      <w:r w:rsidRPr="00804275">
        <w:rPr>
          <w:rFonts w:ascii="Times New Roman" w:hAnsi="Times New Roman" w:cs="Times New Roman"/>
          <w:sz w:val="24"/>
          <w:szCs w:val="24"/>
        </w:rPr>
        <w:t xml:space="preserve"> global accounting standards, will simplify accounting procedures by allowing the use of a common reporting language. According to </w:t>
      </w:r>
      <w:proofErr w:type="spellStart"/>
      <w:r w:rsidRPr="00804275">
        <w:rPr>
          <w:rFonts w:ascii="Times New Roman" w:hAnsi="Times New Roman" w:cs="Times New Roman"/>
          <w:sz w:val="24"/>
          <w:szCs w:val="24"/>
        </w:rPr>
        <w:t>Madawaki</w:t>
      </w:r>
      <w:proofErr w:type="spellEnd"/>
      <w:r w:rsidRPr="00804275">
        <w:rPr>
          <w:rFonts w:ascii="Times New Roman" w:hAnsi="Times New Roman" w:cs="Times New Roman"/>
          <w:sz w:val="24"/>
          <w:szCs w:val="24"/>
        </w:rPr>
        <w:t xml:space="preserve"> (2014), Nigeria’s adoption of IFRS will promote the collation of relevant data of reporting entities’ performance for comparability and reliability, facilitate and enhance informed </w:t>
      </w:r>
      <w:proofErr w:type="gramStart"/>
      <w:r w:rsidRPr="00804275">
        <w:rPr>
          <w:rFonts w:ascii="Times New Roman" w:hAnsi="Times New Roman" w:cs="Times New Roman"/>
          <w:sz w:val="24"/>
          <w:szCs w:val="24"/>
        </w:rPr>
        <w:t>decision making</w:t>
      </w:r>
      <w:proofErr w:type="gramEnd"/>
      <w:r w:rsidRPr="00804275">
        <w:rPr>
          <w:rFonts w:ascii="Times New Roman" w:hAnsi="Times New Roman" w:cs="Times New Roman"/>
          <w:sz w:val="24"/>
          <w:szCs w:val="24"/>
        </w:rPr>
        <w:t xml:space="preserve"> process of investors and go a long way to attract foreign investments. </w:t>
      </w:r>
      <w:r w:rsidRPr="00804275">
        <w:rPr>
          <w:rFonts w:ascii="Times New Roman" w:eastAsia="Times New Roman" w:hAnsi="Times New Roman" w:cs="Times New Roman"/>
          <w:sz w:val="24"/>
          <w:szCs w:val="24"/>
        </w:rPr>
        <w:t xml:space="preserve">As the fair value measure increases, the statement of financial position (balance sheet in US Generally Accepted Accounting Principles terminology) increases in relevance for equity valuation. However, the market volatility included in fair value increases the noise in measuring banks’ future cash flows. Even though fair value measures do not directly rely on level 1 inputs, which are market values, level 2 or level 3 inputs of fair value measures do not alleviate the information risk because </w:t>
      </w:r>
      <w:r w:rsidRPr="00804275">
        <w:rPr>
          <w:rFonts w:ascii="Times New Roman" w:eastAsia="Times New Roman" w:hAnsi="Times New Roman" w:cs="Times New Roman"/>
          <w:sz w:val="24"/>
          <w:szCs w:val="24"/>
        </w:rPr>
        <w:lastRenderedPageBreak/>
        <w:t xml:space="preserve">they discretionary. In sum, extended use of fair value measures increases information risks, which are unfavorable for both investors and bank </w:t>
      </w:r>
      <w:proofErr w:type="spellStart"/>
      <w:proofErr w:type="gramStart"/>
      <w:r w:rsidRPr="00804275">
        <w:rPr>
          <w:rFonts w:ascii="Times New Roman" w:eastAsia="Times New Roman" w:hAnsi="Times New Roman" w:cs="Times New Roman"/>
          <w:sz w:val="24"/>
          <w:szCs w:val="24"/>
        </w:rPr>
        <w:t>regulators.In</w:t>
      </w:r>
      <w:proofErr w:type="spellEnd"/>
      <w:proofErr w:type="gramEnd"/>
      <w:r w:rsidRPr="00804275">
        <w:rPr>
          <w:rFonts w:ascii="Times New Roman" w:eastAsia="Times New Roman" w:hAnsi="Times New Roman" w:cs="Times New Roman"/>
          <w:sz w:val="24"/>
          <w:szCs w:val="24"/>
        </w:rPr>
        <w:t xml:space="preserve"> addition, although the increase in accounting choices enhances the relevance of the statement of financial position to equity valuation, this increase could influence the banking industry negatively. The increase in accounting choices complicates verification of compliance with the debt covenants. This provides opportunities for moral hazard for both parties of the debt contract. The reduction of contractibility of accounting information could have a significant impact on capital markets, which necessitates intervention by banking regulators. </w:t>
      </w:r>
      <w:r w:rsidRPr="00804275">
        <w:rPr>
          <w:rFonts w:ascii="Times New Roman" w:hAnsi="Times New Roman" w:cs="Times New Roman"/>
          <w:sz w:val="24"/>
          <w:szCs w:val="24"/>
        </w:rPr>
        <w:t xml:space="preserve">Various studies are related to our current study’s perspectives on accounting, finance, and new financial efficiency directions (Habib &amp;Hasan, 2019). </w:t>
      </w:r>
    </w:p>
    <w:p w:rsidR="00A476B3" w:rsidRDefault="00A476B3" w:rsidP="00A476B3">
      <w:pPr>
        <w:spacing w:after="0" w:line="240" w:lineRule="auto"/>
        <w:jc w:val="both"/>
        <w:rPr>
          <w:rFonts w:ascii="Times New Roman" w:hAnsi="Times New Roman" w:cs="Times New Roman"/>
          <w:b/>
          <w:sz w:val="24"/>
          <w:szCs w:val="24"/>
        </w:rPr>
      </w:pPr>
    </w:p>
    <w:p w:rsidR="00A476B3" w:rsidRPr="00804275" w:rsidRDefault="00A476B3" w:rsidP="00A476B3">
      <w:pPr>
        <w:spacing w:after="0" w:line="432" w:lineRule="auto"/>
        <w:jc w:val="both"/>
        <w:rPr>
          <w:rFonts w:ascii="Times New Roman" w:hAnsi="Times New Roman" w:cs="Times New Roman"/>
          <w:b/>
          <w:sz w:val="24"/>
          <w:szCs w:val="24"/>
        </w:rPr>
      </w:pPr>
      <w:r w:rsidRPr="00804275">
        <w:rPr>
          <w:rFonts w:ascii="Times New Roman" w:hAnsi="Times New Roman" w:cs="Times New Roman"/>
          <w:b/>
          <w:sz w:val="24"/>
          <w:szCs w:val="24"/>
        </w:rPr>
        <w:t>2.</w:t>
      </w:r>
      <w:r w:rsidR="003814D5">
        <w:rPr>
          <w:rFonts w:ascii="Times New Roman" w:hAnsi="Times New Roman" w:cs="Times New Roman"/>
          <w:b/>
          <w:sz w:val="24"/>
          <w:szCs w:val="24"/>
        </w:rPr>
        <w:t>2</w:t>
      </w:r>
      <w:r w:rsidRPr="00804275">
        <w:rPr>
          <w:rFonts w:ascii="Times New Roman" w:hAnsi="Times New Roman" w:cs="Times New Roman"/>
          <w:b/>
          <w:sz w:val="24"/>
          <w:szCs w:val="24"/>
        </w:rPr>
        <w:t>.</w:t>
      </w:r>
      <w:r>
        <w:rPr>
          <w:rFonts w:ascii="Times New Roman" w:hAnsi="Times New Roman" w:cs="Times New Roman"/>
          <w:b/>
          <w:sz w:val="24"/>
          <w:szCs w:val="24"/>
        </w:rPr>
        <w:t>5</w:t>
      </w:r>
      <w:r w:rsidRPr="00804275">
        <w:rPr>
          <w:rFonts w:ascii="Times New Roman" w:hAnsi="Times New Roman" w:cs="Times New Roman"/>
          <w:b/>
          <w:sz w:val="24"/>
          <w:szCs w:val="24"/>
        </w:rPr>
        <w:tab/>
        <w:t xml:space="preserve">Quality of Financial Reports </w:t>
      </w:r>
    </w:p>
    <w:p w:rsidR="00A476B3" w:rsidRPr="00804275" w:rsidRDefault="00A476B3" w:rsidP="00A476B3">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Financial reporting quality represents financial statements that provide accurate and fair information about the underlying financial position and economic performance of an entity. (IASB) Cheung, Evans and Wright (2010) indicates what qualities are fundamental among different frameworks and they identify the following:</w:t>
      </w:r>
    </w:p>
    <w:p w:rsidR="00A476B3" w:rsidRPr="00804275" w:rsidRDefault="00A476B3" w:rsidP="00A476B3">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i</w:t>
      </w:r>
      <w:proofErr w:type="spellEnd"/>
      <w:r w:rsidRPr="00804275">
        <w:rPr>
          <w:rFonts w:ascii="Times New Roman" w:hAnsi="Times New Roman" w:cs="Times New Roman"/>
          <w:sz w:val="24"/>
          <w:szCs w:val="24"/>
        </w:rPr>
        <w:t>.</w:t>
      </w:r>
      <w:r w:rsidRPr="00804275">
        <w:rPr>
          <w:rFonts w:ascii="Times New Roman" w:hAnsi="Times New Roman" w:cs="Times New Roman"/>
          <w:sz w:val="24"/>
          <w:szCs w:val="24"/>
        </w:rPr>
        <w:tab/>
        <w:t xml:space="preserve">Relevance- Relevance measures usefulness and materially. It illustrates capability of making decision by users. It influences the decision making and assists users to evaluate, correct and confirm current and past events. The usefulness of making a decision an important part of relevance is consistent with the framework of IFRS (Cheung, Evans &amp; Wright 2018). Annual reports have a crucial role in determining the level of relevance by disclosing forward looking information that provides </w:t>
      </w:r>
      <w:proofErr w:type="spellStart"/>
      <w:r w:rsidRPr="00804275">
        <w:rPr>
          <w:rFonts w:ascii="Times New Roman" w:hAnsi="Times New Roman" w:cs="Times New Roman"/>
          <w:sz w:val="24"/>
          <w:szCs w:val="24"/>
        </w:rPr>
        <w:t>feed back</w:t>
      </w:r>
      <w:proofErr w:type="spellEnd"/>
      <w:r w:rsidRPr="00804275">
        <w:rPr>
          <w:rFonts w:ascii="Times New Roman" w:hAnsi="Times New Roman" w:cs="Times New Roman"/>
          <w:sz w:val="24"/>
          <w:szCs w:val="24"/>
        </w:rPr>
        <w:t xml:space="preserve"> (</w:t>
      </w:r>
      <w:proofErr w:type="spellStart"/>
      <w:r w:rsidRPr="00804275">
        <w:rPr>
          <w:rFonts w:ascii="Times New Roman" w:hAnsi="Times New Roman" w:cs="Times New Roman"/>
          <w:sz w:val="24"/>
          <w:szCs w:val="24"/>
        </w:rPr>
        <w:t>Beest&amp;Braam</w:t>
      </w:r>
      <w:proofErr w:type="spellEnd"/>
      <w:r w:rsidRPr="00804275">
        <w:rPr>
          <w:rFonts w:ascii="Times New Roman" w:hAnsi="Times New Roman" w:cs="Times New Roman"/>
          <w:sz w:val="24"/>
          <w:szCs w:val="24"/>
        </w:rPr>
        <w:t xml:space="preserve">, 2019). </w:t>
      </w:r>
    </w:p>
    <w:p w:rsidR="00A476B3" w:rsidRPr="00804275" w:rsidRDefault="00A476B3" w:rsidP="00A476B3">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lastRenderedPageBreak/>
        <w:t xml:space="preserve">ii. </w:t>
      </w:r>
      <w:r w:rsidRPr="00804275">
        <w:rPr>
          <w:rFonts w:ascii="Times New Roman" w:hAnsi="Times New Roman" w:cs="Times New Roman"/>
          <w:sz w:val="24"/>
          <w:szCs w:val="24"/>
        </w:rPr>
        <w:tab/>
        <w:t xml:space="preserve">Reliability- This quality is achieved when information, which users depend upon, is free from bias and material mistakes. Reliability is </w:t>
      </w:r>
      <w:proofErr w:type="spellStart"/>
      <w:r w:rsidRPr="00804275">
        <w:rPr>
          <w:rFonts w:ascii="Times New Roman" w:hAnsi="Times New Roman" w:cs="Times New Roman"/>
          <w:sz w:val="24"/>
          <w:szCs w:val="24"/>
        </w:rPr>
        <w:t>analysed</w:t>
      </w:r>
      <w:proofErr w:type="spellEnd"/>
      <w:r w:rsidRPr="00804275">
        <w:rPr>
          <w:rFonts w:ascii="Times New Roman" w:hAnsi="Times New Roman" w:cs="Times New Roman"/>
          <w:sz w:val="24"/>
          <w:szCs w:val="24"/>
        </w:rPr>
        <w:t xml:space="preserve"> based on the qualities of faithful and verifiable information (Cheung &amp; Wright, 2016) </w:t>
      </w:r>
    </w:p>
    <w:p w:rsidR="00A476B3" w:rsidRPr="00804275" w:rsidRDefault="00A476B3" w:rsidP="00A476B3">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iii. </w:t>
      </w:r>
      <w:r w:rsidRPr="00804275">
        <w:rPr>
          <w:rFonts w:ascii="Times New Roman" w:hAnsi="Times New Roman" w:cs="Times New Roman"/>
          <w:sz w:val="24"/>
          <w:szCs w:val="24"/>
        </w:rPr>
        <w:tab/>
        <w:t xml:space="preserve">Comparability- comparability is the concept of allowing users to compare financial statements to determine the financial position, cash flow and performance of an entity. It allows users to determine the financial position among other companies in the same period. (Cheung &amp;Wright, 2016). Comparability demands that identical event will </w:t>
      </w:r>
      <w:proofErr w:type="gramStart"/>
      <w:r w:rsidRPr="00804275">
        <w:rPr>
          <w:rFonts w:ascii="Times New Roman" w:hAnsi="Times New Roman" w:cs="Times New Roman"/>
          <w:sz w:val="24"/>
          <w:szCs w:val="24"/>
        </w:rPr>
        <w:t>reflected</w:t>
      </w:r>
      <w:proofErr w:type="gramEnd"/>
      <w:r w:rsidRPr="00804275">
        <w:rPr>
          <w:rFonts w:ascii="Times New Roman" w:hAnsi="Times New Roman" w:cs="Times New Roman"/>
          <w:sz w:val="24"/>
          <w:szCs w:val="24"/>
        </w:rPr>
        <w:t xml:space="preserve"> in two situations will be reflected by identical accounting facts and figures. Notes to the account should disclose and explain ay changes in accounting policies and the implication of these changes. </w:t>
      </w:r>
      <w:proofErr w:type="gramStart"/>
      <w:r w:rsidRPr="00804275">
        <w:rPr>
          <w:rFonts w:ascii="Times New Roman" w:hAnsi="Times New Roman" w:cs="Times New Roman"/>
          <w:sz w:val="24"/>
          <w:szCs w:val="24"/>
        </w:rPr>
        <w:t>Also</w:t>
      </w:r>
      <w:proofErr w:type="gramEnd"/>
      <w:r w:rsidRPr="00804275">
        <w:rPr>
          <w:rFonts w:ascii="Times New Roman" w:hAnsi="Times New Roman" w:cs="Times New Roman"/>
          <w:sz w:val="24"/>
          <w:szCs w:val="24"/>
        </w:rPr>
        <w:t xml:space="preserve"> financial ratio presentation also contributes to the comparison with other organization. </w:t>
      </w:r>
    </w:p>
    <w:p w:rsidR="00A476B3" w:rsidRPr="00804275" w:rsidRDefault="00A476B3" w:rsidP="00A476B3">
      <w:pPr>
        <w:spacing w:after="0" w:line="432" w:lineRule="auto"/>
        <w:jc w:val="both"/>
        <w:rPr>
          <w:rFonts w:ascii="Times New Roman" w:hAnsi="Times New Roman" w:cs="Times New Roman"/>
          <w:sz w:val="24"/>
          <w:szCs w:val="24"/>
        </w:rPr>
      </w:pPr>
      <w:r>
        <w:rPr>
          <w:rFonts w:ascii="Times New Roman" w:hAnsi="Times New Roman" w:cs="Times New Roman"/>
          <w:sz w:val="24"/>
          <w:szCs w:val="24"/>
        </w:rPr>
        <w:t>iv</w:t>
      </w:r>
      <w:r w:rsidRPr="00804275">
        <w:rPr>
          <w:rFonts w:ascii="Times New Roman" w:hAnsi="Times New Roman" w:cs="Times New Roman"/>
          <w:sz w:val="24"/>
          <w:szCs w:val="24"/>
        </w:rPr>
        <w:t xml:space="preserve">. </w:t>
      </w:r>
      <w:r w:rsidRPr="00804275">
        <w:rPr>
          <w:rFonts w:ascii="Times New Roman" w:hAnsi="Times New Roman" w:cs="Times New Roman"/>
          <w:sz w:val="24"/>
          <w:szCs w:val="24"/>
        </w:rPr>
        <w:tab/>
        <w:t>Clarity- understanding is one of the essential qualities of information in financial reports. Achieving this is through effective communication the better the understanding by users, the higher the quality that will be achieved (Cheung, Evans&amp; Wright 2010). When annual reports are well organized users can comprehend what their needs are (</w:t>
      </w:r>
      <w:proofErr w:type="spellStart"/>
      <w:r w:rsidRPr="00804275">
        <w:rPr>
          <w:rFonts w:ascii="Times New Roman" w:hAnsi="Times New Roman" w:cs="Times New Roman"/>
          <w:sz w:val="24"/>
          <w:szCs w:val="24"/>
        </w:rPr>
        <w:t>Beest&amp;Boelens</w:t>
      </w:r>
      <w:proofErr w:type="spellEnd"/>
      <w:r w:rsidRPr="00804275">
        <w:rPr>
          <w:rFonts w:ascii="Times New Roman" w:hAnsi="Times New Roman" w:cs="Times New Roman"/>
          <w:sz w:val="24"/>
          <w:szCs w:val="24"/>
        </w:rPr>
        <w:t>, 2017).</w:t>
      </w:r>
    </w:p>
    <w:p w:rsidR="00A476B3" w:rsidRPr="00804275" w:rsidRDefault="00A476B3" w:rsidP="00A476B3">
      <w:pPr>
        <w:spacing w:after="0" w:line="240" w:lineRule="auto"/>
        <w:jc w:val="both"/>
        <w:rPr>
          <w:rFonts w:ascii="Times New Roman" w:hAnsi="Times New Roman" w:cs="Times New Roman"/>
          <w:sz w:val="24"/>
          <w:szCs w:val="24"/>
        </w:rPr>
      </w:pPr>
    </w:p>
    <w:p w:rsidR="00A476B3" w:rsidRPr="00804275" w:rsidRDefault="00A476B3" w:rsidP="00A476B3">
      <w:pPr>
        <w:spacing w:after="0" w:line="432" w:lineRule="auto"/>
        <w:jc w:val="both"/>
        <w:rPr>
          <w:rFonts w:ascii="Times New Roman" w:hAnsi="Times New Roman" w:cs="Times New Roman"/>
          <w:b/>
          <w:sz w:val="24"/>
          <w:szCs w:val="24"/>
        </w:rPr>
      </w:pPr>
      <w:r w:rsidRPr="00804275">
        <w:rPr>
          <w:rFonts w:ascii="Times New Roman" w:hAnsi="Times New Roman" w:cs="Times New Roman"/>
          <w:b/>
          <w:sz w:val="24"/>
          <w:szCs w:val="24"/>
        </w:rPr>
        <w:t>2.</w:t>
      </w:r>
      <w:r w:rsidR="003814D5">
        <w:rPr>
          <w:rFonts w:ascii="Times New Roman" w:hAnsi="Times New Roman" w:cs="Times New Roman"/>
          <w:b/>
          <w:sz w:val="24"/>
          <w:szCs w:val="24"/>
        </w:rPr>
        <w:t>2</w:t>
      </w:r>
      <w:r w:rsidRPr="00804275">
        <w:rPr>
          <w:rFonts w:ascii="Times New Roman" w:hAnsi="Times New Roman" w:cs="Times New Roman"/>
          <w:b/>
          <w:sz w:val="24"/>
          <w:szCs w:val="24"/>
        </w:rPr>
        <w:t>.</w:t>
      </w:r>
      <w:r>
        <w:rPr>
          <w:rFonts w:ascii="Times New Roman" w:hAnsi="Times New Roman" w:cs="Times New Roman"/>
          <w:b/>
          <w:sz w:val="24"/>
          <w:szCs w:val="24"/>
        </w:rPr>
        <w:t>6</w:t>
      </w:r>
      <w:r w:rsidRPr="00804275">
        <w:rPr>
          <w:rFonts w:ascii="Times New Roman" w:hAnsi="Times New Roman" w:cs="Times New Roman"/>
          <w:b/>
          <w:sz w:val="24"/>
          <w:szCs w:val="24"/>
        </w:rPr>
        <w:tab/>
        <w:t xml:space="preserve">Nigeria and IFRS Adoption </w:t>
      </w:r>
    </w:p>
    <w:p w:rsidR="00A476B3" w:rsidRPr="00804275" w:rsidRDefault="00A476B3" w:rsidP="00A476B3">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Before 2012, the Statements of Accounting Standards was used in accounting practice in Nigeria. These local accounting standards are issued in Nigeria by the Nigerian Accounting Standard Board (NASB) till 2011 in accordance with Section 335(1) of the Companies and</w:t>
      </w:r>
    </w:p>
    <w:p w:rsidR="00A476B3" w:rsidRPr="00804275" w:rsidRDefault="00A476B3" w:rsidP="00A476B3">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Matters Act of 1990. In the wake of financial crises in late 1990s, the international community emphasized the major role that the observance of international standards and codes of best practices in order to strengthen global financial systems. Although the </w:t>
      </w:r>
      <w:r w:rsidRPr="00804275">
        <w:rPr>
          <w:rFonts w:ascii="Times New Roman" w:hAnsi="Times New Roman" w:cs="Times New Roman"/>
          <w:sz w:val="24"/>
          <w:szCs w:val="24"/>
        </w:rPr>
        <w:lastRenderedPageBreak/>
        <w:t xml:space="preserve">Nigerian Statements of Accounting Standards (SAS) are similar to IFRS in certain respects, many differences exist. SAS promulgated by NASB were largely based on past IAS promulgated by IASC. Due to the increasing complexity of financial reporting requirements, some of the original IASs were reviewed resulting in their amendment or withdrawal. The SASs were not reviewed or updated with the IASs/IFRSs. The significant disparities between the Nigerian SASs and IFRSs have resulted in the SAS being regarded as outdated and incomplete as an authoritative and internationally accepted guide to the preparation of financial statements. </w:t>
      </w:r>
    </w:p>
    <w:p w:rsidR="00A476B3" w:rsidRPr="00447804" w:rsidRDefault="00A476B3" w:rsidP="00A476B3">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This has significantly diminished the degree of confidence on Nigerian Standards especially by international users of financial statements produced in Nigeria. Based on the premise of NASB to promote general acceptable published financial reports and </w:t>
      </w:r>
      <w:proofErr w:type="gramStart"/>
      <w:r w:rsidRPr="00804275">
        <w:rPr>
          <w:rFonts w:ascii="Times New Roman" w:hAnsi="Times New Roman" w:cs="Times New Roman"/>
          <w:sz w:val="24"/>
          <w:szCs w:val="24"/>
        </w:rPr>
        <w:t>high quality</w:t>
      </w:r>
      <w:proofErr w:type="gramEnd"/>
      <w:r w:rsidRPr="00804275">
        <w:rPr>
          <w:rFonts w:ascii="Times New Roman" w:hAnsi="Times New Roman" w:cs="Times New Roman"/>
          <w:sz w:val="24"/>
          <w:szCs w:val="24"/>
        </w:rPr>
        <w:t xml:space="preserve"> accounting standards that are consistent with international practices, inaugurated a Stakeholders’ Committee on the Roadmap to the Adoption of IFRS in Nigeria on October 22, 2009. In July 2010, the Nigerian Federal Executive Council approved the Roadmap to the Adoption of IFRS in Nigeria (NASB 2010)., it was shown in the report that, that it will be in the interest of the Nigerian economy for reporting entities in Nigeria to adopt globally accepted, high-quality accounting standards by fully converging Nigerian national accounting standards with International Financial Reporting Standards (IFRS) by following a Phased Transition effective January 1, 2012. The Nigerian banking sector is made up of commercial banks and other financial institutions such as finance companies, micro-finance companies, discount houses and mortgage institutions. The Central Bank of Nigeria (CBN) regulates their activities. The CBN has authorized only 21 commercial banks to transact business in Nigeria. Out of these 14 are listed banks. Nigerian listed banks </w:t>
      </w:r>
      <w:r w:rsidRPr="00804275">
        <w:rPr>
          <w:rFonts w:ascii="Times New Roman" w:hAnsi="Times New Roman" w:cs="Times New Roman"/>
          <w:sz w:val="24"/>
          <w:szCs w:val="24"/>
        </w:rPr>
        <w:lastRenderedPageBreak/>
        <w:t xml:space="preserve">and other public and significant public interest entities were required to adopt IFRS for years beginning on or after January 1, 2012. Among the listed companies, the listed banks were the first to complete the transition and have adopted the standard for reporting. </w:t>
      </w:r>
    </w:p>
    <w:p w:rsidR="00B12BC3" w:rsidRPr="00D02304" w:rsidRDefault="00D02304" w:rsidP="00447804">
      <w:pPr>
        <w:spacing w:line="480" w:lineRule="auto"/>
        <w:rPr>
          <w:rFonts w:ascii="Times New Roman" w:hAnsi="Times New Roman" w:cs="Times New Roman"/>
          <w:b/>
          <w:bCs/>
          <w:sz w:val="24"/>
          <w:szCs w:val="24"/>
        </w:rPr>
      </w:pPr>
      <w:r w:rsidRPr="00D02304">
        <w:rPr>
          <w:rFonts w:ascii="Times New Roman" w:hAnsi="Times New Roman" w:cs="Times New Roman"/>
          <w:b/>
          <w:bCs/>
          <w:sz w:val="24"/>
          <w:szCs w:val="24"/>
        </w:rPr>
        <w:t>2.</w:t>
      </w:r>
      <w:r>
        <w:rPr>
          <w:rFonts w:ascii="Times New Roman" w:hAnsi="Times New Roman" w:cs="Times New Roman"/>
          <w:b/>
          <w:bCs/>
          <w:sz w:val="24"/>
          <w:szCs w:val="24"/>
        </w:rPr>
        <w:t xml:space="preserve">2 </w:t>
      </w:r>
      <w:r w:rsidRPr="00D02304">
        <w:rPr>
          <w:rFonts w:ascii="Times New Roman" w:hAnsi="Times New Roman" w:cs="Times New Roman"/>
          <w:b/>
          <w:bCs/>
          <w:sz w:val="24"/>
          <w:szCs w:val="24"/>
        </w:rPr>
        <w:t>Theoretical Framework</w:t>
      </w:r>
    </w:p>
    <w:p w:rsidR="00B12BC3" w:rsidRPr="00447804"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sz w:val="24"/>
          <w:szCs w:val="24"/>
        </w:rPr>
        <w:t>This research is anchored on three complementary theories:</w:t>
      </w:r>
    </w:p>
    <w:p w:rsidR="00B12BC3" w:rsidRPr="00447804" w:rsidRDefault="00D02304" w:rsidP="00447804">
      <w:pPr>
        <w:spacing w:line="480" w:lineRule="auto"/>
        <w:rPr>
          <w:rFonts w:ascii="Times New Roman" w:hAnsi="Times New Roman" w:cs="Times New Roman"/>
          <w:sz w:val="24"/>
          <w:szCs w:val="24"/>
        </w:rPr>
      </w:pPr>
      <w:r w:rsidRPr="00D02304">
        <w:rPr>
          <w:rFonts w:ascii="Times New Roman" w:hAnsi="Times New Roman" w:cs="Times New Roman"/>
          <w:b/>
          <w:bCs/>
          <w:sz w:val="24"/>
          <w:szCs w:val="24"/>
        </w:rPr>
        <w:t>Agency Theory (Jensen &amp; Meckling, 1976)</w:t>
      </w:r>
    </w:p>
    <w:p w:rsidR="00B12BC3" w:rsidRPr="00447804"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sz w:val="24"/>
          <w:szCs w:val="24"/>
        </w:rPr>
        <w:t>Agency theory explains the relationship between principals (owners/shareholders) and agents (managers). It posits that agents may act in their self-interest, creating information asymmetry. IFRS, by requiring transparent disclosures, serves as a tool to reduce this asymmetry and align interests.</w:t>
      </w:r>
    </w:p>
    <w:p w:rsidR="00A476B3" w:rsidRPr="00447804" w:rsidRDefault="00D02304" w:rsidP="00447804">
      <w:pPr>
        <w:spacing w:line="480" w:lineRule="auto"/>
        <w:rPr>
          <w:rFonts w:ascii="Times New Roman" w:hAnsi="Times New Roman" w:cs="Times New Roman"/>
          <w:sz w:val="24"/>
          <w:szCs w:val="24"/>
        </w:rPr>
      </w:pPr>
      <w:r w:rsidRPr="00D02304">
        <w:rPr>
          <w:rFonts w:ascii="Times New Roman" w:hAnsi="Times New Roman" w:cs="Times New Roman"/>
          <w:b/>
          <w:bCs/>
          <w:sz w:val="24"/>
          <w:szCs w:val="24"/>
        </w:rPr>
        <w:t>Application to Study</w:t>
      </w:r>
      <w:r w:rsidRPr="00447804">
        <w:rPr>
          <w:rFonts w:ascii="Times New Roman" w:hAnsi="Times New Roman" w:cs="Times New Roman"/>
          <w:sz w:val="24"/>
          <w:szCs w:val="24"/>
        </w:rPr>
        <w:t>: IFRS improves transparency in financial statements, thus enhancing trust between First Bank PLC management and stakeholders.</w:t>
      </w:r>
    </w:p>
    <w:p w:rsidR="00B12BC3" w:rsidRPr="00D02304" w:rsidRDefault="00D02304" w:rsidP="00447804">
      <w:pPr>
        <w:spacing w:line="480" w:lineRule="auto"/>
        <w:rPr>
          <w:rFonts w:ascii="Times New Roman" w:hAnsi="Times New Roman" w:cs="Times New Roman"/>
          <w:b/>
          <w:bCs/>
          <w:sz w:val="24"/>
          <w:szCs w:val="24"/>
        </w:rPr>
      </w:pPr>
      <w:r w:rsidRPr="00D02304">
        <w:rPr>
          <w:rFonts w:ascii="Times New Roman" w:hAnsi="Times New Roman" w:cs="Times New Roman"/>
          <w:b/>
          <w:bCs/>
          <w:sz w:val="24"/>
          <w:szCs w:val="24"/>
        </w:rPr>
        <w:t>Stakeholder Theory (Freeman, 1984)</w:t>
      </w:r>
    </w:p>
    <w:p w:rsidR="00B12BC3" w:rsidRPr="00447804" w:rsidRDefault="00D02304" w:rsidP="00077D46">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Stakeholder theory emphasizes that organizations should be accountable to all parties affected by their actions—not just shareholders, but also regulators, employees, customers, and the general public. Financial statements prepared under IFRS meet broader stakeholder needs through standardized, high-quality reporting.</w:t>
      </w:r>
    </w:p>
    <w:p w:rsidR="00B12BC3" w:rsidRPr="00447804" w:rsidRDefault="00D02304" w:rsidP="00077D46">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Application to Study: IFRS enables First Bank PLC to fulfill its obligations to diverse stakeholder groups through reliable and comparable information.</w:t>
      </w:r>
    </w:p>
    <w:p w:rsidR="00B12BC3" w:rsidRPr="00447804" w:rsidRDefault="00D02304" w:rsidP="00077D46">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lastRenderedPageBreak/>
        <w:t xml:space="preserve"> Institutional Theory (DiMaggio &amp; Powell, 1983)</w:t>
      </w:r>
      <w:r w:rsidR="00A476B3">
        <w:rPr>
          <w:rFonts w:ascii="Times New Roman" w:hAnsi="Times New Roman" w:cs="Times New Roman"/>
          <w:sz w:val="24"/>
          <w:szCs w:val="24"/>
        </w:rPr>
        <w:t xml:space="preserve"> </w:t>
      </w:r>
      <w:r w:rsidRPr="00447804">
        <w:rPr>
          <w:rFonts w:ascii="Times New Roman" w:hAnsi="Times New Roman" w:cs="Times New Roman"/>
          <w:sz w:val="24"/>
          <w:szCs w:val="24"/>
        </w:rPr>
        <w:t>This theory argues that organizations adopt formal structures (like IFRS) to gain legitimacy in their environment. Compliance with IFRS, therefore, can be seen as a strategic response to global financial reporting norms, especially in highly regulated sectors like banking.</w:t>
      </w:r>
    </w:p>
    <w:p w:rsidR="00B12BC3" w:rsidRPr="00447804" w:rsidRDefault="00D02304" w:rsidP="00077D46">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Application to Study: By adopting IFRS, First Bank PLC aligns itself with global best practices, which enhances its institutional legitimacy and competitiveness.</w:t>
      </w:r>
    </w:p>
    <w:p w:rsidR="005C5E3E" w:rsidRPr="005C5E3E" w:rsidRDefault="004F4EF9" w:rsidP="004F4EF9">
      <w:pPr>
        <w:spacing w:line="480" w:lineRule="auto"/>
        <w:rPr>
          <w:rFonts w:ascii="Times New Roman" w:hAnsi="Times New Roman" w:cs="Times New Roman"/>
          <w:b/>
          <w:bCs/>
          <w:sz w:val="24"/>
          <w:szCs w:val="24"/>
        </w:rPr>
      </w:pPr>
      <w:r w:rsidRPr="005C5E3E">
        <w:rPr>
          <w:rFonts w:ascii="Times New Roman" w:hAnsi="Times New Roman" w:cs="Times New Roman"/>
          <w:b/>
          <w:bCs/>
          <w:sz w:val="24"/>
          <w:szCs w:val="24"/>
        </w:rPr>
        <w:t>2.3 EMPIRICAL REVIEW</w:t>
      </w:r>
    </w:p>
    <w:p w:rsidR="004F4EF9" w:rsidRPr="004F4EF9" w:rsidRDefault="004F4EF9" w:rsidP="006D4036">
      <w:pPr>
        <w:spacing w:line="480" w:lineRule="auto"/>
        <w:jc w:val="both"/>
        <w:rPr>
          <w:rFonts w:ascii="Times New Roman" w:hAnsi="Times New Roman" w:cs="Times New Roman"/>
          <w:sz w:val="24"/>
          <w:szCs w:val="24"/>
        </w:rPr>
      </w:pPr>
      <w:r w:rsidRPr="004F4EF9">
        <w:rPr>
          <w:rFonts w:ascii="Times New Roman" w:hAnsi="Times New Roman" w:cs="Times New Roman"/>
          <w:sz w:val="24"/>
          <w:szCs w:val="24"/>
        </w:rPr>
        <w:t>A global perspective on IFRS adoption highlights diverse outcomes across regions and sectors:</w:t>
      </w:r>
      <w:r w:rsidR="005C5E3E">
        <w:rPr>
          <w:rFonts w:ascii="Times New Roman" w:hAnsi="Times New Roman" w:cs="Times New Roman"/>
          <w:sz w:val="24"/>
          <w:szCs w:val="24"/>
        </w:rPr>
        <w:t xml:space="preserve"> </w:t>
      </w:r>
      <w:r w:rsidRPr="004F4EF9">
        <w:rPr>
          <w:rFonts w:ascii="Times New Roman" w:hAnsi="Times New Roman" w:cs="Times New Roman"/>
          <w:sz w:val="24"/>
          <w:szCs w:val="24"/>
        </w:rPr>
        <w:t>Ahmed et al. (2019) investigated IFRS in the UAE banking sector and found substantial improvements in financial disclosure and investor trust.</w:t>
      </w:r>
      <w:r w:rsidR="005C5E3E">
        <w:rPr>
          <w:rFonts w:ascii="Times New Roman" w:hAnsi="Times New Roman" w:cs="Times New Roman"/>
          <w:sz w:val="24"/>
          <w:szCs w:val="24"/>
        </w:rPr>
        <w:t xml:space="preserve"> </w:t>
      </w:r>
      <w:proofErr w:type="spellStart"/>
      <w:r w:rsidRPr="004F4EF9">
        <w:rPr>
          <w:rFonts w:ascii="Times New Roman" w:hAnsi="Times New Roman" w:cs="Times New Roman"/>
          <w:sz w:val="24"/>
          <w:szCs w:val="24"/>
        </w:rPr>
        <w:t>Onalo</w:t>
      </w:r>
      <w:proofErr w:type="spellEnd"/>
      <w:r w:rsidRPr="004F4EF9">
        <w:rPr>
          <w:rFonts w:ascii="Times New Roman" w:hAnsi="Times New Roman" w:cs="Times New Roman"/>
          <w:sz w:val="24"/>
          <w:szCs w:val="24"/>
        </w:rPr>
        <w:t xml:space="preserve"> et al. (2017) evaluated IFRS adoption in Nigeria, noting improved disclosures but highlighted implementation hurdles such as training deficiencies and high costs.</w:t>
      </w:r>
      <w:r w:rsidR="005C5E3E">
        <w:rPr>
          <w:rFonts w:ascii="Times New Roman" w:hAnsi="Times New Roman" w:cs="Times New Roman"/>
          <w:sz w:val="24"/>
          <w:szCs w:val="24"/>
        </w:rPr>
        <w:t xml:space="preserve"> </w:t>
      </w:r>
      <w:proofErr w:type="spellStart"/>
      <w:r w:rsidRPr="004F4EF9">
        <w:rPr>
          <w:rFonts w:ascii="Times New Roman" w:hAnsi="Times New Roman" w:cs="Times New Roman"/>
          <w:sz w:val="24"/>
          <w:szCs w:val="24"/>
        </w:rPr>
        <w:t>Yared</w:t>
      </w:r>
      <w:proofErr w:type="spellEnd"/>
      <w:r w:rsidRPr="004F4EF9">
        <w:rPr>
          <w:rFonts w:ascii="Times New Roman" w:hAnsi="Times New Roman" w:cs="Times New Roman"/>
          <w:sz w:val="24"/>
          <w:szCs w:val="24"/>
        </w:rPr>
        <w:t xml:space="preserve"> and Tesfaye (2020) assessed IFRS adoption in Ethiopian banks, concluding that comparability improved, but inconsistencies in interpretation hampered decision usefulness.</w:t>
      </w:r>
      <w:r w:rsidR="005C5E3E">
        <w:rPr>
          <w:rFonts w:ascii="Times New Roman" w:hAnsi="Times New Roman" w:cs="Times New Roman"/>
          <w:sz w:val="24"/>
          <w:szCs w:val="24"/>
        </w:rPr>
        <w:t xml:space="preserve"> </w:t>
      </w:r>
      <w:r w:rsidRPr="004F4EF9">
        <w:rPr>
          <w:rFonts w:ascii="Times New Roman" w:hAnsi="Times New Roman" w:cs="Times New Roman"/>
          <w:sz w:val="24"/>
          <w:szCs w:val="24"/>
        </w:rPr>
        <w:t>Barth, Landsman, and Lang (2018) conducted a cross-national study across 26 countries, confirming IFRS significantly boosts the quality of accounting information through enhanced comparability and transparency.</w:t>
      </w:r>
      <w:r w:rsidR="005C5E3E">
        <w:rPr>
          <w:rFonts w:ascii="Times New Roman" w:hAnsi="Times New Roman" w:cs="Times New Roman"/>
          <w:sz w:val="24"/>
          <w:szCs w:val="24"/>
        </w:rPr>
        <w:t xml:space="preserve"> </w:t>
      </w:r>
      <w:proofErr w:type="spellStart"/>
      <w:r w:rsidRPr="004F4EF9">
        <w:rPr>
          <w:rFonts w:ascii="Times New Roman" w:hAnsi="Times New Roman" w:cs="Times New Roman"/>
          <w:sz w:val="24"/>
          <w:szCs w:val="24"/>
        </w:rPr>
        <w:t>Nnadi</w:t>
      </w:r>
      <w:proofErr w:type="spellEnd"/>
      <w:r w:rsidRPr="004F4EF9">
        <w:rPr>
          <w:rFonts w:ascii="Times New Roman" w:hAnsi="Times New Roman" w:cs="Times New Roman"/>
          <w:sz w:val="24"/>
          <w:szCs w:val="24"/>
        </w:rPr>
        <w:t xml:space="preserve"> and </w:t>
      </w:r>
      <w:proofErr w:type="spellStart"/>
      <w:r w:rsidRPr="004F4EF9">
        <w:rPr>
          <w:rFonts w:ascii="Times New Roman" w:hAnsi="Times New Roman" w:cs="Times New Roman"/>
          <w:sz w:val="24"/>
          <w:szCs w:val="24"/>
        </w:rPr>
        <w:t>Soobaroyen</w:t>
      </w:r>
      <w:proofErr w:type="spellEnd"/>
      <w:r w:rsidRPr="004F4EF9">
        <w:rPr>
          <w:rFonts w:ascii="Times New Roman" w:hAnsi="Times New Roman" w:cs="Times New Roman"/>
          <w:sz w:val="24"/>
          <w:szCs w:val="24"/>
        </w:rPr>
        <w:t xml:space="preserve"> (2016) analyzed Sub-Saharan African firms and emphasized that while IFRS promotes credibility,</w:t>
      </w:r>
      <w:r w:rsidR="005C5E3E">
        <w:rPr>
          <w:rFonts w:ascii="Times New Roman" w:hAnsi="Times New Roman" w:cs="Times New Roman"/>
          <w:sz w:val="24"/>
          <w:szCs w:val="24"/>
        </w:rPr>
        <w:t xml:space="preserve"> </w:t>
      </w:r>
      <w:r w:rsidRPr="004F4EF9">
        <w:rPr>
          <w:rFonts w:ascii="Times New Roman" w:hAnsi="Times New Roman" w:cs="Times New Roman"/>
          <w:sz w:val="24"/>
          <w:szCs w:val="24"/>
        </w:rPr>
        <w:t>effectiveness depends on institutional frameworks and enforcement strength.</w:t>
      </w:r>
      <w:r w:rsidR="005C5E3E">
        <w:rPr>
          <w:rFonts w:ascii="Times New Roman" w:hAnsi="Times New Roman" w:cs="Times New Roman"/>
          <w:sz w:val="24"/>
          <w:szCs w:val="24"/>
        </w:rPr>
        <w:t xml:space="preserve"> </w:t>
      </w:r>
      <w:r w:rsidRPr="004F4EF9">
        <w:rPr>
          <w:rFonts w:ascii="Times New Roman" w:hAnsi="Times New Roman" w:cs="Times New Roman"/>
          <w:sz w:val="24"/>
          <w:szCs w:val="24"/>
        </w:rPr>
        <w:t>Chua et al. (2021) focused on Malaysian banks and found that IFRS improved reporting</w:t>
      </w:r>
      <w:r w:rsidR="005C5E3E">
        <w:rPr>
          <w:rFonts w:ascii="Times New Roman" w:hAnsi="Times New Roman" w:cs="Times New Roman"/>
          <w:sz w:val="24"/>
          <w:szCs w:val="24"/>
        </w:rPr>
        <w:t xml:space="preserve"> </w:t>
      </w:r>
      <w:r w:rsidRPr="004F4EF9">
        <w:rPr>
          <w:rFonts w:ascii="Times New Roman" w:hAnsi="Times New Roman" w:cs="Times New Roman"/>
          <w:sz w:val="24"/>
          <w:szCs w:val="24"/>
        </w:rPr>
        <w:t xml:space="preserve">transparency, although </w:t>
      </w:r>
      <w:r w:rsidRPr="004F4EF9">
        <w:rPr>
          <w:rFonts w:ascii="Times New Roman" w:hAnsi="Times New Roman" w:cs="Times New Roman"/>
          <w:sz w:val="24"/>
          <w:szCs w:val="24"/>
        </w:rPr>
        <w:lastRenderedPageBreak/>
        <w:t>administrative and operational costs slightly increased</w:t>
      </w:r>
      <w:r w:rsidR="006D4036">
        <w:rPr>
          <w:rFonts w:ascii="Times New Roman" w:hAnsi="Times New Roman" w:cs="Times New Roman"/>
          <w:sz w:val="24"/>
          <w:szCs w:val="24"/>
        </w:rPr>
        <w:t xml:space="preserve"> </w:t>
      </w:r>
      <w:proofErr w:type="spellStart"/>
      <w:r w:rsidRPr="004F4EF9">
        <w:rPr>
          <w:rFonts w:ascii="Times New Roman" w:hAnsi="Times New Roman" w:cs="Times New Roman"/>
          <w:sz w:val="24"/>
          <w:szCs w:val="24"/>
        </w:rPr>
        <w:t>Gerged</w:t>
      </w:r>
      <w:proofErr w:type="spellEnd"/>
      <w:r w:rsidRPr="004F4EF9">
        <w:rPr>
          <w:rFonts w:ascii="Times New Roman" w:hAnsi="Times New Roman" w:cs="Times New Roman"/>
          <w:sz w:val="24"/>
          <w:szCs w:val="24"/>
        </w:rPr>
        <w:t xml:space="preserve"> et al. (2022) examined IFRS in Jordan and Saudi Arabia, concluding that IFRS improves investor confidence and report accuracy but requires stronger audit quality control.</w:t>
      </w:r>
      <w:r w:rsidR="006D4036">
        <w:rPr>
          <w:rFonts w:ascii="Times New Roman" w:hAnsi="Times New Roman" w:cs="Times New Roman"/>
          <w:sz w:val="24"/>
          <w:szCs w:val="24"/>
        </w:rPr>
        <w:t xml:space="preserve"> </w:t>
      </w:r>
      <w:r w:rsidRPr="004F4EF9">
        <w:rPr>
          <w:rFonts w:ascii="Times New Roman" w:hAnsi="Times New Roman" w:cs="Times New Roman"/>
          <w:sz w:val="24"/>
          <w:szCs w:val="24"/>
        </w:rPr>
        <w:t xml:space="preserve">Ofori and </w:t>
      </w:r>
      <w:proofErr w:type="spellStart"/>
      <w:r w:rsidRPr="004F4EF9">
        <w:rPr>
          <w:rFonts w:ascii="Times New Roman" w:hAnsi="Times New Roman" w:cs="Times New Roman"/>
          <w:sz w:val="24"/>
          <w:szCs w:val="24"/>
        </w:rPr>
        <w:t>Asare</w:t>
      </w:r>
      <w:proofErr w:type="spellEnd"/>
      <w:r w:rsidRPr="004F4EF9">
        <w:rPr>
          <w:rFonts w:ascii="Times New Roman" w:hAnsi="Times New Roman" w:cs="Times New Roman"/>
          <w:sz w:val="24"/>
          <w:szCs w:val="24"/>
        </w:rPr>
        <w:t xml:space="preserve"> (2023) studied Ghanaian banks and observed that IFRS contributed to better stakeholder engagement and reduced earnings management practices</w:t>
      </w:r>
    </w:p>
    <w:p w:rsidR="004F4EF9" w:rsidRPr="005C5E3E" w:rsidRDefault="004F4EF9" w:rsidP="004F4EF9">
      <w:pPr>
        <w:spacing w:line="480" w:lineRule="auto"/>
        <w:rPr>
          <w:rFonts w:ascii="Times New Roman" w:hAnsi="Times New Roman" w:cs="Times New Roman"/>
          <w:b/>
          <w:bCs/>
          <w:sz w:val="24"/>
          <w:szCs w:val="24"/>
        </w:rPr>
      </w:pPr>
      <w:r w:rsidRPr="005C5E3E">
        <w:rPr>
          <w:rFonts w:ascii="Times New Roman" w:hAnsi="Times New Roman" w:cs="Times New Roman"/>
          <w:b/>
          <w:bCs/>
          <w:sz w:val="24"/>
          <w:szCs w:val="24"/>
        </w:rPr>
        <w:t>2.4 RESEARCH GAP</w:t>
      </w:r>
    </w:p>
    <w:p w:rsidR="004F4EF9" w:rsidRPr="004F4EF9" w:rsidRDefault="004F4EF9" w:rsidP="004F4EF9">
      <w:pPr>
        <w:spacing w:line="480" w:lineRule="auto"/>
        <w:rPr>
          <w:rFonts w:ascii="Times New Roman" w:hAnsi="Times New Roman" w:cs="Times New Roman"/>
          <w:sz w:val="24"/>
          <w:szCs w:val="24"/>
        </w:rPr>
      </w:pPr>
      <w:r w:rsidRPr="005C5E3E">
        <w:rPr>
          <w:rFonts w:ascii="Times New Roman" w:hAnsi="Times New Roman" w:cs="Times New Roman"/>
          <w:b/>
          <w:bCs/>
          <w:sz w:val="24"/>
          <w:szCs w:val="24"/>
        </w:rPr>
        <w:t>Despite the extensive literature on IFRS, gaps remain:</w:t>
      </w:r>
      <w:r w:rsidR="005C5E3E" w:rsidRPr="005C5E3E">
        <w:rPr>
          <w:rFonts w:ascii="Times New Roman" w:hAnsi="Times New Roman" w:cs="Times New Roman"/>
          <w:b/>
          <w:bCs/>
          <w:sz w:val="24"/>
          <w:szCs w:val="24"/>
        </w:rPr>
        <w:t xml:space="preserve"> </w:t>
      </w:r>
      <w:r w:rsidRPr="005C5E3E">
        <w:rPr>
          <w:rFonts w:ascii="Times New Roman" w:hAnsi="Times New Roman" w:cs="Times New Roman"/>
          <w:b/>
          <w:bCs/>
          <w:sz w:val="24"/>
          <w:szCs w:val="24"/>
        </w:rPr>
        <w:t>Branch-Level Insight</w:t>
      </w:r>
      <w:r w:rsidRPr="004F4EF9">
        <w:rPr>
          <w:rFonts w:ascii="Times New Roman" w:hAnsi="Times New Roman" w:cs="Times New Roman"/>
          <w:sz w:val="24"/>
          <w:szCs w:val="24"/>
        </w:rPr>
        <w:t xml:space="preserve">: Most Nigerian studies generalize at the national level, leaving specific branches like First Bank </w:t>
      </w:r>
      <w:r w:rsidRPr="005C5E3E">
        <w:rPr>
          <w:rFonts w:ascii="Times New Roman" w:hAnsi="Times New Roman" w:cs="Times New Roman"/>
          <w:b/>
          <w:bCs/>
          <w:sz w:val="24"/>
          <w:szCs w:val="24"/>
        </w:rPr>
        <w:t>Ilorin underexplored.</w:t>
      </w:r>
      <w:r w:rsidR="005C5E3E" w:rsidRPr="005C5E3E">
        <w:rPr>
          <w:rFonts w:ascii="Times New Roman" w:hAnsi="Times New Roman" w:cs="Times New Roman"/>
          <w:b/>
          <w:bCs/>
          <w:sz w:val="24"/>
          <w:szCs w:val="24"/>
        </w:rPr>
        <w:t xml:space="preserve"> </w:t>
      </w:r>
      <w:r w:rsidRPr="005C5E3E">
        <w:rPr>
          <w:rFonts w:ascii="Times New Roman" w:hAnsi="Times New Roman" w:cs="Times New Roman"/>
          <w:b/>
          <w:bCs/>
          <w:sz w:val="24"/>
          <w:szCs w:val="24"/>
        </w:rPr>
        <w:t>Updated Data Range</w:t>
      </w:r>
      <w:r w:rsidRPr="004F4EF9">
        <w:rPr>
          <w:rFonts w:ascii="Times New Roman" w:hAnsi="Times New Roman" w:cs="Times New Roman"/>
          <w:sz w:val="24"/>
          <w:szCs w:val="24"/>
        </w:rPr>
        <w:t>: Few studies cover the post-2020 period, ignoring impacts of recent macroeconomic shifts and regulatory changes.</w:t>
      </w:r>
    </w:p>
    <w:p w:rsidR="00C94609" w:rsidRDefault="004F4EF9" w:rsidP="004F4EF9">
      <w:pPr>
        <w:spacing w:line="480" w:lineRule="auto"/>
        <w:rPr>
          <w:rFonts w:ascii="Times New Roman" w:hAnsi="Times New Roman" w:cs="Times New Roman"/>
          <w:sz w:val="24"/>
          <w:szCs w:val="24"/>
        </w:rPr>
      </w:pPr>
      <w:r w:rsidRPr="005C5E3E">
        <w:rPr>
          <w:rFonts w:ascii="Times New Roman" w:hAnsi="Times New Roman" w:cs="Times New Roman"/>
          <w:b/>
          <w:bCs/>
          <w:sz w:val="24"/>
          <w:szCs w:val="24"/>
        </w:rPr>
        <w:t>Integrated Variable Analysis</w:t>
      </w:r>
      <w:r w:rsidRPr="004F4EF9">
        <w:rPr>
          <w:rFonts w:ascii="Times New Roman" w:hAnsi="Times New Roman" w:cs="Times New Roman"/>
          <w:sz w:val="24"/>
          <w:szCs w:val="24"/>
        </w:rPr>
        <w:t>: Prior studies often focus on one or two variables. This research holistically examines financial disclosure, comparability, and compliance cost as distinct predictors.</w:t>
      </w:r>
    </w:p>
    <w:p w:rsidR="00C94609" w:rsidRDefault="00C94609" w:rsidP="00447804">
      <w:pPr>
        <w:spacing w:line="480" w:lineRule="auto"/>
        <w:rPr>
          <w:rFonts w:ascii="Times New Roman" w:hAnsi="Times New Roman" w:cs="Times New Roman"/>
          <w:sz w:val="24"/>
          <w:szCs w:val="24"/>
        </w:rPr>
      </w:pPr>
    </w:p>
    <w:p w:rsidR="005C5E3E" w:rsidRDefault="005C5E3E" w:rsidP="00447804">
      <w:pPr>
        <w:spacing w:line="480" w:lineRule="auto"/>
        <w:rPr>
          <w:rFonts w:ascii="Times New Roman" w:hAnsi="Times New Roman" w:cs="Times New Roman"/>
          <w:sz w:val="24"/>
          <w:szCs w:val="24"/>
        </w:rPr>
      </w:pPr>
    </w:p>
    <w:p w:rsidR="005C5E3E" w:rsidRDefault="005C5E3E" w:rsidP="00447804">
      <w:pPr>
        <w:spacing w:line="480" w:lineRule="auto"/>
        <w:rPr>
          <w:rFonts w:ascii="Times New Roman" w:hAnsi="Times New Roman" w:cs="Times New Roman"/>
          <w:sz w:val="24"/>
          <w:szCs w:val="24"/>
        </w:rPr>
      </w:pPr>
    </w:p>
    <w:p w:rsidR="005C5E3E" w:rsidRDefault="005C5E3E" w:rsidP="00447804">
      <w:pPr>
        <w:spacing w:line="480" w:lineRule="auto"/>
        <w:rPr>
          <w:rFonts w:ascii="Times New Roman" w:hAnsi="Times New Roman" w:cs="Times New Roman"/>
          <w:sz w:val="24"/>
          <w:szCs w:val="24"/>
        </w:rPr>
      </w:pPr>
    </w:p>
    <w:p w:rsidR="005C5E3E" w:rsidRPr="00D02304" w:rsidRDefault="005C5E3E" w:rsidP="00447804">
      <w:pPr>
        <w:spacing w:line="480" w:lineRule="auto"/>
        <w:rPr>
          <w:rFonts w:ascii="Times New Roman" w:hAnsi="Times New Roman" w:cs="Times New Roman"/>
          <w:b/>
          <w:bCs/>
          <w:sz w:val="24"/>
          <w:szCs w:val="24"/>
        </w:rPr>
      </w:pPr>
    </w:p>
    <w:p w:rsidR="00B12BC3" w:rsidRPr="00D02304" w:rsidRDefault="00D02304" w:rsidP="00A476B3">
      <w:pPr>
        <w:spacing w:line="480" w:lineRule="auto"/>
        <w:jc w:val="center"/>
        <w:rPr>
          <w:rFonts w:ascii="Times New Roman" w:hAnsi="Times New Roman" w:cs="Times New Roman"/>
          <w:b/>
          <w:bCs/>
          <w:sz w:val="24"/>
          <w:szCs w:val="24"/>
        </w:rPr>
      </w:pPr>
      <w:r w:rsidRPr="00D02304">
        <w:rPr>
          <w:rFonts w:ascii="Times New Roman" w:hAnsi="Times New Roman" w:cs="Times New Roman"/>
          <w:b/>
          <w:bCs/>
          <w:sz w:val="24"/>
          <w:szCs w:val="24"/>
        </w:rPr>
        <w:lastRenderedPageBreak/>
        <w:t>CHAPTER THREE</w:t>
      </w:r>
    </w:p>
    <w:p w:rsidR="00B12BC3" w:rsidRPr="00D02304" w:rsidRDefault="00D02304" w:rsidP="00A476B3">
      <w:pPr>
        <w:spacing w:line="480" w:lineRule="auto"/>
        <w:jc w:val="center"/>
        <w:rPr>
          <w:rFonts w:ascii="Times New Roman" w:hAnsi="Times New Roman" w:cs="Times New Roman"/>
          <w:b/>
          <w:bCs/>
          <w:sz w:val="24"/>
          <w:szCs w:val="24"/>
        </w:rPr>
      </w:pPr>
      <w:r w:rsidRPr="00D02304">
        <w:rPr>
          <w:rFonts w:ascii="Times New Roman" w:hAnsi="Times New Roman" w:cs="Times New Roman"/>
          <w:b/>
          <w:bCs/>
          <w:sz w:val="24"/>
          <w:szCs w:val="24"/>
        </w:rPr>
        <w:t>METHODOLOGY</w:t>
      </w:r>
    </w:p>
    <w:p w:rsidR="00B12BC3" w:rsidRPr="00D02304" w:rsidRDefault="00D02304" w:rsidP="00077D46">
      <w:pPr>
        <w:spacing w:line="480" w:lineRule="auto"/>
        <w:jc w:val="both"/>
        <w:rPr>
          <w:rFonts w:ascii="Times New Roman" w:hAnsi="Times New Roman" w:cs="Times New Roman"/>
          <w:b/>
          <w:bCs/>
          <w:sz w:val="24"/>
          <w:szCs w:val="24"/>
        </w:rPr>
      </w:pPr>
      <w:r w:rsidRPr="00D02304">
        <w:rPr>
          <w:rFonts w:ascii="Times New Roman" w:hAnsi="Times New Roman" w:cs="Times New Roman"/>
          <w:b/>
          <w:bCs/>
          <w:sz w:val="24"/>
          <w:szCs w:val="24"/>
        </w:rPr>
        <w:t>3.1 Introduction</w:t>
      </w:r>
    </w:p>
    <w:p w:rsidR="00B12BC3" w:rsidRPr="00447804" w:rsidRDefault="00D02304" w:rsidP="00077D46">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This chapter outlines the methodology employed in conducting the study on the Impact of International Financial Reporting Standards (IFRS) on the Quality of Financial Statements: A Case Study of First Bank PLC, Ilorin. It describes the research design, population, sample size, data collection methods, instruments used, and techniques for data analysis. This systematic approach ensures the research objectives are achieved, and the hypotheses are empirically tested.</w:t>
      </w:r>
    </w:p>
    <w:p w:rsidR="00B12BC3" w:rsidRPr="00A476B3" w:rsidRDefault="00D02304" w:rsidP="00447804">
      <w:pPr>
        <w:spacing w:line="480" w:lineRule="auto"/>
        <w:rPr>
          <w:rFonts w:ascii="Times New Roman" w:hAnsi="Times New Roman" w:cs="Times New Roman"/>
          <w:b/>
          <w:bCs/>
          <w:sz w:val="24"/>
          <w:szCs w:val="24"/>
        </w:rPr>
      </w:pPr>
      <w:r w:rsidRPr="00A476B3">
        <w:rPr>
          <w:rFonts w:ascii="Times New Roman" w:hAnsi="Times New Roman" w:cs="Times New Roman"/>
          <w:b/>
          <w:bCs/>
          <w:sz w:val="24"/>
          <w:szCs w:val="24"/>
        </w:rPr>
        <w:t>3.2 Research Design</w:t>
      </w:r>
    </w:p>
    <w:p w:rsidR="00B12BC3" w:rsidRPr="00447804" w:rsidRDefault="00D02304" w:rsidP="00A476B3">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The study adopts a descriptive survey research design, which is suitable for assessing the relationship between variables such as IFRS compliance, staff competency, statement comparability, and financial reporting quality. This design enables the researcher to collect quantitative data from a sample population and describe the patterns and relationships among the variables without manipulating them. It is particularly appropriate for exploring the practical impact of IFRS adoption in a real-world banking environment.</w:t>
      </w:r>
    </w:p>
    <w:p w:rsidR="00B12BC3" w:rsidRPr="00A476B3" w:rsidRDefault="00D02304" w:rsidP="00447804">
      <w:pPr>
        <w:spacing w:line="480" w:lineRule="auto"/>
        <w:rPr>
          <w:rFonts w:ascii="Times New Roman" w:hAnsi="Times New Roman" w:cs="Times New Roman"/>
          <w:b/>
          <w:bCs/>
          <w:sz w:val="24"/>
          <w:szCs w:val="24"/>
        </w:rPr>
      </w:pPr>
      <w:r w:rsidRPr="00A476B3">
        <w:rPr>
          <w:rFonts w:ascii="Times New Roman" w:hAnsi="Times New Roman" w:cs="Times New Roman"/>
          <w:b/>
          <w:bCs/>
          <w:sz w:val="24"/>
          <w:szCs w:val="24"/>
        </w:rPr>
        <w:t>3.3 Population of the Study</w:t>
      </w:r>
    </w:p>
    <w:p w:rsidR="00B12BC3" w:rsidRPr="00447804" w:rsidRDefault="00D02304" w:rsidP="005C5E3E">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 xml:space="preserve">The population of the study consists of the entire accounting and finance staff at First Bank PLC, Ilorin branch, including internal auditors, compliance officers, accountants, and </w:t>
      </w:r>
      <w:r w:rsidRPr="00447804">
        <w:rPr>
          <w:rFonts w:ascii="Times New Roman" w:hAnsi="Times New Roman" w:cs="Times New Roman"/>
          <w:sz w:val="24"/>
          <w:szCs w:val="24"/>
        </w:rPr>
        <w:lastRenderedPageBreak/>
        <w:t>financial reporting personnel. These individuals are directly involved in the preparation, analysis, and presentation of financial statements, making them relevant respondents for assessing the impact of IFRS.</w:t>
      </w:r>
    </w:p>
    <w:p w:rsidR="00B12BC3" w:rsidRPr="00A476B3" w:rsidRDefault="00D02304" w:rsidP="00447804">
      <w:pPr>
        <w:spacing w:line="480" w:lineRule="auto"/>
        <w:rPr>
          <w:rFonts w:ascii="Times New Roman" w:hAnsi="Times New Roman" w:cs="Times New Roman"/>
          <w:b/>
          <w:bCs/>
          <w:sz w:val="24"/>
          <w:szCs w:val="24"/>
        </w:rPr>
      </w:pPr>
      <w:r w:rsidRPr="00A476B3">
        <w:rPr>
          <w:rFonts w:ascii="Times New Roman" w:hAnsi="Times New Roman" w:cs="Times New Roman"/>
          <w:b/>
          <w:bCs/>
          <w:sz w:val="24"/>
          <w:szCs w:val="24"/>
        </w:rPr>
        <w:t>3.4 Sample Size and Sampling Techniques</w:t>
      </w:r>
    </w:p>
    <w:p w:rsidR="00B12BC3" w:rsidRPr="00447804" w:rsidRDefault="00077D46" w:rsidP="00A476B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02304" w:rsidRPr="00447804">
        <w:rPr>
          <w:rFonts w:ascii="Times New Roman" w:hAnsi="Times New Roman" w:cs="Times New Roman"/>
          <w:sz w:val="24"/>
          <w:szCs w:val="24"/>
        </w:rPr>
        <w:t>A sample size of 50 respondents was selected from the study population using a purposive sampling technique. This non-probability sampling method was chosen because it allows the researcher to select individuals with specific knowledge and experience in IFRS reporting, thereby increasing the reliability and relevance of the data collected. The sample includes personnel from different units such as financial reporting, audit, compliance, and risk management.</w:t>
      </w:r>
    </w:p>
    <w:p w:rsidR="00B12BC3" w:rsidRPr="00A476B3" w:rsidRDefault="00D02304" w:rsidP="00447804">
      <w:pPr>
        <w:spacing w:line="480" w:lineRule="auto"/>
        <w:rPr>
          <w:rFonts w:ascii="Times New Roman" w:hAnsi="Times New Roman" w:cs="Times New Roman"/>
          <w:b/>
          <w:bCs/>
          <w:sz w:val="24"/>
          <w:szCs w:val="24"/>
        </w:rPr>
      </w:pPr>
      <w:r w:rsidRPr="00A476B3">
        <w:rPr>
          <w:rFonts w:ascii="Times New Roman" w:hAnsi="Times New Roman" w:cs="Times New Roman"/>
          <w:b/>
          <w:bCs/>
          <w:sz w:val="24"/>
          <w:szCs w:val="24"/>
        </w:rPr>
        <w:t>3.5 Sources and Method of Data Collection</w:t>
      </w:r>
    </w:p>
    <w:p w:rsidR="00B12BC3" w:rsidRDefault="00077D46" w:rsidP="00A476B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02304" w:rsidRPr="00447804">
        <w:rPr>
          <w:rFonts w:ascii="Times New Roman" w:hAnsi="Times New Roman" w:cs="Times New Roman"/>
          <w:sz w:val="24"/>
          <w:szCs w:val="24"/>
        </w:rPr>
        <w:t>The study makes use of both primary and secondary data sources:</w:t>
      </w:r>
      <w:r w:rsidR="00A476B3">
        <w:rPr>
          <w:rFonts w:ascii="Times New Roman" w:hAnsi="Times New Roman" w:cs="Times New Roman"/>
          <w:sz w:val="24"/>
          <w:szCs w:val="24"/>
        </w:rPr>
        <w:t xml:space="preserve"> </w:t>
      </w:r>
      <w:r w:rsidR="00D02304" w:rsidRPr="00447804">
        <w:rPr>
          <w:rFonts w:ascii="Times New Roman" w:hAnsi="Times New Roman" w:cs="Times New Roman"/>
          <w:sz w:val="24"/>
          <w:szCs w:val="24"/>
        </w:rPr>
        <w:t>Primary data was obtained through the administration of structured questionnaires distributed to selected staff at First Bank PLC, Ilorin branch.</w:t>
      </w:r>
      <w:r w:rsidR="00A476B3">
        <w:rPr>
          <w:rFonts w:ascii="Times New Roman" w:hAnsi="Times New Roman" w:cs="Times New Roman"/>
          <w:sz w:val="24"/>
          <w:szCs w:val="24"/>
        </w:rPr>
        <w:t xml:space="preserve"> </w:t>
      </w:r>
      <w:r w:rsidR="00D02304" w:rsidRPr="00447804">
        <w:rPr>
          <w:rFonts w:ascii="Times New Roman" w:hAnsi="Times New Roman" w:cs="Times New Roman"/>
          <w:sz w:val="24"/>
          <w:szCs w:val="24"/>
        </w:rPr>
        <w:t>Secondary data was sourced from published financial statements, IFRS implementation reports, Central Bank of Nigeria (CBN) circulars, and relevant academic literature.</w:t>
      </w:r>
      <w:r w:rsidR="00A476B3">
        <w:rPr>
          <w:rFonts w:ascii="Times New Roman" w:hAnsi="Times New Roman" w:cs="Times New Roman"/>
          <w:sz w:val="24"/>
          <w:szCs w:val="24"/>
        </w:rPr>
        <w:t xml:space="preserve"> </w:t>
      </w:r>
      <w:r w:rsidR="00D02304" w:rsidRPr="00447804">
        <w:rPr>
          <w:rFonts w:ascii="Times New Roman" w:hAnsi="Times New Roman" w:cs="Times New Roman"/>
          <w:sz w:val="24"/>
          <w:szCs w:val="24"/>
        </w:rPr>
        <w:t>The combination of both data types ensures a holistic understanding of the IFRS implementation process and its effects on financial reporting quality.</w:t>
      </w:r>
    </w:p>
    <w:p w:rsidR="005C5E3E" w:rsidRPr="00447804" w:rsidRDefault="005C5E3E" w:rsidP="00A476B3">
      <w:pPr>
        <w:spacing w:line="480" w:lineRule="auto"/>
        <w:jc w:val="both"/>
        <w:rPr>
          <w:rFonts w:ascii="Times New Roman" w:hAnsi="Times New Roman" w:cs="Times New Roman"/>
          <w:sz w:val="24"/>
          <w:szCs w:val="24"/>
        </w:rPr>
      </w:pPr>
    </w:p>
    <w:p w:rsidR="00B12BC3" w:rsidRPr="00A476B3" w:rsidRDefault="00D02304" w:rsidP="00A476B3">
      <w:pPr>
        <w:spacing w:line="480" w:lineRule="auto"/>
        <w:rPr>
          <w:rFonts w:ascii="Times New Roman" w:hAnsi="Times New Roman" w:cs="Times New Roman"/>
          <w:b/>
          <w:bCs/>
          <w:sz w:val="24"/>
          <w:szCs w:val="24"/>
        </w:rPr>
      </w:pPr>
      <w:r w:rsidRPr="00447804">
        <w:rPr>
          <w:rFonts w:ascii="Times New Roman" w:hAnsi="Times New Roman" w:cs="Times New Roman"/>
          <w:sz w:val="24"/>
          <w:szCs w:val="24"/>
        </w:rPr>
        <w:lastRenderedPageBreak/>
        <w:t>3</w:t>
      </w:r>
      <w:r w:rsidRPr="00A476B3">
        <w:rPr>
          <w:rFonts w:ascii="Times New Roman" w:hAnsi="Times New Roman" w:cs="Times New Roman"/>
          <w:b/>
          <w:bCs/>
          <w:sz w:val="24"/>
          <w:szCs w:val="24"/>
        </w:rPr>
        <w:t>.6 Instrument for Data Collection</w:t>
      </w:r>
    </w:p>
    <w:p w:rsidR="00B12BC3" w:rsidRPr="00447804" w:rsidRDefault="00077D46" w:rsidP="00077D4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02304" w:rsidRPr="00447804">
        <w:rPr>
          <w:rFonts w:ascii="Times New Roman" w:hAnsi="Times New Roman" w:cs="Times New Roman"/>
          <w:sz w:val="24"/>
          <w:szCs w:val="24"/>
        </w:rPr>
        <w:t>The primary instrument for data collection is a structured questionnaire, designed in alignment with the research questions and objectives. The questionnaire is divided into two sections:</w:t>
      </w:r>
    </w:p>
    <w:p w:rsidR="00B12BC3" w:rsidRPr="00447804" w:rsidRDefault="00077D46" w:rsidP="00077D4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02304" w:rsidRPr="00447804">
        <w:rPr>
          <w:rFonts w:ascii="Times New Roman" w:hAnsi="Times New Roman" w:cs="Times New Roman"/>
          <w:sz w:val="24"/>
          <w:szCs w:val="24"/>
        </w:rPr>
        <w:t>Section A gathers demographic data (e.g., position, years of experience, training in IFRS).</w:t>
      </w:r>
    </w:p>
    <w:p w:rsidR="00B12BC3" w:rsidRDefault="00D02304" w:rsidP="00077D46">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Section B consists of Likert-scale questions (ranging from Strongly Agree to Strongly Disagree) designed to measure the perceived impact of disclosure compliance, staff competency, and comparability on financial statement quality.</w:t>
      </w:r>
    </w:p>
    <w:p w:rsidR="00077D46" w:rsidRPr="00447804" w:rsidRDefault="00077D46" w:rsidP="00077D46">
      <w:pPr>
        <w:spacing w:line="480" w:lineRule="auto"/>
        <w:jc w:val="both"/>
        <w:rPr>
          <w:rFonts w:ascii="Times New Roman" w:hAnsi="Times New Roman" w:cs="Times New Roman"/>
          <w:sz w:val="24"/>
          <w:szCs w:val="24"/>
        </w:rPr>
      </w:pPr>
    </w:p>
    <w:p w:rsidR="00B12BC3" w:rsidRPr="00447804" w:rsidRDefault="00D02304" w:rsidP="00447804">
      <w:pPr>
        <w:spacing w:line="480" w:lineRule="auto"/>
        <w:rPr>
          <w:rFonts w:ascii="Times New Roman" w:hAnsi="Times New Roman" w:cs="Times New Roman"/>
          <w:sz w:val="24"/>
          <w:szCs w:val="24"/>
        </w:rPr>
      </w:pPr>
      <w:r w:rsidRPr="00447804">
        <w:rPr>
          <w:rFonts w:ascii="Times New Roman" w:hAnsi="Times New Roman" w:cs="Times New Roman"/>
          <w:sz w:val="24"/>
          <w:szCs w:val="24"/>
        </w:rPr>
        <w:t>The questionnaire was pre-tested for clarity and reliability before full deployment.</w:t>
      </w:r>
    </w:p>
    <w:p w:rsidR="00B12BC3" w:rsidRPr="00077D46" w:rsidRDefault="00D02304" w:rsidP="00447804">
      <w:pPr>
        <w:spacing w:line="480" w:lineRule="auto"/>
        <w:rPr>
          <w:rFonts w:ascii="Times New Roman" w:hAnsi="Times New Roman" w:cs="Times New Roman"/>
          <w:b/>
          <w:bCs/>
          <w:sz w:val="24"/>
          <w:szCs w:val="24"/>
        </w:rPr>
      </w:pPr>
      <w:r w:rsidRPr="00077D46">
        <w:rPr>
          <w:rFonts w:ascii="Times New Roman" w:hAnsi="Times New Roman" w:cs="Times New Roman"/>
          <w:b/>
          <w:bCs/>
          <w:sz w:val="24"/>
          <w:szCs w:val="24"/>
        </w:rPr>
        <w:t>3.7 Techniques for Data Analysis</w:t>
      </w:r>
    </w:p>
    <w:p w:rsidR="00B12BC3" w:rsidRPr="00077D46" w:rsidRDefault="00077D46" w:rsidP="00077D4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02304" w:rsidRPr="00077D46">
        <w:rPr>
          <w:rFonts w:ascii="Times New Roman" w:hAnsi="Times New Roman" w:cs="Times New Roman"/>
          <w:sz w:val="24"/>
          <w:szCs w:val="24"/>
        </w:rPr>
        <w:t>The data collected was analyzed using descriptive and inferential statistical techniques:</w:t>
      </w:r>
    </w:p>
    <w:p w:rsidR="00B12BC3" w:rsidRPr="00077D46" w:rsidRDefault="00D02304" w:rsidP="00077D46">
      <w:pPr>
        <w:spacing w:line="480" w:lineRule="auto"/>
        <w:jc w:val="both"/>
        <w:rPr>
          <w:rFonts w:ascii="Times New Roman" w:hAnsi="Times New Roman" w:cs="Times New Roman"/>
          <w:sz w:val="24"/>
          <w:szCs w:val="24"/>
        </w:rPr>
      </w:pPr>
      <w:r w:rsidRPr="00077D46">
        <w:rPr>
          <w:rFonts w:ascii="Times New Roman" w:hAnsi="Times New Roman" w:cs="Times New Roman"/>
          <w:sz w:val="24"/>
          <w:szCs w:val="24"/>
        </w:rPr>
        <w:t>Descriptive statistics (frequency tables, mean, and standard deviation) were used to summarize respondents’ demographic characteristics and general responses.</w:t>
      </w:r>
    </w:p>
    <w:p w:rsidR="00B12BC3" w:rsidRPr="00077D46" w:rsidRDefault="00D02304" w:rsidP="00077D46">
      <w:pPr>
        <w:spacing w:line="480" w:lineRule="auto"/>
        <w:jc w:val="both"/>
        <w:rPr>
          <w:rFonts w:ascii="Times New Roman" w:hAnsi="Times New Roman" w:cs="Times New Roman"/>
          <w:sz w:val="24"/>
          <w:szCs w:val="24"/>
        </w:rPr>
      </w:pPr>
      <w:r w:rsidRPr="00077D46">
        <w:rPr>
          <w:rFonts w:ascii="Times New Roman" w:hAnsi="Times New Roman" w:cs="Times New Roman"/>
          <w:sz w:val="24"/>
          <w:szCs w:val="24"/>
        </w:rPr>
        <w:t xml:space="preserve">Inferential statistics, specifically multiple regression analysis, were used to test the hypotheses and determine the strength and direction of the relationships between the </w:t>
      </w:r>
      <w:r w:rsidRPr="00077D46">
        <w:rPr>
          <w:rFonts w:ascii="Times New Roman" w:hAnsi="Times New Roman" w:cs="Times New Roman"/>
          <w:sz w:val="24"/>
          <w:szCs w:val="24"/>
        </w:rPr>
        <w:lastRenderedPageBreak/>
        <w:t>independent variables (disclosure compliance, staff competency, comparability) and the dependent variable (quality of financial statements).</w:t>
      </w:r>
    </w:p>
    <w:p w:rsidR="00B12BC3" w:rsidRPr="00077D46" w:rsidRDefault="00D02304" w:rsidP="00077D46">
      <w:pPr>
        <w:spacing w:line="480" w:lineRule="auto"/>
        <w:jc w:val="both"/>
        <w:rPr>
          <w:rFonts w:ascii="Times New Roman" w:hAnsi="Times New Roman" w:cs="Times New Roman"/>
          <w:sz w:val="24"/>
          <w:szCs w:val="24"/>
        </w:rPr>
      </w:pPr>
      <w:r w:rsidRPr="00077D46">
        <w:rPr>
          <w:rFonts w:ascii="Times New Roman" w:hAnsi="Times New Roman" w:cs="Times New Roman"/>
          <w:sz w:val="24"/>
          <w:szCs w:val="24"/>
        </w:rPr>
        <w:t>Statistical analysis was performed using Statistical Package for the Social Sciences (SPSS) software.</w:t>
      </w:r>
    </w:p>
    <w:p w:rsidR="00B12BC3" w:rsidRPr="00447804" w:rsidRDefault="00B12BC3" w:rsidP="00447804">
      <w:pPr>
        <w:spacing w:line="480" w:lineRule="auto"/>
        <w:rPr>
          <w:rFonts w:ascii="Times New Roman" w:hAnsi="Times New Roman" w:cs="Times New Roman"/>
          <w:sz w:val="24"/>
          <w:szCs w:val="24"/>
        </w:rPr>
      </w:pPr>
    </w:p>
    <w:p w:rsidR="00077D46" w:rsidRDefault="00077D46" w:rsidP="00077D46">
      <w:pPr>
        <w:spacing w:line="480" w:lineRule="auto"/>
        <w:jc w:val="center"/>
        <w:rPr>
          <w:rFonts w:ascii="Times New Roman" w:hAnsi="Times New Roman" w:cs="Times New Roman"/>
          <w:b/>
          <w:bCs/>
          <w:sz w:val="24"/>
          <w:szCs w:val="24"/>
        </w:rPr>
      </w:pPr>
    </w:p>
    <w:p w:rsidR="00077D46" w:rsidRDefault="00077D46" w:rsidP="00077D46">
      <w:pPr>
        <w:spacing w:line="480" w:lineRule="auto"/>
        <w:jc w:val="center"/>
        <w:rPr>
          <w:rFonts w:ascii="Times New Roman" w:hAnsi="Times New Roman" w:cs="Times New Roman"/>
          <w:b/>
          <w:bCs/>
          <w:sz w:val="24"/>
          <w:szCs w:val="24"/>
        </w:rPr>
      </w:pPr>
    </w:p>
    <w:p w:rsidR="00077D46" w:rsidRDefault="00077D46" w:rsidP="00077D46">
      <w:pPr>
        <w:spacing w:line="480" w:lineRule="auto"/>
        <w:jc w:val="center"/>
        <w:rPr>
          <w:rFonts w:ascii="Times New Roman" w:hAnsi="Times New Roman" w:cs="Times New Roman"/>
          <w:b/>
          <w:bCs/>
          <w:sz w:val="24"/>
          <w:szCs w:val="24"/>
        </w:rPr>
      </w:pPr>
    </w:p>
    <w:p w:rsidR="00077D46" w:rsidRDefault="00077D46" w:rsidP="00077D46">
      <w:pPr>
        <w:spacing w:line="480" w:lineRule="auto"/>
        <w:jc w:val="center"/>
        <w:rPr>
          <w:rFonts w:ascii="Times New Roman" w:hAnsi="Times New Roman" w:cs="Times New Roman"/>
          <w:b/>
          <w:bCs/>
          <w:sz w:val="24"/>
          <w:szCs w:val="24"/>
        </w:rPr>
      </w:pPr>
    </w:p>
    <w:p w:rsidR="00077D46" w:rsidRDefault="00077D46" w:rsidP="00077D46">
      <w:pPr>
        <w:spacing w:line="480" w:lineRule="auto"/>
        <w:jc w:val="center"/>
        <w:rPr>
          <w:rFonts w:ascii="Times New Roman" w:hAnsi="Times New Roman" w:cs="Times New Roman"/>
          <w:b/>
          <w:bCs/>
          <w:sz w:val="24"/>
          <w:szCs w:val="24"/>
        </w:rPr>
      </w:pPr>
    </w:p>
    <w:p w:rsidR="005C5E3E" w:rsidRDefault="005C5E3E" w:rsidP="00077D46">
      <w:pPr>
        <w:spacing w:line="480" w:lineRule="auto"/>
        <w:jc w:val="center"/>
        <w:rPr>
          <w:rFonts w:ascii="Times New Roman" w:hAnsi="Times New Roman" w:cs="Times New Roman"/>
          <w:b/>
          <w:bCs/>
          <w:sz w:val="24"/>
          <w:szCs w:val="24"/>
        </w:rPr>
      </w:pPr>
    </w:p>
    <w:p w:rsidR="005C5E3E" w:rsidRDefault="005C5E3E" w:rsidP="00077D46">
      <w:pPr>
        <w:spacing w:line="480" w:lineRule="auto"/>
        <w:jc w:val="center"/>
        <w:rPr>
          <w:rFonts w:ascii="Times New Roman" w:hAnsi="Times New Roman" w:cs="Times New Roman"/>
          <w:b/>
          <w:bCs/>
          <w:sz w:val="24"/>
          <w:szCs w:val="24"/>
        </w:rPr>
      </w:pPr>
    </w:p>
    <w:p w:rsidR="005C5E3E" w:rsidRDefault="005C5E3E" w:rsidP="00077D46">
      <w:pPr>
        <w:spacing w:line="480" w:lineRule="auto"/>
        <w:jc w:val="center"/>
        <w:rPr>
          <w:rFonts w:ascii="Times New Roman" w:hAnsi="Times New Roman" w:cs="Times New Roman"/>
          <w:b/>
          <w:bCs/>
          <w:sz w:val="24"/>
          <w:szCs w:val="24"/>
        </w:rPr>
      </w:pPr>
    </w:p>
    <w:p w:rsidR="005C5E3E" w:rsidRDefault="005C5E3E" w:rsidP="00077D46">
      <w:pPr>
        <w:spacing w:line="480" w:lineRule="auto"/>
        <w:jc w:val="center"/>
        <w:rPr>
          <w:rFonts w:ascii="Times New Roman" w:hAnsi="Times New Roman" w:cs="Times New Roman"/>
          <w:b/>
          <w:bCs/>
          <w:sz w:val="24"/>
          <w:szCs w:val="24"/>
        </w:rPr>
      </w:pPr>
    </w:p>
    <w:p w:rsidR="005C5E3E" w:rsidRDefault="005C5E3E" w:rsidP="00077D46">
      <w:pPr>
        <w:spacing w:line="480" w:lineRule="auto"/>
        <w:jc w:val="center"/>
        <w:rPr>
          <w:rFonts w:ascii="Times New Roman" w:hAnsi="Times New Roman" w:cs="Times New Roman"/>
          <w:b/>
          <w:bCs/>
          <w:sz w:val="24"/>
          <w:szCs w:val="24"/>
        </w:rPr>
      </w:pPr>
    </w:p>
    <w:p w:rsidR="00077D46" w:rsidRDefault="00077D46" w:rsidP="00077D46">
      <w:pPr>
        <w:spacing w:line="480" w:lineRule="auto"/>
        <w:jc w:val="center"/>
        <w:rPr>
          <w:rFonts w:ascii="Times New Roman" w:hAnsi="Times New Roman" w:cs="Times New Roman"/>
          <w:b/>
          <w:bCs/>
          <w:sz w:val="24"/>
          <w:szCs w:val="24"/>
        </w:rPr>
      </w:pPr>
    </w:p>
    <w:p w:rsidR="00077D46" w:rsidRDefault="00077D46" w:rsidP="00077D46">
      <w:pPr>
        <w:spacing w:line="480" w:lineRule="auto"/>
        <w:jc w:val="center"/>
        <w:rPr>
          <w:rFonts w:ascii="Times New Roman" w:hAnsi="Times New Roman" w:cs="Times New Roman"/>
          <w:b/>
          <w:bCs/>
          <w:sz w:val="24"/>
          <w:szCs w:val="24"/>
        </w:rPr>
      </w:pPr>
    </w:p>
    <w:p w:rsidR="00B12BC3" w:rsidRPr="00077D46" w:rsidRDefault="00D02304" w:rsidP="00077D46">
      <w:pPr>
        <w:spacing w:line="480" w:lineRule="auto"/>
        <w:jc w:val="center"/>
        <w:rPr>
          <w:rFonts w:ascii="Times New Roman" w:hAnsi="Times New Roman" w:cs="Times New Roman"/>
          <w:b/>
          <w:bCs/>
          <w:sz w:val="24"/>
          <w:szCs w:val="24"/>
        </w:rPr>
      </w:pPr>
      <w:r w:rsidRPr="00077D46">
        <w:rPr>
          <w:rFonts w:ascii="Times New Roman" w:hAnsi="Times New Roman" w:cs="Times New Roman"/>
          <w:b/>
          <w:bCs/>
          <w:sz w:val="24"/>
          <w:szCs w:val="24"/>
        </w:rPr>
        <w:lastRenderedPageBreak/>
        <w:t>CHAPTER FOUR</w:t>
      </w:r>
    </w:p>
    <w:p w:rsidR="00B12BC3" w:rsidRPr="00077D46" w:rsidRDefault="00D02304" w:rsidP="00077D46">
      <w:pPr>
        <w:spacing w:line="480" w:lineRule="auto"/>
        <w:jc w:val="center"/>
        <w:rPr>
          <w:rFonts w:ascii="Times New Roman" w:hAnsi="Times New Roman" w:cs="Times New Roman"/>
          <w:b/>
          <w:bCs/>
          <w:sz w:val="24"/>
          <w:szCs w:val="24"/>
        </w:rPr>
      </w:pPr>
      <w:r w:rsidRPr="00077D46">
        <w:rPr>
          <w:rFonts w:ascii="Times New Roman" w:hAnsi="Times New Roman" w:cs="Times New Roman"/>
          <w:b/>
          <w:bCs/>
          <w:sz w:val="24"/>
          <w:szCs w:val="24"/>
        </w:rPr>
        <w:t>DATA PRESENTATION, ANALYSIS, AND INTERPRETATION</w:t>
      </w:r>
    </w:p>
    <w:p w:rsidR="00B12BC3" w:rsidRPr="00077D46" w:rsidRDefault="00D02304" w:rsidP="00077D46">
      <w:pPr>
        <w:spacing w:line="480" w:lineRule="auto"/>
        <w:rPr>
          <w:rFonts w:ascii="Times New Roman" w:hAnsi="Times New Roman" w:cs="Times New Roman"/>
          <w:b/>
          <w:bCs/>
          <w:sz w:val="24"/>
          <w:szCs w:val="24"/>
        </w:rPr>
      </w:pPr>
      <w:r w:rsidRPr="00077D46">
        <w:rPr>
          <w:rFonts w:ascii="Times New Roman" w:hAnsi="Times New Roman" w:cs="Times New Roman"/>
          <w:b/>
          <w:bCs/>
          <w:sz w:val="24"/>
          <w:szCs w:val="24"/>
        </w:rPr>
        <w:t>4.1 Introduction</w:t>
      </w:r>
    </w:p>
    <w:p w:rsidR="00B12BC3" w:rsidRPr="00447804" w:rsidRDefault="00D02304" w:rsidP="00077D46">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This chapter presents the analysis and interpretation of data collected from respondents of First Bank PLC, Ilorin branch, regarding the impact of IFRS on the quality of financial statements. It includes demographic characteristics of respondents, answers to research questions, other relevant data insights, hypothesis testing, and a summary of findings.</w:t>
      </w:r>
    </w:p>
    <w:p w:rsidR="00B12BC3" w:rsidRPr="00077D46" w:rsidRDefault="00D02304" w:rsidP="00077D46">
      <w:pPr>
        <w:spacing w:line="480" w:lineRule="auto"/>
        <w:rPr>
          <w:rFonts w:ascii="Times New Roman" w:hAnsi="Times New Roman" w:cs="Times New Roman"/>
          <w:b/>
          <w:bCs/>
          <w:sz w:val="24"/>
          <w:szCs w:val="24"/>
        </w:rPr>
      </w:pPr>
      <w:r w:rsidRPr="00077D46">
        <w:rPr>
          <w:rFonts w:ascii="Times New Roman" w:hAnsi="Times New Roman" w:cs="Times New Roman"/>
          <w:b/>
          <w:bCs/>
          <w:sz w:val="24"/>
          <w:szCs w:val="24"/>
        </w:rPr>
        <w:t>4.2 Respondent Characteristics and Classification</w:t>
      </w:r>
    </w:p>
    <w:p w:rsidR="006D4036" w:rsidRDefault="00D02304" w:rsidP="006D4036">
      <w:pPr>
        <w:spacing w:line="480" w:lineRule="auto"/>
        <w:rPr>
          <w:rFonts w:ascii="Times New Roman" w:hAnsi="Times New Roman" w:cs="Times New Roman"/>
          <w:sz w:val="24"/>
          <w:szCs w:val="24"/>
        </w:rPr>
      </w:pPr>
      <w:r w:rsidRPr="00447804">
        <w:rPr>
          <w:rFonts w:ascii="Times New Roman" w:hAnsi="Times New Roman" w:cs="Times New Roman"/>
          <w:sz w:val="24"/>
          <w:szCs w:val="24"/>
        </w:rPr>
        <w:t>The demographic characteristics considered include gender, age, educational qualification, position, and years of experience. This classification helps understand the profile of the respondents and contextualizes their responses.</w:t>
      </w:r>
    </w:p>
    <w:p w:rsidR="00A476B3" w:rsidRPr="006D4036" w:rsidRDefault="00A476B3" w:rsidP="006D4036">
      <w:pPr>
        <w:spacing w:line="480" w:lineRule="auto"/>
        <w:rPr>
          <w:rFonts w:ascii="Times New Roman" w:hAnsi="Times New Roman" w:cs="Times New Roman"/>
          <w:sz w:val="24"/>
          <w:szCs w:val="24"/>
        </w:rPr>
      </w:pPr>
      <w:r>
        <w:rPr>
          <w:rFonts w:ascii="Times New Roman" w:hAnsi="Times New Roman" w:cs="Times New Roman"/>
          <w:b/>
          <w:bCs/>
          <w:sz w:val="24"/>
          <w:szCs w:val="24"/>
        </w:rPr>
        <w:t>4.</w:t>
      </w:r>
      <w:r w:rsidR="00077D46">
        <w:rPr>
          <w:rFonts w:ascii="Times New Roman" w:hAnsi="Times New Roman" w:cs="Times New Roman"/>
          <w:b/>
          <w:bCs/>
          <w:sz w:val="24"/>
          <w:szCs w:val="24"/>
        </w:rPr>
        <w:t>2.1</w:t>
      </w:r>
      <w:r>
        <w:rPr>
          <w:rFonts w:ascii="Times New Roman" w:hAnsi="Times New Roman" w:cs="Times New Roman"/>
          <w:b/>
          <w:bCs/>
          <w:sz w:val="24"/>
          <w:szCs w:val="24"/>
        </w:rPr>
        <w:tab/>
        <w:t>Descriptive Statistics</w:t>
      </w:r>
    </w:p>
    <w:tbl>
      <w:tblPr>
        <w:tblStyle w:val="TableGrid"/>
        <w:tblW w:w="0" w:type="auto"/>
        <w:tblInd w:w="0" w:type="dxa"/>
        <w:tblLook w:val="04A0" w:firstRow="1" w:lastRow="0" w:firstColumn="1" w:lastColumn="0" w:noHBand="0" w:noVBand="1"/>
      </w:tblPr>
      <w:tblGrid>
        <w:gridCol w:w="1525"/>
        <w:gridCol w:w="1116"/>
        <w:gridCol w:w="1197"/>
        <w:gridCol w:w="1198"/>
        <w:gridCol w:w="1198"/>
        <w:gridCol w:w="1198"/>
        <w:gridCol w:w="1198"/>
      </w:tblGrid>
      <w:tr w:rsidR="00A476B3">
        <w:trPr>
          <w:trHeight w:val="233"/>
        </w:trPr>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76B3" w:rsidRDefault="00A476B3" w:rsidP="005C5E3E">
            <w:pPr>
              <w:autoSpaceDE w:val="0"/>
              <w:autoSpaceDN w:val="0"/>
              <w:adjustRightInd w:val="0"/>
              <w:spacing w:line="480" w:lineRule="auto"/>
              <w:rPr>
                <w:rFonts w:ascii="Times New Roman" w:hAnsi="Times New Roman" w:cs="Times New Roman"/>
                <w:b/>
                <w:bCs/>
                <w:sz w:val="24"/>
                <w:szCs w:val="24"/>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ROA</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DEBTR</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CURRR</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IFRS</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AUDIT</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SIZE</w:t>
            </w:r>
          </w:p>
        </w:tc>
      </w:tr>
      <w:tr w:rsidR="00A476B3">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sz w:val="24"/>
                <w:szCs w:val="24"/>
              </w:rPr>
              <w:t>Mean</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spacing w:line="480" w:lineRule="auto"/>
              <w:jc w:val="center"/>
              <w:rPr>
                <w:rFonts w:ascii="Times New Roman" w:hAnsi="Times New Roman" w:cs="Times New Roman"/>
                <w:sz w:val="24"/>
                <w:szCs w:val="24"/>
              </w:rPr>
            </w:pPr>
            <w:r>
              <w:rPr>
                <w:rFonts w:ascii="Times New Roman" w:hAnsi="Times New Roman" w:cs="Times New Roman"/>
                <w:sz w:val="24"/>
                <w:szCs w:val="24"/>
              </w:rPr>
              <w:t>0.158050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spacing w:line="480" w:lineRule="auto"/>
              <w:jc w:val="center"/>
              <w:rPr>
                <w:rFonts w:ascii="Times New Roman" w:hAnsi="Times New Roman" w:cs="Times New Roman"/>
                <w:sz w:val="24"/>
                <w:szCs w:val="24"/>
              </w:rPr>
            </w:pPr>
            <w:r>
              <w:rPr>
                <w:rFonts w:ascii="Times New Roman" w:hAnsi="Times New Roman" w:cs="Times New Roman"/>
                <w:sz w:val="24"/>
                <w:szCs w:val="24"/>
              </w:rPr>
              <w:t>0.386063</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spacing w:line="480" w:lineRule="auto"/>
              <w:jc w:val="center"/>
              <w:rPr>
                <w:rFonts w:ascii="Times New Roman" w:hAnsi="Times New Roman" w:cs="Times New Roman"/>
                <w:sz w:val="24"/>
                <w:szCs w:val="24"/>
              </w:rPr>
            </w:pPr>
            <w:r>
              <w:rPr>
                <w:rFonts w:ascii="Times New Roman" w:hAnsi="Times New Roman" w:cs="Times New Roman"/>
                <w:sz w:val="24"/>
                <w:szCs w:val="24"/>
              </w:rPr>
              <w:t>1.056296</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spacing w:line="480" w:lineRule="auto"/>
              <w:jc w:val="center"/>
              <w:rPr>
                <w:rFonts w:ascii="Times New Roman" w:hAnsi="Times New Roman" w:cs="Times New Roman"/>
                <w:sz w:val="24"/>
                <w:szCs w:val="24"/>
              </w:rPr>
            </w:pPr>
            <w:r>
              <w:rPr>
                <w:rFonts w:ascii="Times New Roman" w:hAnsi="Times New Roman" w:cs="Times New Roman"/>
                <w:sz w:val="24"/>
                <w:szCs w:val="24"/>
              </w:rPr>
              <w:t>0.800000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spacing w:line="480" w:lineRule="auto"/>
              <w:jc w:val="center"/>
              <w:rPr>
                <w:rFonts w:ascii="Times New Roman" w:hAnsi="Times New Roman" w:cs="Times New Roman"/>
                <w:sz w:val="24"/>
                <w:szCs w:val="24"/>
              </w:rPr>
            </w:pPr>
            <w:r>
              <w:rPr>
                <w:rFonts w:ascii="Times New Roman" w:hAnsi="Times New Roman" w:cs="Times New Roman"/>
                <w:sz w:val="24"/>
                <w:szCs w:val="24"/>
              </w:rPr>
              <w:t>0.748148</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spacing w:line="480" w:lineRule="auto"/>
              <w:jc w:val="center"/>
              <w:rPr>
                <w:rFonts w:ascii="Times New Roman" w:hAnsi="Times New Roman" w:cs="Times New Roman"/>
                <w:sz w:val="24"/>
                <w:szCs w:val="24"/>
              </w:rPr>
            </w:pPr>
            <w:r>
              <w:rPr>
                <w:rFonts w:ascii="Times New Roman" w:hAnsi="Times New Roman" w:cs="Times New Roman"/>
                <w:sz w:val="24"/>
                <w:szCs w:val="24"/>
              </w:rPr>
              <w:t>17.23450</w:t>
            </w:r>
          </w:p>
        </w:tc>
      </w:tr>
      <w:tr w:rsidR="00A476B3">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sz w:val="24"/>
                <w:szCs w:val="24"/>
              </w:rPr>
              <w:t>Median</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0.134500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0.390000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1.040000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1.000000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1.000000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15.04627</w:t>
            </w:r>
          </w:p>
        </w:tc>
      </w:tr>
      <w:tr w:rsidR="00A476B3">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sz w:val="24"/>
                <w:szCs w:val="24"/>
              </w:rPr>
              <w:t>Maximum</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0.930000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0.959000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1.990000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1.000000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1.000000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29.35000</w:t>
            </w:r>
          </w:p>
        </w:tc>
      </w:tr>
      <w:tr w:rsidR="00A476B3">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Minimum</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0.002000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0.013000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0.450000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0.000000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0.000000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13.07741</w:t>
            </w:r>
          </w:p>
        </w:tc>
      </w:tr>
      <w:tr w:rsidR="00A476B3">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Std. Dev.</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0.092331</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0.191712</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0.306532</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0.400743</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0.434883</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3.524517</w:t>
            </w:r>
          </w:p>
        </w:tc>
      </w:tr>
      <w:tr w:rsidR="00A476B3">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Skewness</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2.625847</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0.125522</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0.648495</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- 1.500000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- 1.143338</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0.876655</w:t>
            </w:r>
          </w:p>
        </w:tc>
      </w:tr>
      <w:tr w:rsidR="00A476B3">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Kurtosis</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20.32129</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2.445506</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3.161952</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3.250000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2.307222</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3.244841</w:t>
            </w:r>
          </w:p>
        </w:tc>
      </w:tr>
      <w:tr w:rsidR="00A476B3">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Jarque-Bera</w:t>
            </w:r>
            <w:proofErr w:type="spellEnd"/>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3685.584</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4.167972</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19.21962</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101.9531</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64.22433</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35.25798</w:t>
            </w:r>
          </w:p>
        </w:tc>
      </w:tr>
      <w:tr w:rsidR="00A476B3">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Probability</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0.000000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0.124433</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0.000067</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0.000000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0.000000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0.000000</w:t>
            </w:r>
          </w:p>
        </w:tc>
      </w:tr>
      <w:tr w:rsidR="00A476B3">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Sum </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spacing w:line="480" w:lineRule="auto"/>
              <w:jc w:val="center"/>
              <w:rPr>
                <w:rFonts w:ascii="Times New Roman" w:hAnsi="Times New Roman" w:cs="Times New Roman"/>
                <w:sz w:val="24"/>
                <w:szCs w:val="24"/>
              </w:rPr>
            </w:pPr>
            <w:r>
              <w:rPr>
                <w:rFonts w:ascii="Times New Roman" w:hAnsi="Times New Roman" w:cs="Times New Roman"/>
                <w:sz w:val="24"/>
                <w:szCs w:val="24"/>
              </w:rPr>
              <w:t>42.67350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104.2370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285.2000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216.0000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202.0000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4653.314</w:t>
            </w:r>
          </w:p>
        </w:tc>
      </w:tr>
      <w:tr w:rsidR="00A476B3">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Sq. Dev.</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2.293252</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9.886638</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25.27570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43.20000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50.87407</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3341.578</w:t>
            </w:r>
          </w:p>
        </w:tc>
      </w:tr>
      <w:tr w:rsidR="00A476B3">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Observations</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270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270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270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270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270</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5C5E3E">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270</w:t>
            </w:r>
          </w:p>
        </w:tc>
      </w:tr>
    </w:tbl>
    <w:p w:rsidR="00A476B3" w:rsidRDefault="00A476B3" w:rsidP="00A476B3">
      <w:pPr>
        <w:autoSpaceDE w:val="0"/>
        <w:autoSpaceDN w:val="0"/>
        <w:adjustRightInd w:val="0"/>
        <w:spacing w:after="0" w:line="432"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sz w:val="24"/>
          <w:szCs w:val="24"/>
        </w:rPr>
        <w:t>Table 1: Descriptive Statistics for Dependent and Independent Variables</w:t>
      </w:r>
    </w:p>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Table 1 above presents the summary of descriptive statistics of all variables. The results showed that the mean and standard deviation of </w:t>
      </w:r>
      <w:r>
        <w:rPr>
          <w:rFonts w:ascii="Times New Roman" w:hAnsi="Times New Roman" w:cs="Times New Roman"/>
          <w:b/>
          <w:bCs/>
          <w:sz w:val="24"/>
          <w:szCs w:val="24"/>
        </w:rPr>
        <w:t xml:space="preserve">Return on Asset </w:t>
      </w:r>
      <w:r>
        <w:rPr>
          <w:rFonts w:ascii="Times New Roman" w:hAnsi="Times New Roman" w:cs="Times New Roman"/>
          <w:sz w:val="24"/>
          <w:szCs w:val="24"/>
        </w:rPr>
        <w:t>are 0.158 and 0.09 respectively. This implies that selected firms generated an average profit of 15.8% from their total assets within the reviewed period; and that the values of return on asset of selected firms for the estimated periods deviated from the mean by 0.09 or 9%.</w:t>
      </w:r>
    </w:p>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 mean and standard deviation of </w:t>
      </w:r>
      <w:r>
        <w:rPr>
          <w:rFonts w:ascii="Times New Roman" w:hAnsi="Times New Roman" w:cs="Times New Roman"/>
          <w:b/>
          <w:bCs/>
          <w:sz w:val="24"/>
          <w:szCs w:val="24"/>
        </w:rPr>
        <w:t xml:space="preserve">Debt ratio </w:t>
      </w:r>
      <w:r>
        <w:rPr>
          <w:rFonts w:ascii="Times New Roman" w:hAnsi="Times New Roman" w:cs="Times New Roman"/>
          <w:sz w:val="24"/>
          <w:szCs w:val="24"/>
        </w:rPr>
        <w:t>are 0.386 and 0.192 respectively. This connotes that 38.6% of the total assets of selected firms are financed by debt (short-term and long-term) within the reviewed period; and that the value of debt ratio of selected firms for the estimated periods deviated from the mean by 0.192 or 19.2%.</w:t>
      </w:r>
    </w:p>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 mean and standard deviation of </w:t>
      </w:r>
      <w:r>
        <w:rPr>
          <w:rFonts w:ascii="Times New Roman" w:hAnsi="Times New Roman" w:cs="Times New Roman"/>
          <w:b/>
          <w:bCs/>
          <w:sz w:val="24"/>
          <w:szCs w:val="24"/>
        </w:rPr>
        <w:t xml:space="preserve">Current ratio </w:t>
      </w:r>
      <w:r>
        <w:rPr>
          <w:rFonts w:ascii="Times New Roman" w:hAnsi="Times New Roman" w:cs="Times New Roman"/>
          <w:sz w:val="24"/>
          <w:szCs w:val="24"/>
        </w:rPr>
        <w:t xml:space="preserve">are 1.06 and 0.31 respectively. This connotes that the current assets of selected firms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1.06 times higher than their current liabilities; so also, the current ratio of selected firms for the estimated periods deviated from the mean by 0.31 or 31%.</w:t>
      </w:r>
    </w:p>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IFRS is adopted as a dummy variable. The value of “1” was assigned if a firm uses IFRS in a particular year and “0” if otherwise. The results indicate that 80% of selected firms adopted IFRS within the reviewed period; and that the values of IFRS adoption (0 and 1) deviated from the mean by 0.40 or 40%.</w:t>
      </w:r>
    </w:p>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In the same vein, audit quality is also </w:t>
      </w:r>
      <w:proofErr w:type="gramStart"/>
      <w:r>
        <w:rPr>
          <w:rFonts w:ascii="Times New Roman" w:hAnsi="Times New Roman" w:cs="Times New Roman"/>
          <w:sz w:val="24"/>
          <w:szCs w:val="24"/>
        </w:rPr>
        <w:t>adopt</w:t>
      </w:r>
      <w:proofErr w:type="gramEnd"/>
      <w:r>
        <w:rPr>
          <w:rFonts w:ascii="Times New Roman" w:hAnsi="Times New Roman" w:cs="Times New Roman"/>
          <w:sz w:val="24"/>
          <w:szCs w:val="24"/>
        </w:rPr>
        <w:t xml:space="preserve"> ed as a dummy variable. The value of “1” was assigned if a firm’s financial statement is audited by any of the BIG FOUR firms (namely PWC, KPMG, Earnest &amp; Young and Deloitte) in a particular year and “0” if otherwise. The results showed that 78% of selected firms’ financial statements are audited by the BIG FOUR firms; and the values of audit quality (0 and 1) deviated from the mean by 0.43 or 43%.</w:t>
      </w:r>
    </w:p>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Firm size is measured by the natural logarithm of firms’ total assets. The results revealed that the mean and standard deviation of the size of selected firms are 17.32 and 3.52 respectively. The standard deviation indicates that the natural logarithmic value of total assets of selected firms within the reviewed periods deviated from the mean by 3.52.</w:t>
      </w:r>
    </w:p>
    <w:p w:rsidR="00077D46" w:rsidRDefault="00A476B3" w:rsidP="00077D46">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sz w:val="24"/>
          <w:szCs w:val="24"/>
        </w:rPr>
        <w:t>The results further showed that return on asset, current ratio, IFRS and firm size are heavily-tailed, as their kurtosis exceeded the benchmark of three, while debt ratio and audit quality are lightly-tailed as their kurtosis is less than three. Therefore, all the variables (firm size, debt ratio, current ratio and return on asset) except IFRS and audit quality are positively skewed. The negative skewness of IFRS and audit quality was probably due to their nature (dummy variables).</w:t>
      </w:r>
    </w:p>
    <w:p w:rsidR="006D4036" w:rsidRDefault="006D4036" w:rsidP="00077D46">
      <w:pPr>
        <w:autoSpaceDE w:val="0"/>
        <w:autoSpaceDN w:val="0"/>
        <w:adjustRightInd w:val="0"/>
        <w:spacing w:after="0" w:line="432" w:lineRule="auto"/>
        <w:jc w:val="both"/>
        <w:rPr>
          <w:rFonts w:ascii="Times New Roman" w:hAnsi="Times New Roman" w:cs="Times New Roman"/>
          <w:b/>
          <w:bCs/>
          <w:sz w:val="24"/>
          <w:szCs w:val="24"/>
        </w:rPr>
      </w:pPr>
    </w:p>
    <w:p w:rsidR="006D4036" w:rsidRDefault="006D4036" w:rsidP="00077D46">
      <w:pPr>
        <w:autoSpaceDE w:val="0"/>
        <w:autoSpaceDN w:val="0"/>
        <w:adjustRightInd w:val="0"/>
        <w:spacing w:after="0" w:line="432" w:lineRule="auto"/>
        <w:jc w:val="both"/>
        <w:rPr>
          <w:rFonts w:ascii="Times New Roman" w:hAnsi="Times New Roman" w:cs="Times New Roman"/>
          <w:b/>
          <w:bCs/>
          <w:sz w:val="24"/>
          <w:szCs w:val="24"/>
        </w:rPr>
      </w:pPr>
    </w:p>
    <w:p w:rsidR="006D4036" w:rsidRDefault="006D4036" w:rsidP="00077D46">
      <w:pPr>
        <w:autoSpaceDE w:val="0"/>
        <w:autoSpaceDN w:val="0"/>
        <w:adjustRightInd w:val="0"/>
        <w:spacing w:after="0" w:line="432" w:lineRule="auto"/>
        <w:jc w:val="both"/>
        <w:rPr>
          <w:rFonts w:ascii="Times New Roman" w:hAnsi="Times New Roman" w:cs="Times New Roman"/>
          <w:b/>
          <w:bCs/>
          <w:sz w:val="24"/>
          <w:szCs w:val="24"/>
        </w:rPr>
      </w:pPr>
    </w:p>
    <w:p w:rsidR="00A476B3" w:rsidRPr="00077D46" w:rsidRDefault="00A476B3" w:rsidP="00077D46">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bCs/>
          <w:sz w:val="24"/>
          <w:szCs w:val="24"/>
        </w:rPr>
        <w:lastRenderedPageBreak/>
        <w:t>4.2</w:t>
      </w:r>
      <w:r>
        <w:rPr>
          <w:rFonts w:ascii="Times New Roman" w:hAnsi="Times New Roman" w:cs="Times New Roman"/>
          <w:b/>
          <w:bCs/>
          <w:sz w:val="24"/>
          <w:szCs w:val="24"/>
        </w:rPr>
        <w:tab/>
        <w:t>Test of Correlation</w:t>
      </w:r>
    </w:p>
    <w:tbl>
      <w:tblPr>
        <w:tblStyle w:val="TableGrid"/>
        <w:tblW w:w="0" w:type="auto"/>
        <w:tblInd w:w="0" w:type="dxa"/>
        <w:tblLook w:val="04A0" w:firstRow="1" w:lastRow="0" w:firstColumn="1" w:lastColumn="0" w:noHBand="0" w:noVBand="1"/>
      </w:tblPr>
      <w:tblGrid>
        <w:gridCol w:w="1345"/>
        <w:gridCol w:w="1123"/>
        <w:gridCol w:w="1194"/>
        <w:gridCol w:w="1242"/>
        <w:gridCol w:w="1242"/>
        <w:gridCol w:w="1242"/>
        <w:gridCol w:w="1242"/>
      </w:tblGrid>
      <w:tr w:rsidR="00A476B3">
        <w:trPr>
          <w:trHeight w:val="233"/>
        </w:trPr>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76B3" w:rsidRDefault="00A476B3">
            <w:pPr>
              <w:autoSpaceDE w:val="0"/>
              <w:autoSpaceDN w:val="0"/>
              <w:adjustRightInd w:val="0"/>
              <w:spacing w:line="432" w:lineRule="auto"/>
              <w:rPr>
                <w:rFonts w:ascii="Times New Roman" w:hAnsi="Times New Roman" w:cs="Times New Roman"/>
                <w:b/>
                <w:bCs/>
                <w:sz w:val="24"/>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t>ROA</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t>DEBTR</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t>CURRR</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t>IFRS</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t>AUDIT</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t>SIZE</w:t>
            </w:r>
          </w:p>
        </w:tc>
      </w:tr>
      <w:tr w:rsidR="00A476B3">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b/>
                <w:bCs/>
                <w:sz w:val="24"/>
                <w:szCs w:val="24"/>
              </w:rPr>
            </w:pPr>
            <w:r>
              <w:rPr>
                <w:rFonts w:ascii="Times New Roman" w:hAnsi="Times New Roman" w:cs="Times New Roman"/>
                <w:sz w:val="24"/>
                <w:szCs w:val="24"/>
              </w:rPr>
              <w:t>ROA</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 xml:space="preserve">1.000000 </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center"/>
              <w:rPr>
                <w:rFonts w:ascii="Times New Roman" w:hAnsi="Times New Roman" w:cs="Times New Roman"/>
                <w:sz w:val="24"/>
                <w:szCs w:val="24"/>
              </w:rPr>
            </w:pPr>
            <w:r>
              <w:rPr>
                <w:rFonts w:ascii="Times New Roman" w:hAnsi="Times New Roman" w:cs="Times New Roman"/>
                <w:sz w:val="24"/>
                <w:szCs w:val="24"/>
              </w:rPr>
              <w:t xml:space="preserve">-0.007821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center"/>
              <w:rPr>
                <w:rFonts w:ascii="Times New Roman" w:hAnsi="Times New Roman" w:cs="Times New Roman"/>
                <w:sz w:val="24"/>
                <w:szCs w:val="24"/>
              </w:rPr>
            </w:pPr>
            <w:r>
              <w:rPr>
                <w:rFonts w:ascii="Times New Roman" w:hAnsi="Times New Roman" w:cs="Times New Roman"/>
                <w:sz w:val="24"/>
                <w:szCs w:val="24"/>
              </w:rPr>
              <w:t xml:space="preserve">0.164420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center"/>
              <w:rPr>
                <w:rFonts w:ascii="Times New Roman" w:hAnsi="Times New Roman" w:cs="Times New Roman"/>
                <w:sz w:val="24"/>
                <w:szCs w:val="24"/>
              </w:rPr>
            </w:pPr>
            <w:r>
              <w:rPr>
                <w:rFonts w:ascii="Times New Roman" w:hAnsi="Times New Roman" w:cs="Times New Roman"/>
                <w:sz w:val="24"/>
                <w:szCs w:val="24"/>
              </w:rPr>
              <w:t xml:space="preserve">0.132820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center"/>
              <w:rPr>
                <w:rFonts w:ascii="Times New Roman" w:hAnsi="Times New Roman" w:cs="Times New Roman"/>
                <w:sz w:val="24"/>
                <w:szCs w:val="24"/>
              </w:rPr>
            </w:pPr>
            <w:r>
              <w:rPr>
                <w:rFonts w:ascii="Times New Roman" w:hAnsi="Times New Roman" w:cs="Times New Roman"/>
                <w:sz w:val="24"/>
                <w:szCs w:val="24"/>
              </w:rPr>
              <w:t xml:space="preserve">0.071464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center"/>
              <w:rPr>
                <w:rFonts w:ascii="Times New Roman" w:hAnsi="Times New Roman" w:cs="Times New Roman"/>
                <w:sz w:val="24"/>
                <w:szCs w:val="24"/>
              </w:rPr>
            </w:pPr>
            <w:r>
              <w:rPr>
                <w:rFonts w:ascii="Times New Roman" w:hAnsi="Times New Roman" w:cs="Times New Roman"/>
                <w:sz w:val="24"/>
                <w:szCs w:val="24"/>
              </w:rPr>
              <w:t>0.138706</w:t>
            </w:r>
          </w:p>
        </w:tc>
      </w:tr>
      <w:tr w:rsidR="00A476B3">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b/>
                <w:bCs/>
                <w:sz w:val="24"/>
                <w:szCs w:val="24"/>
              </w:rPr>
            </w:pPr>
            <w:r>
              <w:rPr>
                <w:rFonts w:ascii="Times New Roman" w:hAnsi="Times New Roman" w:cs="Times New Roman"/>
                <w:sz w:val="24"/>
                <w:szCs w:val="24"/>
              </w:rPr>
              <w:t>DEBT</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 xml:space="preserve">-0.007821 </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1.000000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-0.030052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-0.043142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0.024938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0.016485</w:t>
            </w:r>
          </w:p>
        </w:tc>
      </w:tr>
      <w:tr w:rsidR="00A476B3">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b/>
                <w:bCs/>
                <w:sz w:val="24"/>
                <w:szCs w:val="24"/>
              </w:rPr>
            </w:pPr>
            <w:r>
              <w:rPr>
                <w:rFonts w:ascii="Times New Roman" w:hAnsi="Times New Roman" w:cs="Times New Roman"/>
                <w:sz w:val="24"/>
                <w:szCs w:val="24"/>
              </w:rPr>
              <w:t>CR</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 xml:space="preserve">0.164420 </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-0.030052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1.000000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0.145261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0.183165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0.552474</w:t>
            </w:r>
          </w:p>
        </w:tc>
      </w:tr>
      <w:tr w:rsidR="00A476B3">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IFRS</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 xml:space="preserve">0.132820 </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-0.043142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0.145261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1.000000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0.541806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0.153204</w:t>
            </w:r>
          </w:p>
        </w:tc>
      </w:tr>
      <w:tr w:rsidR="00A476B3">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AUDIT</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 xml:space="preserve">0.071464 </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0.024938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0.183165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0.541806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1.000000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0.200679</w:t>
            </w:r>
          </w:p>
        </w:tc>
      </w:tr>
      <w:tr w:rsidR="00A476B3">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SIZE</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0.138706 </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0.016485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0.552474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0.153204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0.200679 </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1.000000</w:t>
            </w:r>
          </w:p>
        </w:tc>
      </w:tr>
    </w:tbl>
    <w:p w:rsidR="00A476B3" w:rsidRDefault="00A476B3" w:rsidP="00A476B3">
      <w:pPr>
        <w:autoSpaceDE w:val="0"/>
        <w:autoSpaceDN w:val="0"/>
        <w:adjustRightInd w:val="0"/>
        <w:spacing w:after="0" w:line="432" w:lineRule="auto"/>
        <w:rPr>
          <w:rFonts w:ascii="Times New Roman" w:hAnsi="Times New Roman" w:cs="Times New Roman"/>
          <w:sz w:val="24"/>
          <w:szCs w:val="24"/>
        </w:rPr>
      </w:pPr>
      <w:r>
        <w:rPr>
          <w:rFonts w:ascii="Times New Roman" w:hAnsi="Times New Roman" w:cs="Times New Roman"/>
          <w:b/>
          <w:sz w:val="24"/>
          <w:szCs w:val="24"/>
        </w:rPr>
        <w:t>Table 2: Correlation between Dependent and Independent Variables</w:t>
      </w:r>
    </w:p>
    <w:p w:rsidR="003814D5" w:rsidRPr="005C5E3E"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Table 2 presents the correlation coefficients between the dependent and independent variables. The result showed that return on asset is positively associated with current ratio (r=0.164); IFRS (r=0.133); audit quality (r=0.071) and firm size (r=0.139) and negatively related to debt ratio (r= - 0.0078). This implies that an improvement in current ratio, IFRS, audit quality, firm size and return on asset moved in similar direction while debt ratio and return on asset moved in opposite direction. The result in Table 2 revealed that none of the correlation coefficients between the independent variables fall between 0.80-1.00. It is therefore evident that the problem of multi collinearity is absent between the variables (Green, 2007).</w:t>
      </w:r>
    </w:p>
    <w:p w:rsidR="006D4036" w:rsidRDefault="006D4036" w:rsidP="00A476B3">
      <w:pPr>
        <w:autoSpaceDE w:val="0"/>
        <w:autoSpaceDN w:val="0"/>
        <w:adjustRightInd w:val="0"/>
        <w:spacing w:after="0" w:line="432" w:lineRule="auto"/>
        <w:jc w:val="both"/>
        <w:rPr>
          <w:rFonts w:ascii="Times New Roman" w:hAnsi="Times New Roman" w:cs="Times New Roman"/>
          <w:b/>
          <w:bCs/>
          <w:sz w:val="24"/>
          <w:szCs w:val="24"/>
        </w:rPr>
      </w:pPr>
    </w:p>
    <w:p w:rsidR="00A476B3" w:rsidRDefault="00A476B3" w:rsidP="00A476B3">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4.3</w:t>
      </w:r>
      <w:r>
        <w:rPr>
          <w:rFonts w:ascii="Times New Roman" w:hAnsi="Times New Roman" w:cs="Times New Roman"/>
          <w:b/>
          <w:bCs/>
          <w:sz w:val="24"/>
          <w:szCs w:val="24"/>
        </w:rPr>
        <w:tab/>
        <w:t>Panel Data Analysis</w:t>
      </w:r>
    </w:p>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In Hausman tests, the a-priori expectation is defined as: If the probability value of the Hausman chi-square statistic is greater than 0.05 (p &gt; 0.05), it indicates that the there is no significant difference between the fixed-effect and random-effect models, and in this case, the random effect model is more appropriate. On the other hand, if the probability value of the Hausman chi-square is less than 0.05 (p &lt; 0.05), it connotes that the random-effect and fixed-effect models differ significantly, and as such, the fixed-effect is more appropriate.</w:t>
      </w:r>
    </w:p>
    <w:tbl>
      <w:tblPr>
        <w:tblStyle w:val="TableGrid"/>
        <w:tblW w:w="0" w:type="auto"/>
        <w:tblInd w:w="0" w:type="dxa"/>
        <w:tblLook w:val="04A0" w:firstRow="1" w:lastRow="0" w:firstColumn="1" w:lastColumn="0" w:noHBand="0" w:noVBand="1"/>
      </w:tblPr>
      <w:tblGrid>
        <w:gridCol w:w="2171"/>
        <w:gridCol w:w="2167"/>
        <w:gridCol w:w="2152"/>
        <w:gridCol w:w="2140"/>
      </w:tblGrid>
      <w:tr w:rsidR="00A476B3">
        <w:tc>
          <w:tcPr>
            <w:tcW w:w="90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Correlated Random Effects - Hausman Test</w:t>
            </w:r>
          </w:p>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Equation: Untitled</w:t>
            </w:r>
          </w:p>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Test period random effects</w:t>
            </w:r>
          </w:p>
        </w:tc>
      </w:tr>
      <w:tr w:rsidR="00A476B3">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Test Summary</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Chi-Sq.</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Statistic Chi-Sq.</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Prob.</w:t>
            </w:r>
          </w:p>
        </w:tc>
      </w:tr>
      <w:tr w:rsidR="00A476B3">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Period random</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1.954286</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0.5819</w:t>
            </w:r>
          </w:p>
        </w:tc>
      </w:tr>
    </w:tbl>
    <w:p w:rsidR="00A476B3" w:rsidRDefault="00A476B3" w:rsidP="00A476B3">
      <w:pPr>
        <w:autoSpaceDE w:val="0"/>
        <w:autoSpaceDN w:val="0"/>
        <w:adjustRightInd w:val="0"/>
        <w:spacing w:after="0" w:line="432" w:lineRule="auto"/>
        <w:rPr>
          <w:rFonts w:ascii="Times New Roman" w:hAnsi="Times New Roman" w:cs="Times New Roman"/>
          <w:sz w:val="24"/>
          <w:szCs w:val="24"/>
        </w:rPr>
      </w:pPr>
      <w:r>
        <w:rPr>
          <w:rFonts w:ascii="Times New Roman" w:hAnsi="Times New Roman" w:cs="Times New Roman"/>
          <w:b/>
          <w:sz w:val="24"/>
          <w:szCs w:val="24"/>
        </w:rPr>
        <w:t>Table 3: MODEL ONE - Impact of IFRS adoption on Firms’ Profitability</w:t>
      </w:r>
    </w:p>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The Hausman chi-square statistic is 1.954 with probability value of 0.582. Since the probability value of Hausman test is greater than 0.05, it indicates that there is no significant difference between the fixed-effect and random-effect models, and as such, the random-effect model is more appropriate to estimate the first model.</w:t>
      </w:r>
    </w:p>
    <w:p w:rsidR="005C5E3E" w:rsidRDefault="005C5E3E" w:rsidP="00A476B3">
      <w:pPr>
        <w:autoSpaceDE w:val="0"/>
        <w:autoSpaceDN w:val="0"/>
        <w:adjustRightInd w:val="0"/>
        <w:spacing w:after="0" w:line="432" w:lineRule="auto"/>
        <w:jc w:val="both"/>
        <w:rPr>
          <w:rFonts w:ascii="Times New Roman" w:hAnsi="Times New Roman" w:cs="Times New Roman"/>
          <w:sz w:val="24"/>
          <w:szCs w:val="24"/>
        </w:rPr>
      </w:pPr>
    </w:p>
    <w:p w:rsidR="006D4036" w:rsidRDefault="006D4036" w:rsidP="00A476B3">
      <w:pPr>
        <w:autoSpaceDE w:val="0"/>
        <w:autoSpaceDN w:val="0"/>
        <w:adjustRightInd w:val="0"/>
        <w:spacing w:after="0" w:line="432" w:lineRule="auto"/>
        <w:jc w:val="both"/>
        <w:rPr>
          <w:rFonts w:ascii="Times New Roman" w:hAnsi="Times New Roman" w:cs="Times New Roman"/>
          <w:sz w:val="24"/>
          <w:szCs w:val="24"/>
        </w:rPr>
      </w:pPr>
    </w:p>
    <w:p w:rsidR="006D4036" w:rsidRDefault="006D4036" w:rsidP="00A476B3">
      <w:pPr>
        <w:autoSpaceDE w:val="0"/>
        <w:autoSpaceDN w:val="0"/>
        <w:adjustRightInd w:val="0"/>
        <w:spacing w:after="0" w:line="432" w:lineRule="auto"/>
        <w:jc w:val="both"/>
        <w:rPr>
          <w:rFonts w:ascii="Times New Roman" w:hAnsi="Times New Roman" w:cs="Times New Roman"/>
          <w:sz w:val="24"/>
          <w:szCs w:val="24"/>
        </w:rPr>
      </w:pPr>
    </w:p>
    <w:p w:rsidR="006D4036" w:rsidRDefault="006D4036" w:rsidP="00A476B3">
      <w:pPr>
        <w:autoSpaceDE w:val="0"/>
        <w:autoSpaceDN w:val="0"/>
        <w:adjustRightInd w:val="0"/>
        <w:spacing w:after="0" w:line="432" w:lineRule="auto"/>
        <w:jc w:val="both"/>
        <w:rPr>
          <w:rFonts w:ascii="Times New Roman" w:hAnsi="Times New Roman" w:cs="Times New Roman"/>
          <w:sz w:val="24"/>
          <w:szCs w:val="24"/>
        </w:rPr>
      </w:pPr>
    </w:p>
    <w:p w:rsidR="006D4036" w:rsidRDefault="006D4036" w:rsidP="00A476B3">
      <w:pPr>
        <w:autoSpaceDE w:val="0"/>
        <w:autoSpaceDN w:val="0"/>
        <w:adjustRightInd w:val="0"/>
        <w:spacing w:after="0" w:line="432" w:lineRule="auto"/>
        <w:jc w:val="both"/>
        <w:rPr>
          <w:rFonts w:ascii="Times New Roman" w:hAnsi="Times New Roman" w:cs="Times New Roman"/>
          <w:sz w:val="24"/>
          <w:szCs w:val="24"/>
        </w:rPr>
      </w:pPr>
    </w:p>
    <w:p w:rsidR="006D4036" w:rsidRDefault="006D4036" w:rsidP="00A476B3">
      <w:pPr>
        <w:autoSpaceDE w:val="0"/>
        <w:autoSpaceDN w:val="0"/>
        <w:adjustRightInd w:val="0"/>
        <w:spacing w:after="0" w:line="432" w:lineRule="auto"/>
        <w:jc w:val="both"/>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8630"/>
      </w:tblGrid>
      <w:tr w:rsidR="00A476B3">
        <w:tc>
          <w:tcPr>
            <w:tcW w:w="9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Dependent Variable: ROA</w:t>
            </w:r>
          </w:p>
        </w:tc>
      </w:tr>
      <w:tr w:rsidR="00A476B3">
        <w:tc>
          <w:tcPr>
            <w:tcW w:w="9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Method: Panel EGLS (Period random effects)</w:t>
            </w:r>
          </w:p>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Date: 08/30/20 Time: 17:50</w:t>
            </w:r>
          </w:p>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Sample: 2013 2018</w:t>
            </w:r>
          </w:p>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Periods included: 6</w:t>
            </w:r>
          </w:p>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Cross-sections included: 54</w:t>
            </w:r>
          </w:p>
          <w:p w:rsidR="00A476B3" w:rsidRDefault="00A476B3">
            <w:pPr>
              <w:autoSpaceDE w:val="0"/>
              <w:autoSpaceDN w:val="0"/>
              <w:adjustRightInd w:val="0"/>
              <w:spacing w:line="432" w:lineRule="auto"/>
              <w:jc w:val="both"/>
              <w:rPr>
                <w:rFonts w:ascii="Times New Roman" w:hAnsi="Times New Roman" w:cs="Times New Roman"/>
                <w:sz w:val="24"/>
                <w:szCs w:val="24"/>
              </w:rPr>
            </w:pPr>
            <w:r>
              <w:rPr>
                <w:rFonts w:ascii="Times New Roman" w:hAnsi="Times New Roman" w:cs="Times New Roman"/>
                <w:sz w:val="24"/>
                <w:szCs w:val="24"/>
              </w:rPr>
              <w:t>Total panel (balanced) observations: 270</w:t>
            </w:r>
          </w:p>
        </w:tc>
      </w:tr>
    </w:tbl>
    <w:p w:rsidR="00077D46" w:rsidRPr="005C5E3E" w:rsidRDefault="00A476B3" w:rsidP="00A476B3">
      <w:pPr>
        <w:autoSpaceDE w:val="0"/>
        <w:autoSpaceDN w:val="0"/>
        <w:adjustRightInd w:val="0"/>
        <w:spacing w:after="0" w:line="432" w:lineRule="auto"/>
        <w:rPr>
          <w:rFonts w:ascii="Times New Roman" w:hAnsi="Times New Roman" w:cs="Times New Roman"/>
          <w:sz w:val="24"/>
          <w:szCs w:val="24"/>
        </w:rPr>
      </w:pPr>
      <w:r>
        <w:rPr>
          <w:rFonts w:ascii="Times New Roman" w:hAnsi="Times New Roman" w:cs="Times New Roman"/>
          <w:b/>
          <w:sz w:val="24"/>
          <w:szCs w:val="24"/>
        </w:rPr>
        <w:t>Table 4: Random-Effect Regression Estimates</w:t>
      </w:r>
    </w:p>
    <w:p w:rsidR="00A476B3" w:rsidRDefault="00A476B3" w:rsidP="00A476B3">
      <w:pPr>
        <w:autoSpaceDE w:val="0"/>
        <w:autoSpaceDN w:val="0"/>
        <w:adjustRightInd w:val="0"/>
        <w:spacing w:after="0" w:line="432" w:lineRule="auto"/>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t>Swamy and Arora estimator of Component Variances</w:t>
      </w:r>
    </w:p>
    <w:tbl>
      <w:tblPr>
        <w:tblStyle w:val="TableGrid"/>
        <w:tblW w:w="0" w:type="auto"/>
        <w:tblInd w:w="0" w:type="dxa"/>
        <w:tblLook w:val="04A0" w:firstRow="1" w:lastRow="0" w:firstColumn="1" w:lastColumn="0" w:noHBand="0" w:noVBand="1"/>
      </w:tblPr>
      <w:tblGrid>
        <w:gridCol w:w="2005"/>
        <w:gridCol w:w="263"/>
        <w:gridCol w:w="1162"/>
        <w:gridCol w:w="548"/>
        <w:gridCol w:w="1021"/>
        <w:gridCol w:w="1667"/>
        <w:gridCol w:w="1667"/>
      </w:tblGrid>
      <w:tr w:rsidR="00A476B3">
        <w:trPr>
          <w:trHeight w:val="241"/>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b/>
                <w:bCs/>
                <w:sz w:val="24"/>
                <w:szCs w:val="24"/>
              </w:rPr>
            </w:pPr>
            <w:r>
              <w:rPr>
                <w:rFonts w:ascii="Times New Roman" w:hAnsi="Times New Roman" w:cs="Times New Roman"/>
                <w:sz w:val="24"/>
                <w:szCs w:val="24"/>
              </w:rPr>
              <w:t>Variable</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Coefficient</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Std. Error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t-Statistic</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Prob.</w:t>
            </w:r>
          </w:p>
        </w:tc>
      </w:tr>
      <w:tr w:rsidR="00A476B3">
        <w:trPr>
          <w:trHeight w:val="248"/>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b/>
                <w:bCs/>
                <w:sz w:val="24"/>
                <w:szCs w:val="24"/>
              </w:rPr>
            </w:pPr>
            <w:r>
              <w:rPr>
                <w:rFonts w:ascii="Times New Roman" w:hAnsi="Times New Roman" w:cs="Times New Roman"/>
                <w:sz w:val="24"/>
                <w:szCs w:val="24"/>
              </w:rPr>
              <w:t>C</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0.082 440</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center"/>
              <w:rPr>
                <w:rFonts w:ascii="Times New Roman" w:hAnsi="Times New Roman" w:cs="Times New Roman"/>
                <w:sz w:val="24"/>
                <w:szCs w:val="24"/>
              </w:rPr>
            </w:pPr>
            <w:r>
              <w:rPr>
                <w:rFonts w:ascii="Times New Roman" w:hAnsi="Times New Roman" w:cs="Times New Roman"/>
                <w:sz w:val="24"/>
                <w:szCs w:val="24"/>
              </w:rPr>
              <w:t>0.028 775</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center"/>
              <w:rPr>
                <w:rFonts w:ascii="Times New Roman" w:hAnsi="Times New Roman" w:cs="Times New Roman"/>
                <w:sz w:val="24"/>
                <w:szCs w:val="24"/>
              </w:rPr>
            </w:pPr>
            <w:r>
              <w:rPr>
                <w:rFonts w:ascii="Times New Roman" w:hAnsi="Times New Roman" w:cs="Times New Roman"/>
                <w:sz w:val="24"/>
                <w:szCs w:val="24"/>
              </w:rPr>
              <w:t>2.864 999</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0.00 45</w:t>
            </w:r>
          </w:p>
        </w:tc>
      </w:tr>
      <w:tr w:rsidR="00A476B3">
        <w:trPr>
          <w:trHeight w:val="70"/>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b/>
                <w:bCs/>
                <w:sz w:val="24"/>
                <w:szCs w:val="24"/>
              </w:rPr>
            </w:pPr>
            <w:r>
              <w:rPr>
                <w:rFonts w:ascii="Times New Roman" w:hAnsi="Times New Roman" w:cs="Times New Roman"/>
                <w:sz w:val="24"/>
                <w:szCs w:val="24"/>
              </w:rPr>
              <w:t>IFRS</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0.028895</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0.016616</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1.738957</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0.0832</w:t>
            </w:r>
          </w:p>
        </w:tc>
      </w:tr>
      <w:tr w:rsidR="00A476B3">
        <w:trPr>
          <w:trHeight w:val="263"/>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b/>
                <w:bCs/>
                <w:sz w:val="24"/>
                <w:szCs w:val="24"/>
              </w:rPr>
            </w:pPr>
            <w:r>
              <w:rPr>
                <w:rFonts w:ascii="Times New Roman" w:hAnsi="Times New Roman" w:cs="Times New Roman"/>
                <w:sz w:val="24"/>
                <w:szCs w:val="24"/>
              </w:rPr>
              <w:t>AUDIT</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0.004527</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0.015445</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0.293106</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0.7697</w:t>
            </w:r>
          </w:p>
        </w:tc>
      </w:tr>
      <w:tr w:rsidR="00A476B3">
        <w:trPr>
          <w:trHeight w:val="248"/>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SIZE</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0.003242</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0.001621</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2.000363</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0.0465</w:t>
            </w:r>
          </w:p>
        </w:tc>
      </w:tr>
      <w:tr w:rsidR="00A476B3">
        <w:trPr>
          <w:trHeight w:val="263"/>
        </w:trPr>
        <w:tc>
          <w:tcPr>
            <w:tcW w:w="83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tabs>
                <w:tab w:val="center" w:pos="4058"/>
              </w:tabs>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Effects Specification</w:t>
            </w:r>
          </w:p>
        </w:tc>
      </w:tr>
      <w:tr w:rsidR="00A476B3">
        <w:trPr>
          <w:trHeight w:val="263"/>
        </w:trPr>
        <w:tc>
          <w:tcPr>
            <w:tcW w:w="49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76B3" w:rsidRDefault="00A476B3">
            <w:pPr>
              <w:autoSpaceDE w:val="0"/>
              <w:autoSpaceDN w:val="0"/>
              <w:adjustRightInd w:val="0"/>
              <w:spacing w:line="432" w:lineRule="auto"/>
              <w:rPr>
                <w:rFonts w:ascii="Times New Roman" w:hAnsi="Times New Roman" w:cs="Times New Roman"/>
                <w:sz w:val="24"/>
                <w:szCs w:val="24"/>
              </w:rPr>
            </w:pPr>
          </w:p>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Period random</w:t>
            </w:r>
          </w:p>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Idiosyncratic random</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S.D.</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Rho</w:t>
            </w:r>
          </w:p>
        </w:tc>
      </w:tr>
      <w:tr w:rsidR="00A476B3">
        <w:trPr>
          <w:trHeight w:val="263"/>
        </w:trPr>
        <w:tc>
          <w:tcPr>
            <w:tcW w:w="0" w:type="auto"/>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476B3" w:rsidRDefault="00A476B3">
            <w:pPr>
              <w:rPr>
                <w:rFonts w:ascii="Times New Roman" w:hAnsi="Times New Roman" w:cs="Times New Roman"/>
                <w:sz w:val="24"/>
                <w:szCs w:val="24"/>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0.000000</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0.0000</w:t>
            </w:r>
          </w:p>
        </w:tc>
      </w:tr>
      <w:tr w:rsidR="00A476B3">
        <w:trPr>
          <w:trHeight w:val="263"/>
        </w:trPr>
        <w:tc>
          <w:tcPr>
            <w:tcW w:w="0" w:type="auto"/>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476B3" w:rsidRDefault="00A476B3">
            <w:pPr>
              <w:rPr>
                <w:rFonts w:ascii="Times New Roman" w:hAnsi="Times New Roman" w:cs="Times New Roman"/>
                <w:sz w:val="24"/>
                <w:szCs w:val="24"/>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0.091659</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1.0000</w:t>
            </w:r>
          </w:p>
        </w:tc>
      </w:tr>
      <w:tr w:rsidR="00A476B3">
        <w:trPr>
          <w:trHeight w:val="263"/>
        </w:trPr>
        <w:tc>
          <w:tcPr>
            <w:tcW w:w="83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Weighted Statistics</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both"/>
              <w:rPr>
                <w:rFonts w:ascii="Times New Roman" w:hAnsi="Times New Roman" w:cs="Times New Roman"/>
                <w:sz w:val="24"/>
                <w:szCs w:val="24"/>
              </w:rPr>
            </w:pPr>
            <w:r>
              <w:rPr>
                <w:rFonts w:ascii="Times New Roman" w:hAnsi="Times New Roman" w:cs="Times New Roman"/>
                <w:sz w:val="24"/>
                <w:szCs w:val="24"/>
              </w:rPr>
              <w:t>R-Squared</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0.032301</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Mean dependent Var.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0.158050</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both"/>
              <w:rPr>
                <w:rFonts w:ascii="Times New Roman" w:hAnsi="Times New Roman" w:cs="Times New Roman"/>
                <w:sz w:val="24"/>
                <w:szCs w:val="24"/>
              </w:rPr>
            </w:pPr>
            <w:r>
              <w:rPr>
                <w:rFonts w:ascii="Times New Roman" w:hAnsi="Times New Roman" w:cs="Times New Roman"/>
                <w:sz w:val="24"/>
                <w:szCs w:val="24"/>
              </w:rPr>
              <w:t>Adjusted R-Squared</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0.021387</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S.D. dependent Var.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0.092331</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both"/>
              <w:rPr>
                <w:rFonts w:ascii="Times New Roman" w:hAnsi="Times New Roman" w:cs="Times New Roman"/>
                <w:sz w:val="24"/>
                <w:szCs w:val="24"/>
              </w:rPr>
            </w:pPr>
            <w:r>
              <w:rPr>
                <w:rFonts w:ascii="Times New Roman" w:hAnsi="Times New Roman" w:cs="Times New Roman"/>
                <w:sz w:val="24"/>
                <w:szCs w:val="24"/>
              </w:rPr>
              <w:t>S.E. of regression</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0.091339</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 xml:space="preserve">Sum squared </w:t>
            </w:r>
            <w:proofErr w:type="spellStart"/>
            <w:r>
              <w:rPr>
                <w:rFonts w:ascii="Times New Roman" w:hAnsi="Times New Roman" w:cs="Times New Roman"/>
                <w:sz w:val="24"/>
                <w:szCs w:val="24"/>
              </w:rPr>
              <w:t>Resid</w:t>
            </w:r>
            <w:proofErr w:type="spellEnd"/>
            <w:r>
              <w:rPr>
                <w:rFonts w:ascii="Times New Roman" w:hAnsi="Times New Roman" w:cs="Times New Roman"/>
                <w:sz w:val="24"/>
                <w:szCs w:val="24"/>
              </w:rPr>
              <w: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2.219177</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F-Statistic</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2.959620</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Durbin-Watson Stat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0.903049</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both"/>
              <w:rPr>
                <w:rFonts w:ascii="Times New Roman" w:hAnsi="Times New Roman" w:cs="Times New Roman"/>
                <w:sz w:val="24"/>
                <w:szCs w:val="24"/>
              </w:rPr>
            </w:pPr>
            <w:r>
              <w:rPr>
                <w:rFonts w:ascii="Times New Roman" w:hAnsi="Times New Roman" w:cs="Times New Roman"/>
                <w:sz w:val="24"/>
                <w:szCs w:val="24"/>
              </w:rPr>
              <w:t>Prob.(F-Statistic)</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0.032803</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76B3" w:rsidRDefault="00A476B3">
            <w:pPr>
              <w:autoSpaceDE w:val="0"/>
              <w:autoSpaceDN w:val="0"/>
              <w:adjustRightInd w:val="0"/>
              <w:spacing w:line="432" w:lineRule="auto"/>
              <w:jc w:val="center"/>
              <w:rPr>
                <w:rFonts w:ascii="Times New Roman" w:hAnsi="Times New Roman" w:cs="Times New Roman"/>
                <w:sz w:val="24"/>
                <w:szCs w:val="24"/>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76B3" w:rsidRDefault="00A476B3">
            <w:pPr>
              <w:autoSpaceDE w:val="0"/>
              <w:autoSpaceDN w:val="0"/>
              <w:adjustRightInd w:val="0"/>
              <w:spacing w:line="432" w:lineRule="auto"/>
              <w:jc w:val="center"/>
              <w:rPr>
                <w:rFonts w:ascii="Times New Roman" w:hAnsi="Times New Roman" w:cs="Times New Roman"/>
                <w:sz w:val="24"/>
                <w:szCs w:val="24"/>
              </w:rPr>
            </w:pPr>
          </w:p>
        </w:tc>
      </w:tr>
      <w:tr w:rsidR="00A476B3">
        <w:trPr>
          <w:trHeight w:val="263"/>
        </w:trPr>
        <w:tc>
          <w:tcPr>
            <w:tcW w:w="83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Unweighted Statistics</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both"/>
              <w:rPr>
                <w:rFonts w:ascii="Times New Roman" w:hAnsi="Times New Roman" w:cs="Times New Roman"/>
                <w:sz w:val="24"/>
                <w:szCs w:val="24"/>
              </w:rPr>
            </w:pPr>
            <w:r>
              <w:rPr>
                <w:rFonts w:ascii="Times New Roman" w:hAnsi="Times New Roman" w:cs="Times New Roman"/>
                <w:sz w:val="24"/>
                <w:szCs w:val="24"/>
              </w:rPr>
              <w:t>R-Squared</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0.032301</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Mean dependent Var.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0.158050</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Sum Squared </w:t>
            </w:r>
            <w:proofErr w:type="spellStart"/>
            <w:r>
              <w:rPr>
                <w:rFonts w:ascii="Times New Roman" w:hAnsi="Times New Roman" w:cs="Times New Roman"/>
                <w:sz w:val="24"/>
                <w:szCs w:val="24"/>
              </w:rPr>
              <w:t>Resid</w:t>
            </w:r>
            <w:proofErr w:type="spellEnd"/>
            <w:r>
              <w:rPr>
                <w:rFonts w:ascii="Times New Roman" w:hAnsi="Times New Roman" w:cs="Times New Roman"/>
                <w:sz w:val="24"/>
                <w:szCs w:val="24"/>
              </w:rPr>
              <w:t>.</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2.219177</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Durbin-Watson stat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0.903049</w:t>
            </w:r>
          </w:p>
        </w:tc>
      </w:tr>
    </w:tbl>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The result above showed the random-effect regression estimates of the first model. The constant term of the model is 0.0824, indicating that the return on asset of selected firms would be 8% when the explanatory variables are subjected to zero. The coefficient of determination indicates that 3% variation in firms’ profitability is explained by the explanatory variables. The coefficient and probability value of audit quality are 0.0045 and 0.77 respectively. This implies that audit quality has positive but insignificant impact on firms’ performance. The coefficient and probability value of firm size are 0.0032 and 0.05 respectively, indicating that firm size has positive and significant impact on firms’ performance. In addition, the coefficient and probability value of IFRS adoption are 0.03 and 0.08 respectively, indicating that IFRS adoption has positive but negligible impact on firms’ performance.</w:t>
      </w:r>
    </w:p>
    <w:p w:rsidR="00A476B3" w:rsidRDefault="00A476B3" w:rsidP="00A476B3">
      <w:pPr>
        <w:autoSpaceDE w:val="0"/>
        <w:autoSpaceDN w:val="0"/>
        <w:adjustRightInd w:val="0"/>
        <w:spacing w:after="0" w:line="240" w:lineRule="auto"/>
        <w:jc w:val="both"/>
        <w:rPr>
          <w:rFonts w:ascii="Times New Roman" w:hAnsi="Times New Roman" w:cs="Times New Roman"/>
          <w:b/>
          <w:bCs/>
          <w:sz w:val="24"/>
          <w:szCs w:val="24"/>
        </w:rPr>
      </w:pPr>
    </w:p>
    <w:p w:rsidR="00A476B3" w:rsidRDefault="00A476B3" w:rsidP="00A476B3">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Test of Hypothesis</w:t>
      </w:r>
    </w:p>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bCs/>
          <w:sz w:val="24"/>
          <w:szCs w:val="24"/>
        </w:rPr>
        <w:t xml:space="preserve">Hypothesis One </w:t>
      </w:r>
      <w:r>
        <w:rPr>
          <w:rFonts w:ascii="Times New Roman" w:hAnsi="Times New Roman" w:cs="Times New Roman"/>
          <w:sz w:val="24"/>
          <w:szCs w:val="24"/>
        </w:rPr>
        <w:t>IFRS adoption has no significant impact on the profitability of private sector enterprises in Nigeria.</w:t>
      </w:r>
    </w:p>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Since the probability value of IFRS adoption is greater than 0.05, it therefore connotes it has positive but slim effect on the profitability of selected firms. Thus, the null hypothesis </w:t>
      </w:r>
      <w:r>
        <w:rPr>
          <w:rFonts w:ascii="Times New Roman" w:hAnsi="Times New Roman" w:cs="Times New Roman"/>
          <w:sz w:val="24"/>
          <w:szCs w:val="24"/>
        </w:rPr>
        <w:lastRenderedPageBreak/>
        <w:t>is accepted that IFRS adoption has no significant impact on the profitability of private sector enterprises in Nigeria.</w:t>
      </w:r>
    </w:p>
    <w:tbl>
      <w:tblPr>
        <w:tblStyle w:val="TableGrid"/>
        <w:tblW w:w="0" w:type="auto"/>
        <w:tblInd w:w="0" w:type="dxa"/>
        <w:tblLook w:val="04A0" w:firstRow="1" w:lastRow="0" w:firstColumn="1" w:lastColumn="0" w:noHBand="0" w:noVBand="1"/>
      </w:tblPr>
      <w:tblGrid>
        <w:gridCol w:w="2718"/>
        <w:gridCol w:w="2281"/>
        <w:gridCol w:w="1667"/>
        <w:gridCol w:w="1667"/>
      </w:tblGrid>
      <w:tr w:rsidR="00A476B3">
        <w:trPr>
          <w:trHeight w:val="241"/>
        </w:trPr>
        <w:tc>
          <w:tcPr>
            <w:tcW w:w="83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Correlated Random Effects - Hausman Test</w:t>
            </w:r>
          </w:p>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Equation: Untitled</w:t>
            </w:r>
          </w:p>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Test period random effects</w:t>
            </w:r>
          </w:p>
        </w:tc>
      </w:tr>
      <w:tr w:rsidR="00A476B3">
        <w:trPr>
          <w:trHeight w:val="263"/>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Test Summary</w:t>
            </w:r>
          </w:p>
        </w:tc>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Chi-</w:t>
            </w:r>
            <w:proofErr w:type="spellStart"/>
            <w:r>
              <w:rPr>
                <w:rFonts w:ascii="Times New Roman" w:hAnsi="Times New Roman" w:cs="Times New Roman"/>
                <w:sz w:val="24"/>
                <w:szCs w:val="24"/>
              </w:rPr>
              <w:t>Sq</w:t>
            </w:r>
            <w:proofErr w:type="spellEnd"/>
            <w:r>
              <w:rPr>
                <w:rFonts w:ascii="Times New Roman" w:hAnsi="Times New Roman" w:cs="Times New Roman"/>
                <w:sz w:val="24"/>
                <w:szCs w:val="24"/>
              </w:rPr>
              <w:t xml:space="preserve"> Statistic</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Chi-Sq. </w:t>
            </w:r>
            <w:proofErr w:type="spellStart"/>
            <w:r>
              <w:rPr>
                <w:rFonts w:ascii="Times New Roman" w:hAnsi="Times New Roman" w:cs="Times New Roman"/>
                <w:sz w:val="24"/>
                <w:szCs w:val="24"/>
              </w:rPr>
              <w:t>d.f.</w:t>
            </w:r>
            <w:proofErr w:type="spellEnd"/>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Prob.</w:t>
            </w:r>
          </w:p>
        </w:tc>
      </w:tr>
      <w:tr w:rsidR="00A476B3">
        <w:trPr>
          <w:trHeight w:val="263"/>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Period random</w:t>
            </w:r>
          </w:p>
        </w:tc>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1.850285</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3</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0.6041</w:t>
            </w:r>
          </w:p>
        </w:tc>
      </w:tr>
    </w:tbl>
    <w:p w:rsidR="00A476B3" w:rsidRDefault="00A476B3" w:rsidP="00A476B3">
      <w:pPr>
        <w:autoSpaceDE w:val="0"/>
        <w:autoSpaceDN w:val="0"/>
        <w:adjustRightInd w:val="0"/>
        <w:spacing w:after="0" w:line="432" w:lineRule="auto"/>
        <w:rPr>
          <w:rFonts w:ascii="Times New Roman" w:hAnsi="Times New Roman" w:cs="Times New Roman"/>
          <w:sz w:val="24"/>
          <w:szCs w:val="24"/>
        </w:rPr>
      </w:pPr>
      <w:r>
        <w:rPr>
          <w:rFonts w:ascii="Times New Roman" w:hAnsi="Times New Roman" w:cs="Times New Roman"/>
          <w:b/>
          <w:sz w:val="24"/>
          <w:szCs w:val="24"/>
        </w:rPr>
        <w:t>Table 5: MODEL TWO - Impact of IFRS adoption on Firms’ Liquidity</w:t>
      </w:r>
    </w:p>
    <w:p w:rsidR="00A476B3" w:rsidRDefault="00A476B3" w:rsidP="00A476B3">
      <w:pPr>
        <w:autoSpaceDE w:val="0"/>
        <w:autoSpaceDN w:val="0"/>
        <w:adjustRightInd w:val="0"/>
        <w:spacing w:after="0" w:line="432" w:lineRule="auto"/>
        <w:rPr>
          <w:rFonts w:ascii="Times New Roman" w:hAnsi="Times New Roman" w:cs="Times New Roman"/>
          <w:sz w:val="24"/>
          <w:szCs w:val="24"/>
        </w:rPr>
      </w:pPr>
      <w:r>
        <w:rPr>
          <w:rFonts w:ascii="Times New Roman" w:hAnsi="Times New Roman" w:cs="Times New Roman"/>
          <w:sz w:val="24"/>
          <w:szCs w:val="24"/>
        </w:rPr>
        <w:t>The probability value of the Hausman test chi-square statistic is greater than 0.05. It therefore</w:t>
      </w:r>
    </w:p>
    <w:p w:rsidR="00A476B3" w:rsidRDefault="00A476B3" w:rsidP="00A476B3">
      <w:pPr>
        <w:autoSpaceDE w:val="0"/>
        <w:autoSpaceDN w:val="0"/>
        <w:adjustRightInd w:val="0"/>
        <w:spacing w:after="0" w:line="432" w:lineRule="auto"/>
        <w:rPr>
          <w:rFonts w:ascii="Times New Roman" w:hAnsi="Times New Roman" w:cs="Times New Roman"/>
          <w:sz w:val="24"/>
          <w:szCs w:val="24"/>
        </w:rPr>
      </w:pPr>
      <w:r>
        <w:rPr>
          <w:rFonts w:ascii="Times New Roman" w:hAnsi="Times New Roman" w:cs="Times New Roman"/>
          <w:sz w:val="24"/>
          <w:szCs w:val="24"/>
        </w:rPr>
        <w:t>indicates that there is no significance difference between the fixed-effect and random-effect</w:t>
      </w:r>
    </w:p>
    <w:p w:rsidR="00077D46"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models. As such, the random-effect model is more appropriate to estimate the second model.</w:t>
      </w:r>
    </w:p>
    <w:tbl>
      <w:tblPr>
        <w:tblStyle w:val="TableGrid"/>
        <w:tblW w:w="0" w:type="auto"/>
        <w:tblInd w:w="0" w:type="dxa"/>
        <w:tblLook w:val="04A0" w:firstRow="1" w:lastRow="0" w:firstColumn="1" w:lastColumn="0" w:noHBand="0" w:noVBand="1"/>
      </w:tblPr>
      <w:tblGrid>
        <w:gridCol w:w="8630"/>
      </w:tblGrid>
      <w:tr w:rsidR="00A476B3">
        <w:tc>
          <w:tcPr>
            <w:tcW w:w="9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Dependent Variable: CURRR</w:t>
            </w:r>
          </w:p>
        </w:tc>
      </w:tr>
      <w:tr w:rsidR="00A476B3">
        <w:tc>
          <w:tcPr>
            <w:tcW w:w="9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Method: Panel EGLS (Period random effects)</w:t>
            </w:r>
          </w:p>
          <w:p w:rsidR="00A476B3" w:rsidRDefault="00A476B3" w:rsidP="00077D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Date: 08/30/20 Time: 17:51</w:t>
            </w:r>
          </w:p>
          <w:p w:rsidR="00A476B3" w:rsidRDefault="00A476B3" w:rsidP="00077D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Sample: 2013 2018</w:t>
            </w:r>
          </w:p>
          <w:p w:rsidR="00A476B3" w:rsidRDefault="00A476B3" w:rsidP="00077D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Periods included: 6</w:t>
            </w:r>
          </w:p>
          <w:p w:rsidR="00A476B3" w:rsidRDefault="00A476B3" w:rsidP="00077D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Cross-sections included: 54</w:t>
            </w:r>
          </w:p>
          <w:p w:rsidR="00A476B3" w:rsidRDefault="00A476B3" w:rsidP="00077D4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Total panel (balanced) observations: 270</w:t>
            </w:r>
          </w:p>
        </w:tc>
      </w:tr>
    </w:tbl>
    <w:p w:rsidR="00A476B3" w:rsidRDefault="00A476B3" w:rsidP="00A476B3">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sz w:val="24"/>
          <w:szCs w:val="24"/>
        </w:rPr>
        <w:t>Table 6: Random-Effect Regression Estimates</w:t>
      </w:r>
    </w:p>
    <w:p w:rsidR="00A476B3" w:rsidRDefault="00A476B3" w:rsidP="00A476B3">
      <w:pPr>
        <w:autoSpaceDE w:val="0"/>
        <w:autoSpaceDN w:val="0"/>
        <w:adjustRightInd w:val="0"/>
        <w:spacing w:after="0" w:line="240" w:lineRule="auto"/>
        <w:jc w:val="both"/>
        <w:rPr>
          <w:rFonts w:ascii="Times New Roman" w:hAnsi="Times New Roman" w:cs="Times New Roman"/>
          <w:b/>
          <w:bCs/>
          <w:sz w:val="24"/>
          <w:szCs w:val="24"/>
        </w:rPr>
      </w:pPr>
    </w:p>
    <w:p w:rsidR="005C5E3E" w:rsidRDefault="005C5E3E" w:rsidP="00A476B3">
      <w:pPr>
        <w:autoSpaceDE w:val="0"/>
        <w:autoSpaceDN w:val="0"/>
        <w:adjustRightInd w:val="0"/>
        <w:spacing w:after="0" w:line="240" w:lineRule="auto"/>
        <w:jc w:val="both"/>
        <w:rPr>
          <w:rFonts w:ascii="Times New Roman" w:hAnsi="Times New Roman" w:cs="Times New Roman"/>
          <w:b/>
          <w:bCs/>
          <w:sz w:val="24"/>
          <w:szCs w:val="24"/>
        </w:rPr>
      </w:pPr>
    </w:p>
    <w:p w:rsidR="005C5E3E" w:rsidRDefault="005C5E3E" w:rsidP="00A476B3">
      <w:pPr>
        <w:autoSpaceDE w:val="0"/>
        <w:autoSpaceDN w:val="0"/>
        <w:adjustRightInd w:val="0"/>
        <w:spacing w:after="0" w:line="240" w:lineRule="auto"/>
        <w:jc w:val="both"/>
        <w:rPr>
          <w:rFonts w:ascii="Times New Roman" w:hAnsi="Times New Roman" w:cs="Times New Roman"/>
          <w:b/>
          <w:bCs/>
          <w:sz w:val="24"/>
          <w:szCs w:val="24"/>
        </w:rPr>
      </w:pPr>
    </w:p>
    <w:p w:rsidR="005C5E3E" w:rsidRDefault="005C5E3E" w:rsidP="00A476B3">
      <w:pPr>
        <w:autoSpaceDE w:val="0"/>
        <w:autoSpaceDN w:val="0"/>
        <w:adjustRightInd w:val="0"/>
        <w:spacing w:after="0" w:line="240" w:lineRule="auto"/>
        <w:jc w:val="both"/>
        <w:rPr>
          <w:rFonts w:ascii="Times New Roman" w:hAnsi="Times New Roman" w:cs="Times New Roman"/>
          <w:b/>
          <w:bCs/>
          <w:sz w:val="24"/>
          <w:szCs w:val="24"/>
        </w:rPr>
      </w:pPr>
    </w:p>
    <w:p w:rsidR="005C5E3E" w:rsidRDefault="005C5E3E" w:rsidP="00A476B3">
      <w:pPr>
        <w:autoSpaceDE w:val="0"/>
        <w:autoSpaceDN w:val="0"/>
        <w:adjustRightInd w:val="0"/>
        <w:spacing w:after="0" w:line="240" w:lineRule="auto"/>
        <w:jc w:val="both"/>
        <w:rPr>
          <w:rFonts w:ascii="Times New Roman" w:hAnsi="Times New Roman" w:cs="Times New Roman"/>
          <w:b/>
          <w:bCs/>
          <w:sz w:val="24"/>
          <w:szCs w:val="24"/>
        </w:rPr>
      </w:pPr>
    </w:p>
    <w:p w:rsidR="005C5E3E" w:rsidRDefault="005C5E3E" w:rsidP="00A476B3">
      <w:pPr>
        <w:autoSpaceDE w:val="0"/>
        <w:autoSpaceDN w:val="0"/>
        <w:adjustRightInd w:val="0"/>
        <w:spacing w:after="0" w:line="240" w:lineRule="auto"/>
        <w:jc w:val="both"/>
        <w:rPr>
          <w:rFonts w:ascii="Times New Roman" w:hAnsi="Times New Roman" w:cs="Times New Roman"/>
          <w:b/>
          <w:bCs/>
          <w:sz w:val="24"/>
          <w:szCs w:val="24"/>
        </w:rPr>
      </w:pPr>
    </w:p>
    <w:p w:rsidR="005C5E3E" w:rsidRDefault="005C5E3E" w:rsidP="00A476B3">
      <w:pPr>
        <w:autoSpaceDE w:val="0"/>
        <w:autoSpaceDN w:val="0"/>
        <w:adjustRightInd w:val="0"/>
        <w:spacing w:after="0" w:line="240" w:lineRule="auto"/>
        <w:jc w:val="both"/>
        <w:rPr>
          <w:rFonts w:ascii="Times New Roman" w:hAnsi="Times New Roman" w:cs="Times New Roman"/>
          <w:b/>
          <w:bCs/>
          <w:sz w:val="24"/>
          <w:szCs w:val="24"/>
        </w:rPr>
      </w:pPr>
    </w:p>
    <w:p w:rsidR="00A476B3" w:rsidRDefault="00A476B3" w:rsidP="00A476B3">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4.5.1</w:t>
      </w:r>
      <w:r>
        <w:rPr>
          <w:rFonts w:ascii="Times New Roman" w:hAnsi="Times New Roman" w:cs="Times New Roman"/>
          <w:b/>
          <w:bCs/>
          <w:sz w:val="24"/>
          <w:szCs w:val="24"/>
        </w:rPr>
        <w:tab/>
        <w:t>Swamy and Arora estimator of Component Variances</w:t>
      </w:r>
    </w:p>
    <w:tbl>
      <w:tblPr>
        <w:tblStyle w:val="TableGrid"/>
        <w:tblW w:w="0" w:type="auto"/>
        <w:tblInd w:w="0" w:type="dxa"/>
        <w:tblLook w:val="04A0" w:firstRow="1" w:lastRow="0" w:firstColumn="1" w:lastColumn="0" w:noHBand="0" w:noVBand="1"/>
      </w:tblPr>
      <w:tblGrid>
        <w:gridCol w:w="2005"/>
        <w:gridCol w:w="263"/>
        <w:gridCol w:w="1162"/>
        <w:gridCol w:w="548"/>
        <w:gridCol w:w="1021"/>
        <w:gridCol w:w="1667"/>
        <w:gridCol w:w="1667"/>
      </w:tblGrid>
      <w:tr w:rsidR="00A476B3">
        <w:trPr>
          <w:trHeight w:val="241"/>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rPr>
                <w:rFonts w:ascii="Times New Roman" w:hAnsi="Times New Roman" w:cs="Times New Roman"/>
                <w:b/>
                <w:bCs/>
                <w:sz w:val="24"/>
                <w:szCs w:val="24"/>
              </w:rPr>
            </w:pPr>
            <w:r>
              <w:rPr>
                <w:rFonts w:ascii="Times New Roman" w:hAnsi="Times New Roman" w:cs="Times New Roman"/>
                <w:b/>
                <w:sz w:val="24"/>
                <w:szCs w:val="24"/>
              </w:rPr>
              <w:t>Variable</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sz w:val="24"/>
                <w:szCs w:val="24"/>
              </w:rPr>
              <w:t>Coefficient</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sz w:val="24"/>
                <w:szCs w:val="24"/>
              </w:rPr>
              <w:t>Std. Error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sz w:val="24"/>
                <w:szCs w:val="24"/>
              </w:rPr>
              <w:t>t-Statistic</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Prob.</w:t>
            </w:r>
          </w:p>
        </w:tc>
      </w:tr>
      <w:tr w:rsidR="00A476B3">
        <w:trPr>
          <w:trHeight w:val="248"/>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rPr>
                <w:rFonts w:ascii="Times New Roman" w:hAnsi="Times New Roman" w:cs="Times New Roman"/>
                <w:b/>
                <w:bCs/>
                <w:sz w:val="24"/>
                <w:szCs w:val="24"/>
              </w:rPr>
            </w:pPr>
            <w:r>
              <w:rPr>
                <w:rFonts w:ascii="Times New Roman" w:hAnsi="Times New Roman" w:cs="Times New Roman"/>
                <w:sz w:val="24"/>
                <w:szCs w:val="24"/>
              </w:rPr>
              <w:t>C</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0.202908</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spacing w:line="276" w:lineRule="auto"/>
              <w:jc w:val="center"/>
              <w:rPr>
                <w:rFonts w:ascii="Times New Roman" w:hAnsi="Times New Roman" w:cs="Times New Roman"/>
                <w:sz w:val="24"/>
                <w:szCs w:val="24"/>
              </w:rPr>
            </w:pPr>
            <w:r>
              <w:rPr>
                <w:rFonts w:ascii="Times New Roman" w:hAnsi="Times New Roman" w:cs="Times New Roman"/>
                <w:sz w:val="24"/>
                <w:szCs w:val="24"/>
              </w:rPr>
              <w:t>0.080597</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spacing w:line="276" w:lineRule="auto"/>
              <w:jc w:val="center"/>
              <w:rPr>
                <w:rFonts w:ascii="Times New Roman" w:hAnsi="Times New Roman" w:cs="Times New Roman"/>
                <w:sz w:val="24"/>
                <w:szCs w:val="24"/>
              </w:rPr>
            </w:pPr>
            <w:r>
              <w:rPr>
                <w:rFonts w:ascii="Times New Roman" w:hAnsi="Times New Roman" w:cs="Times New Roman"/>
                <w:sz w:val="24"/>
                <w:szCs w:val="24"/>
              </w:rPr>
              <w:t>2.517554</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0.0124</w:t>
            </w:r>
          </w:p>
        </w:tc>
      </w:tr>
      <w:tr w:rsidR="00A476B3">
        <w:trPr>
          <w:trHeight w:val="70"/>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rPr>
                <w:rFonts w:ascii="Times New Roman" w:hAnsi="Times New Roman" w:cs="Times New Roman"/>
                <w:b/>
                <w:bCs/>
                <w:sz w:val="24"/>
                <w:szCs w:val="24"/>
              </w:rPr>
            </w:pPr>
            <w:r>
              <w:rPr>
                <w:rFonts w:ascii="Times New Roman" w:hAnsi="Times New Roman" w:cs="Times New Roman"/>
                <w:sz w:val="24"/>
                <w:szCs w:val="24"/>
              </w:rPr>
              <w:t>IFRS</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0.024022</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0.046541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sz w:val="24"/>
                <w:szCs w:val="24"/>
              </w:rPr>
              <w:t xml:space="preserve">0.516156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0.6062</w:t>
            </w:r>
          </w:p>
        </w:tc>
      </w:tr>
      <w:tr w:rsidR="00A476B3">
        <w:trPr>
          <w:trHeight w:val="263"/>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rPr>
                <w:rFonts w:ascii="Times New Roman" w:hAnsi="Times New Roman" w:cs="Times New Roman"/>
                <w:b/>
                <w:bCs/>
                <w:sz w:val="24"/>
                <w:szCs w:val="24"/>
              </w:rPr>
            </w:pPr>
            <w:r>
              <w:rPr>
                <w:rFonts w:ascii="Times New Roman" w:hAnsi="Times New Roman" w:cs="Times New Roman"/>
                <w:sz w:val="24"/>
                <w:szCs w:val="24"/>
              </w:rPr>
              <w:t>AUDIT</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0.041308 </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sz w:val="24"/>
                <w:szCs w:val="24"/>
              </w:rPr>
              <w:t xml:space="preserve">0.043261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sz w:val="24"/>
                <w:szCs w:val="24"/>
              </w:rPr>
              <w:t xml:space="preserve">0.954862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0.3405</w:t>
            </w:r>
          </w:p>
        </w:tc>
      </w:tr>
      <w:tr w:rsidR="00A476B3">
        <w:trPr>
          <w:trHeight w:val="248"/>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SIZE</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0.046608 </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sz w:val="24"/>
                <w:szCs w:val="24"/>
              </w:rPr>
              <w:t xml:space="preserve">0.004540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sz w:val="24"/>
                <w:szCs w:val="24"/>
              </w:rPr>
              <w:t xml:space="preserve">10.26579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0.0000</w:t>
            </w:r>
          </w:p>
        </w:tc>
      </w:tr>
      <w:tr w:rsidR="00A476B3">
        <w:trPr>
          <w:trHeight w:val="263"/>
        </w:trPr>
        <w:tc>
          <w:tcPr>
            <w:tcW w:w="83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tabs>
                <w:tab w:val="center" w:pos="4058"/>
              </w:tabs>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sz w:val="24"/>
                <w:szCs w:val="24"/>
              </w:rPr>
              <w:t>Effects Specification</w:t>
            </w:r>
          </w:p>
        </w:tc>
      </w:tr>
      <w:tr w:rsidR="00A476B3">
        <w:trPr>
          <w:trHeight w:val="263"/>
        </w:trPr>
        <w:tc>
          <w:tcPr>
            <w:tcW w:w="49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76B3" w:rsidRDefault="00A476B3" w:rsidP="00077D46">
            <w:pPr>
              <w:autoSpaceDE w:val="0"/>
              <w:autoSpaceDN w:val="0"/>
              <w:adjustRightInd w:val="0"/>
              <w:spacing w:line="276" w:lineRule="auto"/>
              <w:rPr>
                <w:rFonts w:ascii="Times New Roman" w:hAnsi="Times New Roman" w:cs="Times New Roman"/>
                <w:sz w:val="24"/>
                <w:szCs w:val="24"/>
              </w:rPr>
            </w:pPr>
          </w:p>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Period random</w:t>
            </w:r>
          </w:p>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Idiosyncratic random</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sz w:val="24"/>
                <w:szCs w:val="24"/>
              </w:rPr>
              <w:t>S.D.</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Rho</w:t>
            </w:r>
          </w:p>
        </w:tc>
      </w:tr>
      <w:tr w:rsidR="00A476B3">
        <w:trPr>
          <w:trHeight w:val="263"/>
        </w:trPr>
        <w:tc>
          <w:tcPr>
            <w:tcW w:w="0" w:type="auto"/>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476B3" w:rsidRDefault="00A476B3" w:rsidP="00077D46">
            <w:pPr>
              <w:spacing w:line="276" w:lineRule="auto"/>
              <w:rPr>
                <w:rFonts w:ascii="Times New Roman" w:hAnsi="Times New Roman" w:cs="Times New Roman"/>
                <w:sz w:val="24"/>
                <w:szCs w:val="24"/>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0.000000</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0.0000</w:t>
            </w:r>
          </w:p>
        </w:tc>
      </w:tr>
      <w:tr w:rsidR="00A476B3">
        <w:trPr>
          <w:trHeight w:val="263"/>
        </w:trPr>
        <w:tc>
          <w:tcPr>
            <w:tcW w:w="0" w:type="auto"/>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476B3" w:rsidRDefault="00A476B3" w:rsidP="00077D46">
            <w:pPr>
              <w:spacing w:line="276" w:lineRule="auto"/>
              <w:rPr>
                <w:rFonts w:ascii="Times New Roman" w:hAnsi="Times New Roman" w:cs="Times New Roman"/>
                <w:sz w:val="24"/>
                <w:szCs w:val="24"/>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0.256734</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1.0000</w:t>
            </w:r>
          </w:p>
        </w:tc>
      </w:tr>
      <w:tr w:rsidR="00A476B3">
        <w:trPr>
          <w:trHeight w:val="263"/>
        </w:trPr>
        <w:tc>
          <w:tcPr>
            <w:tcW w:w="83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Weighted Statistics</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spacing w:line="276" w:lineRule="auto"/>
              <w:jc w:val="both"/>
              <w:rPr>
                <w:rFonts w:ascii="Times New Roman" w:hAnsi="Times New Roman" w:cs="Times New Roman"/>
                <w:sz w:val="24"/>
                <w:szCs w:val="24"/>
              </w:rPr>
            </w:pPr>
            <w:r>
              <w:rPr>
                <w:rFonts w:ascii="Times New Roman" w:hAnsi="Times New Roman" w:cs="Times New Roman"/>
                <w:sz w:val="24"/>
                <w:szCs w:val="24"/>
              </w:rPr>
              <w:t>R-Squared</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0.311368</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Mean dependent Var.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1.056296</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spacing w:line="276" w:lineRule="auto"/>
              <w:jc w:val="both"/>
              <w:rPr>
                <w:rFonts w:ascii="Times New Roman" w:hAnsi="Times New Roman" w:cs="Times New Roman"/>
                <w:sz w:val="24"/>
                <w:szCs w:val="24"/>
              </w:rPr>
            </w:pPr>
            <w:r>
              <w:rPr>
                <w:rFonts w:ascii="Times New Roman" w:hAnsi="Times New Roman" w:cs="Times New Roman"/>
                <w:sz w:val="24"/>
                <w:szCs w:val="24"/>
              </w:rPr>
              <w:t>Adjusted R-Squared</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0.303601</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S.D. dependent Var.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0.306532</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spacing w:line="276" w:lineRule="auto"/>
              <w:jc w:val="both"/>
              <w:rPr>
                <w:rFonts w:ascii="Times New Roman" w:hAnsi="Times New Roman" w:cs="Times New Roman"/>
                <w:sz w:val="24"/>
                <w:szCs w:val="24"/>
              </w:rPr>
            </w:pPr>
            <w:r>
              <w:rPr>
                <w:rFonts w:ascii="Times New Roman" w:hAnsi="Times New Roman" w:cs="Times New Roman"/>
                <w:sz w:val="24"/>
                <w:szCs w:val="24"/>
              </w:rPr>
              <w:t>S.E. of regression</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0.255802</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Sum squared </w:t>
            </w:r>
            <w:proofErr w:type="spellStart"/>
            <w:r>
              <w:rPr>
                <w:rFonts w:ascii="Times New Roman" w:hAnsi="Times New Roman" w:cs="Times New Roman"/>
                <w:sz w:val="24"/>
                <w:szCs w:val="24"/>
              </w:rPr>
              <w:t>Resid</w:t>
            </w:r>
            <w:proofErr w:type="spellEnd"/>
            <w:r>
              <w:rPr>
                <w:rFonts w:ascii="Times New Roman" w:hAnsi="Times New Roman" w:cs="Times New Roman"/>
                <w:sz w:val="24"/>
                <w:szCs w:val="24"/>
              </w:rPr>
              <w: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17.40566</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spacing w:line="276" w:lineRule="auto"/>
              <w:jc w:val="both"/>
              <w:rPr>
                <w:rFonts w:ascii="Times New Roman" w:hAnsi="Times New Roman" w:cs="Times New Roman"/>
                <w:sz w:val="24"/>
                <w:szCs w:val="24"/>
              </w:rPr>
            </w:pPr>
            <w:r>
              <w:rPr>
                <w:rFonts w:ascii="Times New Roman" w:hAnsi="Times New Roman" w:cs="Times New Roman"/>
                <w:sz w:val="24"/>
                <w:szCs w:val="24"/>
              </w:rPr>
              <w:t>F-Statistic</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40.09101</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Durbin-Watson Stat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0.375398</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spacing w:line="276" w:lineRule="auto"/>
              <w:jc w:val="both"/>
              <w:rPr>
                <w:rFonts w:ascii="Times New Roman" w:hAnsi="Times New Roman" w:cs="Times New Roman"/>
                <w:sz w:val="24"/>
                <w:szCs w:val="24"/>
              </w:rPr>
            </w:pPr>
            <w:r>
              <w:rPr>
                <w:rFonts w:ascii="Times New Roman" w:hAnsi="Times New Roman" w:cs="Times New Roman"/>
                <w:sz w:val="24"/>
                <w:szCs w:val="24"/>
              </w:rPr>
              <w:t>Prob.(F-Statistic)</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0.000000</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p>
        </w:tc>
      </w:tr>
      <w:tr w:rsidR="00A476B3">
        <w:trPr>
          <w:trHeight w:val="263"/>
        </w:trPr>
        <w:tc>
          <w:tcPr>
            <w:tcW w:w="83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Unweighted Statistics</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spacing w:line="276" w:lineRule="auto"/>
              <w:jc w:val="both"/>
              <w:rPr>
                <w:rFonts w:ascii="Times New Roman" w:hAnsi="Times New Roman" w:cs="Times New Roman"/>
                <w:sz w:val="24"/>
                <w:szCs w:val="24"/>
              </w:rPr>
            </w:pPr>
            <w:r>
              <w:rPr>
                <w:rFonts w:ascii="Times New Roman" w:hAnsi="Times New Roman" w:cs="Times New Roman"/>
                <w:sz w:val="24"/>
                <w:szCs w:val="24"/>
              </w:rPr>
              <w:t>R-Squared</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0.311368</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Mean dependent Var.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1.056296</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Sum Squared </w:t>
            </w:r>
            <w:proofErr w:type="spellStart"/>
            <w:r>
              <w:rPr>
                <w:rFonts w:ascii="Times New Roman" w:hAnsi="Times New Roman" w:cs="Times New Roman"/>
                <w:sz w:val="24"/>
                <w:szCs w:val="24"/>
              </w:rPr>
              <w:t>Resid</w:t>
            </w:r>
            <w:proofErr w:type="spellEnd"/>
            <w:r>
              <w:rPr>
                <w:rFonts w:ascii="Times New Roman" w:hAnsi="Times New Roman" w:cs="Times New Roman"/>
                <w:sz w:val="24"/>
                <w:szCs w:val="24"/>
              </w:rPr>
              <w:t>.</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17.40566</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Durbin-Watson stat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rsidP="00077D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0.375398</w:t>
            </w:r>
          </w:p>
        </w:tc>
      </w:tr>
    </w:tbl>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The result above showed the random-effect regression estimates of the second model. The constant term of the model indicates that the current ratio of selected firms would be 0.2029 on the notion that the explanatory variables are subjected to zero. The coefficient of determination indicates that 31.1% variation in current ratio of selected firms is explained by the independent variables. The coefficient and probability value of audit quality are 0.041 and 0.341 respectively, indicating that audit quality has positive but insignificant effect on the liquidity of selected firms.</w:t>
      </w:r>
    </w:p>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 coefficient and probability value of firm size are 0.05 and 0.00 respectively, implying that firm size has significant positive impact on firms’ liquidity. The coefficient and </w:t>
      </w:r>
      <w:r>
        <w:rPr>
          <w:rFonts w:ascii="Times New Roman" w:hAnsi="Times New Roman" w:cs="Times New Roman"/>
          <w:sz w:val="24"/>
          <w:szCs w:val="24"/>
        </w:rPr>
        <w:lastRenderedPageBreak/>
        <w:t>probability value of IFRS adoption are 0.024 and 0.61 respectively, indicating that IFRS adoption has positive but negligible impact on firms’ liquidity.</w:t>
      </w:r>
    </w:p>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bCs/>
          <w:sz w:val="24"/>
          <w:szCs w:val="24"/>
        </w:rPr>
        <w:t xml:space="preserve">Hypothesis Two </w:t>
      </w:r>
      <w:r>
        <w:rPr>
          <w:rFonts w:ascii="Times New Roman" w:hAnsi="Times New Roman" w:cs="Times New Roman"/>
          <w:sz w:val="24"/>
          <w:szCs w:val="24"/>
        </w:rPr>
        <w:t>IFRS adoption has no significant impact on the liquidity of private sector enterprises in Nigeria. Since the probability value of IFRS adoption is greater than 0.05, it implies that IFRS adoption exerts weak influence on firms’ liquidity. Thus, the null hypothesis is accepted that IFRS adoption has no significant impact on the liquidity of private sector enterprises in Nigeria.</w:t>
      </w:r>
    </w:p>
    <w:tbl>
      <w:tblPr>
        <w:tblStyle w:val="TableGrid"/>
        <w:tblW w:w="0" w:type="auto"/>
        <w:tblInd w:w="0" w:type="dxa"/>
        <w:tblLook w:val="04A0" w:firstRow="1" w:lastRow="0" w:firstColumn="1" w:lastColumn="0" w:noHBand="0" w:noVBand="1"/>
      </w:tblPr>
      <w:tblGrid>
        <w:gridCol w:w="2718"/>
        <w:gridCol w:w="2281"/>
        <w:gridCol w:w="1667"/>
        <w:gridCol w:w="1667"/>
      </w:tblGrid>
      <w:tr w:rsidR="00A476B3">
        <w:trPr>
          <w:trHeight w:val="241"/>
        </w:trPr>
        <w:tc>
          <w:tcPr>
            <w:tcW w:w="83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Correlated Random Effects - Hausman Test</w:t>
            </w:r>
          </w:p>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Equation: Untitled</w:t>
            </w:r>
          </w:p>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Test period random effects</w:t>
            </w:r>
          </w:p>
        </w:tc>
      </w:tr>
      <w:tr w:rsidR="00A476B3">
        <w:trPr>
          <w:trHeight w:val="263"/>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Test Summary</w:t>
            </w:r>
          </w:p>
        </w:tc>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Chi-</w:t>
            </w:r>
            <w:proofErr w:type="spellStart"/>
            <w:r>
              <w:rPr>
                <w:rFonts w:ascii="Times New Roman" w:hAnsi="Times New Roman" w:cs="Times New Roman"/>
                <w:sz w:val="24"/>
                <w:szCs w:val="24"/>
              </w:rPr>
              <w:t>Sq</w:t>
            </w:r>
            <w:proofErr w:type="spellEnd"/>
            <w:r>
              <w:rPr>
                <w:rFonts w:ascii="Times New Roman" w:hAnsi="Times New Roman" w:cs="Times New Roman"/>
                <w:sz w:val="24"/>
                <w:szCs w:val="24"/>
              </w:rPr>
              <w:t xml:space="preserve"> Statistic</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Chi-Sq. </w:t>
            </w:r>
            <w:proofErr w:type="spellStart"/>
            <w:r>
              <w:rPr>
                <w:rFonts w:ascii="Times New Roman" w:hAnsi="Times New Roman" w:cs="Times New Roman"/>
                <w:sz w:val="24"/>
                <w:szCs w:val="24"/>
              </w:rPr>
              <w:t>d.f.</w:t>
            </w:r>
            <w:proofErr w:type="spellEnd"/>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Prob.</w:t>
            </w:r>
          </w:p>
        </w:tc>
      </w:tr>
      <w:tr w:rsidR="00A476B3">
        <w:trPr>
          <w:trHeight w:val="263"/>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b/>
                <w:bCs/>
                <w:sz w:val="24"/>
                <w:szCs w:val="24"/>
              </w:rPr>
            </w:pPr>
            <w:r>
              <w:rPr>
                <w:rFonts w:ascii="Times New Roman" w:hAnsi="Times New Roman" w:cs="Times New Roman"/>
                <w:sz w:val="24"/>
                <w:szCs w:val="24"/>
              </w:rPr>
              <w:t>Period random</w:t>
            </w:r>
          </w:p>
        </w:tc>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1.278087</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3</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both"/>
              <w:rPr>
                <w:rFonts w:ascii="Times New Roman" w:hAnsi="Times New Roman" w:cs="Times New Roman"/>
                <w:sz w:val="24"/>
                <w:szCs w:val="24"/>
              </w:rPr>
            </w:pPr>
            <w:r>
              <w:rPr>
                <w:rFonts w:ascii="Times New Roman" w:hAnsi="Times New Roman" w:cs="Times New Roman"/>
                <w:sz w:val="24"/>
                <w:szCs w:val="24"/>
              </w:rPr>
              <w:t>0.7343</w:t>
            </w:r>
          </w:p>
        </w:tc>
      </w:tr>
    </w:tbl>
    <w:p w:rsidR="00A476B3" w:rsidRDefault="00A476B3" w:rsidP="00A476B3">
      <w:pPr>
        <w:autoSpaceDE w:val="0"/>
        <w:autoSpaceDN w:val="0"/>
        <w:adjustRightInd w:val="0"/>
        <w:spacing w:after="0" w:line="432" w:lineRule="auto"/>
        <w:rPr>
          <w:rFonts w:ascii="Times New Roman" w:hAnsi="Times New Roman" w:cs="Times New Roman"/>
          <w:sz w:val="24"/>
          <w:szCs w:val="24"/>
        </w:rPr>
      </w:pPr>
      <w:r>
        <w:rPr>
          <w:rFonts w:ascii="Times New Roman" w:hAnsi="Times New Roman" w:cs="Times New Roman"/>
          <w:b/>
          <w:sz w:val="24"/>
          <w:szCs w:val="24"/>
        </w:rPr>
        <w:t>Table 7: MODEL THREE - Impact of IFRS adoption on Firms’ Financial Leverage</w:t>
      </w:r>
    </w:p>
    <w:p w:rsidR="00A476B3" w:rsidRDefault="00A476B3" w:rsidP="00A476B3">
      <w:pPr>
        <w:autoSpaceDE w:val="0"/>
        <w:autoSpaceDN w:val="0"/>
        <w:adjustRightInd w:val="0"/>
        <w:spacing w:after="0" w:line="432" w:lineRule="auto"/>
        <w:rPr>
          <w:rFonts w:ascii="Times New Roman" w:hAnsi="Times New Roman" w:cs="Times New Roman"/>
          <w:sz w:val="24"/>
          <w:szCs w:val="24"/>
        </w:rPr>
      </w:pPr>
      <w:r>
        <w:rPr>
          <w:rFonts w:ascii="Times New Roman" w:hAnsi="Times New Roman" w:cs="Times New Roman"/>
          <w:sz w:val="24"/>
          <w:szCs w:val="24"/>
        </w:rPr>
        <w:t>The probability value of Hausman chi-square statistic is greater than 0.05. It indicates that the</w:t>
      </w:r>
    </w:p>
    <w:p w:rsidR="00A476B3" w:rsidRDefault="00A476B3" w:rsidP="00A476B3">
      <w:pPr>
        <w:autoSpaceDE w:val="0"/>
        <w:autoSpaceDN w:val="0"/>
        <w:adjustRightInd w:val="0"/>
        <w:spacing w:after="0" w:line="432" w:lineRule="auto"/>
        <w:rPr>
          <w:rFonts w:ascii="Times New Roman" w:hAnsi="Times New Roman" w:cs="Times New Roman"/>
          <w:sz w:val="24"/>
          <w:szCs w:val="24"/>
        </w:rPr>
      </w:pPr>
      <w:r>
        <w:rPr>
          <w:rFonts w:ascii="Times New Roman" w:hAnsi="Times New Roman" w:cs="Times New Roman"/>
          <w:sz w:val="24"/>
          <w:szCs w:val="24"/>
        </w:rPr>
        <w:t>random-effect and fixed-effect models are not significantly different. As such, the random-effect model is more appropriate to estimate the third model.</w:t>
      </w:r>
    </w:p>
    <w:p w:rsidR="005C5E3E" w:rsidRDefault="005C5E3E" w:rsidP="00A476B3">
      <w:pPr>
        <w:autoSpaceDE w:val="0"/>
        <w:autoSpaceDN w:val="0"/>
        <w:adjustRightInd w:val="0"/>
        <w:spacing w:after="0" w:line="432" w:lineRule="auto"/>
        <w:rPr>
          <w:rFonts w:ascii="Times New Roman" w:hAnsi="Times New Roman" w:cs="Times New Roman"/>
          <w:sz w:val="24"/>
          <w:szCs w:val="24"/>
        </w:rPr>
      </w:pPr>
    </w:p>
    <w:p w:rsidR="005C5E3E" w:rsidRDefault="005C5E3E" w:rsidP="00A476B3">
      <w:pPr>
        <w:autoSpaceDE w:val="0"/>
        <w:autoSpaceDN w:val="0"/>
        <w:adjustRightInd w:val="0"/>
        <w:spacing w:after="0" w:line="432" w:lineRule="auto"/>
        <w:rPr>
          <w:rFonts w:ascii="Times New Roman" w:hAnsi="Times New Roman" w:cs="Times New Roman"/>
          <w:sz w:val="24"/>
          <w:szCs w:val="24"/>
        </w:rPr>
      </w:pPr>
    </w:p>
    <w:p w:rsidR="005C5E3E" w:rsidRDefault="005C5E3E" w:rsidP="00A476B3">
      <w:pPr>
        <w:autoSpaceDE w:val="0"/>
        <w:autoSpaceDN w:val="0"/>
        <w:adjustRightInd w:val="0"/>
        <w:spacing w:after="0" w:line="432" w:lineRule="auto"/>
        <w:rPr>
          <w:rFonts w:ascii="Times New Roman" w:hAnsi="Times New Roman" w:cs="Times New Roman"/>
          <w:sz w:val="24"/>
          <w:szCs w:val="24"/>
        </w:rPr>
      </w:pPr>
    </w:p>
    <w:p w:rsidR="005C5E3E" w:rsidRDefault="005C5E3E" w:rsidP="00A476B3">
      <w:pPr>
        <w:autoSpaceDE w:val="0"/>
        <w:autoSpaceDN w:val="0"/>
        <w:adjustRightInd w:val="0"/>
        <w:spacing w:after="0" w:line="432" w:lineRule="auto"/>
        <w:rPr>
          <w:rFonts w:ascii="Times New Roman" w:hAnsi="Times New Roman" w:cs="Times New Roman"/>
          <w:sz w:val="24"/>
          <w:szCs w:val="24"/>
        </w:rPr>
      </w:pPr>
    </w:p>
    <w:p w:rsidR="005C5E3E" w:rsidRDefault="005C5E3E" w:rsidP="00A476B3">
      <w:pPr>
        <w:autoSpaceDE w:val="0"/>
        <w:autoSpaceDN w:val="0"/>
        <w:adjustRightInd w:val="0"/>
        <w:spacing w:after="0" w:line="432" w:lineRule="auto"/>
        <w:rPr>
          <w:rFonts w:ascii="Times New Roman" w:hAnsi="Times New Roman" w:cs="Times New Roman"/>
          <w:sz w:val="24"/>
          <w:szCs w:val="24"/>
        </w:rPr>
      </w:pPr>
    </w:p>
    <w:p w:rsidR="005C5E3E" w:rsidRDefault="005C5E3E" w:rsidP="00A476B3">
      <w:pPr>
        <w:autoSpaceDE w:val="0"/>
        <w:autoSpaceDN w:val="0"/>
        <w:adjustRightInd w:val="0"/>
        <w:spacing w:after="0" w:line="432" w:lineRule="auto"/>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8630"/>
      </w:tblGrid>
      <w:tr w:rsidR="00A476B3">
        <w:tc>
          <w:tcPr>
            <w:tcW w:w="9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b/>
                <w:sz w:val="24"/>
                <w:szCs w:val="24"/>
              </w:rPr>
            </w:pPr>
            <w:r>
              <w:rPr>
                <w:rFonts w:ascii="Times New Roman" w:hAnsi="Times New Roman" w:cs="Times New Roman"/>
                <w:b/>
                <w:sz w:val="24"/>
                <w:szCs w:val="24"/>
              </w:rPr>
              <w:lastRenderedPageBreak/>
              <w:t>Dependent Variable: DEBTR</w:t>
            </w:r>
          </w:p>
        </w:tc>
      </w:tr>
      <w:tr w:rsidR="00A476B3">
        <w:tc>
          <w:tcPr>
            <w:tcW w:w="9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Method: Panel EGLS (Period random effects)</w:t>
            </w:r>
          </w:p>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Date: 08/30/20 Time: 17:52</w:t>
            </w:r>
          </w:p>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Sample: 2013 2018</w:t>
            </w:r>
          </w:p>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Periods included: 6</w:t>
            </w:r>
          </w:p>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Cross-sections included: 54</w:t>
            </w:r>
          </w:p>
          <w:p w:rsidR="00A476B3" w:rsidRDefault="00A476B3">
            <w:pPr>
              <w:autoSpaceDE w:val="0"/>
              <w:autoSpaceDN w:val="0"/>
              <w:adjustRightInd w:val="0"/>
              <w:spacing w:line="432" w:lineRule="auto"/>
              <w:jc w:val="both"/>
              <w:rPr>
                <w:rFonts w:ascii="Times New Roman" w:hAnsi="Times New Roman" w:cs="Times New Roman"/>
                <w:sz w:val="24"/>
                <w:szCs w:val="24"/>
              </w:rPr>
            </w:pPr>
            <w:r>
              <w:rPr>
                <w:rFonts w:ascii="Times New Roman" w:hAnsi="Times New Roman" w:cs="Times New Roman"/>
                <w:sz w:val="24"/>
                <w:szCs w:val="24"/>
              </w:rPr>
              <w:t>Total panel (balanced) observations: 270</w:t>
            </w:r>
          </w:p>
        </w:tc>
      </w:tr>
    </w:tbl>
    <w:p w:rsidR="00A476B3" w:rsidRDefault="00A476B3" w:rsidP="00A476B3">
      <w:pPr>
        <w:autoSpaceDE w:val="0"/>
        <w:autoSpaceDN w:val="0"/>
        <w:adjustRightInd w:val="0"/>
        <w:spacing w:after="0" w:line="432" w:lineRule="auto"/>
        <w:rPr>
          <w:rFonts w:ascii="Times New Roman" w:hAnsi="Times New Roman" w:cs="Times New Roman"/>
          <w:sz w:val="24"/>
          <w:szCs w:val="24"/>
        </w:rPr>
      </w:pPr>
      <w:r>
        <w:rPr>
          <w:rFonts w:ascii="Times New Roman" w:hAnsi="Times New Roman" w:cs="Times New Roman"/>
          <w:b/>
          <w:sz w:val="24"/>
          <w:szCs w:val="24"/>
        </w:rPr>
        <w:t>Table 8: Random-Effect Regression Estimates</w:t>
      </w:r>
    </w:p>
    <w:p w:rsidR="00A476B3" w:rsidRDefault="00A476B3" w:rsidP="00A476B3">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4.5.2</w:t>
      </w:r>
      <w:r>
        <w:rPr>
          <w:rFonts w:ascii="Times New Roman" w:hAnsi="Times New Roman" w:cs="Times New Roman"/>
          <w:b/>
          <w:bCs/>
          <w:sz w:val="24"/>
          <w:szCs w:val="24"/>
        </w:rPr>
        <w:tab/>
        <w:t>Swamy and Arora estimator of Component Variances</w:t>
      </w:r>
    </w:p>
    <w:tbl>
      <w:tblPr>
        <w:tblStyle w:val="TableGrid"/>
        <w:tblW w:w="0" w:type="auto"/>
        <w:tblInd w:w="0" w:type="dxa"/>
        <w:tblLook w:val="04A0" w:firstRow="1" w:lastRow="0" w:firstColumn="1" w:lastColumn="0" w:noHBand="0" w:noVBand="1"/>
      </w:tblPr>
      <w:tblGrid>
        <w:gridCol w:w="2005"/>
        <w:gridCol w:w="263"/>
        <w:gridCol w:w="1162"/>
        <w:gridCol w:w="548"/>
        <w:gridCol w:w="1021"/>
        <w:gridCol w:w="1667"/>
        <w:gridCol w:w="1667"/>
      </w:tblGrid>
      <w:tr w:rsidR="00A476B3">
        <w:trPr>
          <w:trHeight w:val="241"/>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b/>
                <w:bCs/>
                <w:sz w:val="24"/>
                <w:szCs w:val="24"/>
              </w:rPr>
            </w:pPr>
            <w:r>
              <w:rPr>
                <w:rFonts w:ascii="Times New Roman" w:hAnsi="Times New Roman" w:cs="Times New Roman"/>
                <w:b/>
                <w:sz w:val="24"/>
                <w:szCs w:val="24"/>
              </w:rPr>
              <w:t>Variable</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b/>
                <w:sz w:val="24"/>
                <w:szCs w:val="24"/>
              </w:rPr>
              <w:t>Coefficient</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b/>
                <w:sz w:val="24"/>
                <w:szCs w:val="24"/>
              </w:rPr>
              <w:t>Std. Error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b/>
                <w:sz w:val="24"/>
                <w:szCs w:val="24"/>
              </w:rPr>
              <w:t>t-Statistic</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sz w:val="24"/>
                <w:szCs w:val="24"/>
              </w:rPr>
            </w:pPr>
            <w:r>
              <w:rPr>
                <w:rFonts w:ascii="Times New Roman" w:hAnsi="Times New Roman" w:cs="Times New Roman"/>
                <w:b/>
                <w:sz w:val="24"/>
                <w:szCs w:val="24"/>
              </w:rPr>
              <w:t>Prob.</w:t>
            </w:r>
          </w:p>
        </w:tc>
      </w:tr>
      <w:tr w:rsidR="00A476B3">
        <w:trPr>
          <w:trHeight w:val="248"/>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b/>
                <w:bCs/>
                <w:sz w:val="24"/>
                <w:szCs w:val="24"/>
              </w:rPr>
            </w:pPr>
            <w:r>
              <w:rPr>
                <w:rFonts w:ascii="Times New Roman" w:hAnsi="Times New Roman" w:cs="Times New Roman"/>
                <w:sz w:val="24"/>
                <w:szCs w:val="24"/>
              </w:rPr>
              <w:t>C</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0.380702</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center"/>
              <w:rPr>
                <w:rFonts w:ascii="Times New Roman" w:hAnsi="Times New Roman" w:cs="Times New Roman"/>
                <w:sz w:val="24"/>
                <w:szCs w:val="24"/>
              </w:rPr>
            </w:pPr>
            <w:r>
              <w:rPr>
                <w:rFonts w:ascii="Times New Roman" w:hAnsi="Times New Roman" w:cs="Times New Roman"/>
                <w:sz w:val="24"/>
                <w:szCs w:val="24"/>
              </w:rPr>
              <w:t>0.060643</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center"/>
              <w:rPr>
                <w:rFonts w:ascii="Times New Roman" w:hAnsi="Times New Roman" w:cs="Times New Roman"/>
                <w:sz w:val="24"/>
                <w:szCs w:val="24"/>
              </w:rPr>
            </w:pPr>
            <w:r>
              <w:rPr>
                <w:rFonts w:ascii="Times New Roman" w:hAnsi="Times New Roman" w:cs="Times New Roman"/>
                <w:sz w:val="24"/>
                <w:szCs w:val="24"/>
              </w:rPr>
              <w:t>6.277731</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0.0000</w:t>
            </w:r>
          </w:p>
        </w:tc>
      </w:tr>
      <w:tr w:rsidR="00A476B3">
        <w:trPr>
          <w:trHeight w:val="70"/>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b/>
                <w:bCs/>
                <w:sz w:val="24"/>
                <w:szCs w:val="24"/>
              </w:rPr>
            </w:pPr>
            <w:r>
              <w:rPr>
                <w:rFonts w:ascii="Times New Roman" w:hAnsi="Times New Roman" w:cs="Times New Roman"/>
                <w:sz w:val="24"/>
                <w:szCs w:val="24"/>
              </w:rPr>
              <w:t>IFRS</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 xml:space="preserve">-0.038838 </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 xml:space="preserve">0.035019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-1.109075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0.2684</w:t>
            </w:r>
          </w:p>
        </w:tc>
      </w:tr>
      <w:tr w:rsidR="00A476B3">
        <w:trPr>
          <w:trHeight w:val="263"/>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b/>
                <w:bCs/>
                <w:sz w:val="24"/>
                <w:szCs w:val="24"/>
              </w:rPr>
            </w:pPr>
            <w:r>
              <w:rPr>
                <w:rFonts w:ascii="Times New Roman" w:hAnsi="Times New Roman" w:cs="Times New Roman"/>
                <w:sz w:val="24"/>
                <w:szCs w:val="24"/>
              </w:rPr>
              <w:t>AUDIT</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 xml:space="preserve">-0.028993 </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0.032551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-0.890708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0.3739</w:t>
            </w:r>
          </w:p>
        </w:tc>
      </w:tr>
      <w:tr w:rsidR="00A476B3">
        <w:trPr>
          <w:trHeight w:val="248"/>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SIZE</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 xml:space="preserve">0.000855 </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0.003416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 xml:space="preserve">0.250375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0.8025</w:t>
            </w:r>
          </w:p>
        </w:tc>
      </w:tr>
      <w:tr w:rsidR="00A476B3">
        <w:trPr>
          <w:trHeight w:val="263"/>
        </w:trPr>
        <w:tc>
          <w:tcPr>
            <w:tcW w:w="83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tabs>
                <w:tab w:val="center" w:pos="4058"/>
              </w:tabs>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b/>
                <w:sz w:val="24"/>
                <w:szCs w:val="24"/>
              </w:rPr>
              <w:t>Effects Specification</w:t>
            </w:r>
          </w:p>
        </w:tc>
      </w:tr>
      <w:tr w:rsidR="00A476B3">
        <w:trPr>
          <w:trHeight w:val="263"/>
        </w:trPr>
        <w:tc>
          <w:tcPr>
            <w:tcW w:w="49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76B3" w:rsidRDefault="00A476B3">
            <w:pPr>
              <w:autoSpaceDE w:val="0"/>
              <w:autoSpaceDN w:val="0"/>
              <w:adjustRightInd w:val="0"/>
              <w:spacing w:line="432" w:lineRule="auto"/>
              <w:rPr>
                <w:rFonts w:ascii="Times New Roman" w:hAnsi="Times New Roman" w:cs="Times New Roman"/>
                <w:sz w:val="24"/>
                <w:szCs w:val="24"/>
              </w:rPr>
            </w:pPr>
          </w:p>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Period random</w:t>
            </w:r>
          </w:p>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Idiosyncratic random</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bCs/>
                <w:sz w:val="24"/>
                <w:szCs w:val="24"/>
              </w:rPr>
            </w:pPr>
            <w:r>
              <w:rPr>
                <w:rFonts w:ascii="Times New Roman" w:hAnsi="Times New Roman" w:cs="Times New Roman"/>
                <w:sz w:val="24"/>
                <w:szCs w:val="24"/>
              </w:rPr>
              <w:t>S.D.</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Rho</w:t>
            </w:r>
          </w:p>
        </w:tc>
      </w:tr>
      <w:tr w:rsidR="00A476B3">
        <w:trPr>
          <w:trHeight w:val="263"/>
        </w:trPr>
        <w:tc>
          <w:tcPr>
            <w:tcW w:w="0" w:type="auto"/>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476B3" w:rsidRDefault="00A476B3">
            <w:pPr>
              <w:rPr>
                <w:rFonts w:ascii="Times New Roman" w:hAnsi="Times New Roman" w:cs="Times New Roman"/>
                <w:sz w:val="24"/>
                <w:szCs w:val="24"/>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0.000000</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0.0000</w:t>
            </w:r>
          </w:p>
        </w:tc>
      </w:tr>
      <w:tr w:rsidR="00A476B3">
        <w:trPr>
          <w:trHeight w:val="263"/>
        </w:trPr>
        <w:tc>
          <w:tcPr>
            <w:tcW w:w="0" w:type="auto"/>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476B3" w:rsidRDefault="00A476B3">
            <w:pPr>
              <w:rPr>
                <w:rFonts w:ascii="Times New Roman" w:hAnsi="Times New Roman" w:cs="Times New Roman"/>
                <w:sz w:val="24"/>
                <w:szCs w:val="24"/>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0.193173</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1.0000</w:t>
            </w:r>
          </w:p>
        </w:tc>
      </w:tr>
      <w:tr w:rsidR="00A476B3">
        <w:trPr>
          <w:trHeight w:val="263"/>
        </w:trPr>
        <w:tc>
          <w:tcPr>
            <w:tcW w:w="83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sz w:val="24"/>
                <w:szCs w:val="24"/>
              </w:rPr>
            </w:pPr>
            <w:r>
              <w:rPr>
                <w:rFonts w:ascii="Times New Roman" w:hAnsi="Times New Roman" w:cs="Times New Roman"/>
                <w:b/>
                <w:sz w:val="24"/>
                <w:szCs w:val="24"/>
              </w:rPr>
              <w:t>Weighted Statistics</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both"/>
              <w:rPr>
                <w:rFonts w:ascii="Times New Roman" w:hAnsi="Times New Roman" w:cs="Times New Roman"/>
                <w:sz w:val="24"/>
                <w:szCs w:val="24"/>
              </w:rPr>
            </w:pPr>
            <w:r>
              <w:rPr>
                <w:rFonts w:ascii="Times New Roman" w:hAnsi="Times New Roman" w:cs="Times New Roman"/>
                <w:sz w:val="24"/>
                <w:szCs w:val="24"/>
              </w:rPr>
              <w:t>R-Squared</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0.055402</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Mean dependent Var.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0.386063</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both"/>
              <w:rPr>
                <w:rFonts w:ascii="Times New Roman" w:hAnsi="Times New Roman" w:cs="Times New Roman"/>
                <w:sz w:val="24"/>
                <w:szCs w:val="24"/>
              </w:rPr>
            </w:pPr>
            <w:r>
              <w:rPr>
                <w:rFonts w:ascii="Times New Roman" w:hAnsi="Times New Roman" w:cs="Times New Roman"/>
                <w:sz w:val="24"/>
                <w:szCs w:val="24"/>
              </w:rPr>
              <w:t>Adjusted R-Squared</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0.015815</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S.D. dependent Var.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0.191712</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both"/>
              <w:rPr>
                <w:rFonts w:ascii="Times New Roman" w:hAnsi="Times New Roman" w:cs="Times New Roman"/>
                <w:sz w:val="24"/>
                <w:szCs w:val="24"/>
              </w:rPr>
            </w:pPr>
            <w:r>
              <w:rPr>
                <w:rFonts w:ascii="Times New Roman" w:hAnsi="Times New Roman" w:cs="Times New Roman"/>
                <w:sz w:val="24"/>
                <w:szCs w:val="24"/>
              </w:rPr>
              <w:t>S.E. of regression</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0.192268</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 xml:space="preserve">Sum squared </w:t>
            </w:r>
            <w:proofErr w:type="spellStart"/>
            <w:r>
              <w:rPr>
                <w:rFonts w:ascii="Times New Roman" w:hAnsi="Times New Roman" w:cs="Times New Roman"/>
                <w:sz w:val="24"/>
                <w:szCs w:val="24"/>
              </w:rPr>
              <w:t>Resid</w:t>
            </w:r>
            <w:proofErr w:type="spellEnd"/>
            <w:r>
              <w:rPr>
                <w:rFonts w:ascii="Times New Roman" w:hAnsi="Times New Roman" w:cs="Times New Roman"/>
                <w:sz w:val="24"/>
                <w:szCs w:val="24"/>
              </w:rPr>
              <w: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9.833232</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F-Statistic</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0.481568</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Durbin-Watson Stat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0.320353</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both"/>
              <w:rPr>
                <w:rFonts w:ascii="Times New Roman" w:hAnsi="Times New Roman" w:cs="Times New Roman"/>
                <w:sz w:val="24"/>
                <w:szCs w:val="24"/>
              </w:rPr>
            </w:pPr>
            <w:r>
              <w:rPr>
                <w:rFonts w:ascii="Times New Roman" w:hAnsi="Times New Roman" w:cs="Times New Roman"/>
                <w:sz w:val="24"/>
                <w:szCs w:val="24"/>
              </w:rPr>
              <w:t>Prob.(F-Statistic)</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rPr>
                <w:rFonts w:ascii="Times New Roman" w:hAnsi="Times New Roman" w:cs="Times New Roman"/>
                <w:sz w:val="24"/>
                <w:szCs w:val="24"/>
              </w:rPr>
            </w:pPr>
            <w:r>
              <w:rPr>
                <w:rFonts w:ascii="Times New Roman" w:hAnsi="Times New Roman" w:cs="Times New Roman"/>
                <w:sz w:val="24"/>
                <w:szCs w:val="24"/>
              </w:rPr>
              <w:t>0.695371</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76B3" w:rsidRDefault="00A476B3">
            <w:pPr>
              <w:autoSpaceDE w:val="0"/>
              <w:autoSpaceDN w:val="0"/>
              <w:adjustRightInd w:val="0"/>
              <w:spacing w:line="432" w:lineRule="auto"/>
              <w:jc w:val="center"/>
              <w:rPr>
                <w:rFonts w:ascii="Times New Roman" w:hAnsi="Times New Roman" w:cs="Times New Roman"/>
                <w:sz w:val="24"/>
                <w:szCs w:val="24"/>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76B3" w:rsidRDefault="00A476B3">
            <w:pPr>
              <w:autoSpaceDE w:val="0"/>
              <w:autoSpaceDN w:val="0"/>
              <w:adjustRightInd w:val="0"/>
              <w:spacing w:line="432" w:lineRule="auto"/>
              <w:jc w:val="center"/>
              <w:rPr>
                <w:rFonts w:ascii="Times New Roman" w:hAnsi="Times New Roman" w:cs="Times New Roman"/>
                <w:sz w:val="24"/>
                <w:szCs w:val="24"/>
              </w:rPr>
            </w:pPr>
          </w:p>
        </w:tc>
      </w:tr>
      <w:tr w:rsidR="00A476B3">
        <w:trPr>
          <w:trHeight w:val="263"/>
        </w:trPr>
        <w:tc>
          <w:tcPr>
            <w:tcW w:w="83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b/>
                <w:sz w:val="24"/>
                <w:szCs w:val="24"/>
              </w:rPr>
            </w:pPr>
            <w:r>
              <w:rPr>
                <w:rFonts w:ascii="Times New Roman" w:hAnsi="Times New Roman" w:cs="Times New Roman"/>
                <w:b/>
                <w:sz w:val="24"/>
                <w:szCs w:val="24"/>
              </w:rPr>
              <w:t>Unweighted Statistics</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both"/>
              <w:rPr>
                <w:rFonts w:ascii="Times New Roman" w:hAnsi="Times New Roman" w:cs="Times New Roman"/>
                <w:sz w:val="24"/>
                <w:szCs w:val="24"/>
              </w:rPr>
            </w:pPr>
            <w:r>
              <w:rPr>
                <w:rFonts w:ascii="Times New Roman" w:hAnsi="Times New Roman" w:cs="Times New Roman"/>
                <w:sz w:val="24"/>
                <w:szCs w:val="24"/>
              </w:rPr>
              <w:t>R-Squared</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0.055402</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Mean dependent Var.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0.386063</w:t>
            </w:r>
          </w:p>
        </w:tc>
      </w:tr>
      <w:tr w:rsidR="00A476B3">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Sum Squared </w:t>
            </w:r>
            <w:proofErr w:type="spellStart"/>
            <w:r>
              <w:rPr>
                <w:rFonts w:ascii="Times New Roman" w:hAnsi="Times New Roman" w:cs="Times New Roman"/>
                <w:sz w:val="24"/>
                <w:szCs w:val="24"/>
              </w:rPr>
              <w:t>Resid</w:t>
            </w:r>
            <w:proofErr w:type="spellEnd"/>
            <w:r>
              <w:rPr>
                <w:rFonts w:ascii="Times New Roman" w:hAnsi="Times New Roman" w:cs="Times New Roman"/>
                <w:sz w:val="24"/>
                <w:szCs w:val="24"/>
              </w:rPr>
              <w:t>.</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9.833232</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Durbin-Watson stat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76B3" w:rsidRDefault="00A476B3">
            <w:pPr>
              <w:autoSpaceDE w:val="0"/>
              <w:autoSpaceDN w:val="0"/>
              <w:adjustRightInd w:val="0"/>
              <w:spacing w:line="432" w:lineRule="auto"/>
              <w:jc w:val="center"/>
              <w:rPr>
                <w:rFonts w:ascii="Times New Roman" w:hAnsi="Times New Roman" w:cs="Times New Roman"/>
                <w:sz w:val="24"/>
                <w:szCs w:val="24"/>
              </w:rPr>
            </w:pPr>
            <w:r>
              <w:rPr>
                <w:rFonts w:ascii="Times New Roman" w:hAnsi="Times New Roman" w:cs="Times New Roman"/>
                <w:sz w:val="24"/>
                <w:szCs w:val="24"/>
              </w:rPr>
              <w:t>0.320353</w:t>
            </w:r>
          </w:p>
        </w:tc>
      </w:tr>
    </w:tbl>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The constant term of the regression model indicates that the debt ratio of selected firms is38.07% on the maxim that the explanatory variables are zero. The coefficient of determination indicates that the explanatory variables (IFRS adoption, audit quality and firm size) explained only 5% variation on firms’ leverage. The coefficient and probability value of audit quality of 0.03and 0.37 respectively, indicating that audit quality has insignificant negative impact on firms ‘leverage. The coefficient and probability value of firm size are 0.0009 and 0.80 respectively, which connotes that firm size has insignificant positive impact on firms’ leverage. In addition, the coefficient and probability of IFRS adoption are -0.04 and 0.27 respectively indicates that the adoption of IFRS reduces leverage at a slower rate.</w:t>
      </w:r>
    </w:p>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b/>
          <w:bCs/>
          <w:sz w:val="24"/>
          <w:szCs w:val="24"/>
        </w:rPr>
        <w:t xml:space="preserve">Hypothesis Three </w:t>
      </w:r>
      <w:r>
        <w:rPr>
          <w:rFonts w:ascii="Times New Roman" w:hAnsi="Times New Roman" w:cs="Times New Roman"/>
          <w:sz w:val="24"/>
          <w:szCs w:val="24"/>
        </w:rPr>
        <w:t>IFRS adoption has no significant impact on the financial leverage of private sector enterprises in Nigeria.</w:t>
      </w:r>
    </w:p>
    <w:p w:rsidR="00A476B3" w:rsidRDefault="00A476B3" w:rsidP="00A476B3">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Since the probability value of IFRS adoption is greater than 0.05, it connotes that IFRS adoption has negative but insignificant impact on firms’ financial leverage. The null hypothesis is accepted, and that IFRS adoption has no significant impact on the financial leverage of private sector enterprises in Nigeria.</w:t>
      </w:r>
    </w:p>
    <w:p w:rsidR="005C5E3E" w:rsidRDefault="005C5E3E" w:rsidP="00447804">
      <w:pPr>
        <w:spacing w:line="480" w:lineRule="auto"/>
        <w:rPr>
          <w:rFonts w:ascii="Times New Roman" w:hAnsi="Times New Roman" w:cs="Times New Roman"/>
          <w:b/>
          <w:bCs/>
          <w:sz w:val="24"/>
          <w:szCs w:val="24"/>
        </w:rPr>
      </w:pPr>
    </w:p>
    <w:p w:rsidR="005C5E3E" w:rsidRDefault="005C5E3E" w:rsidP="00447804">
      <w:pPr>
        <w:spacing w:line="480" w:lineRule="auto"/>
        <w:rPr>
          <w:rFonts w:ascii="Times New Roman" w:hAnsi="Times New Roman" w:cs="Times New Roman"/>
          <w:b/>
          <w:bCs/>
          <w:sz w:val="24"/>
          <w:szCs w:val="24"/>
        </w:rPr>
      </w:pPr>
    </w:p>
    <w:p w:rsidR="00B12BC3" w:rsidRPr="003814D5" w:rsidRDefault="00D02304" w:rsidP="00447804">
      <w:pPr>
        <w:spacing w:line="480" w:lineRule="auto"/>
        <w:rPr>
          <w:rFonts w:ascii="Times New Roman" w:hAnsi="Times New Roman" w:cs="Times New Roman"/>
          <w:b/>
          <w:bCs/>
          <w:sz w:val="24"/>
          <w:szCs w:val="24"/>
        </w:rPr>
      </w:pPr>
      <w:r w:rsidRPr="003814D5">
        <w:rPr>
          <w:rFonts w:ascii="Times New Roman" w:hAnsi="Times New Roman" w:cs="Times New Roman"/>
          <w:b/>
          <w:bCs/>
          <w:sz w:val="24"/>
          <w:szCs w:val="24"/>
        </w:rPr>
        <w:lastRenderedPageBreak/>
        <w:t>4.6 Summary of Findings</w:t>
      </w:r>
    </w:p>
    <w:p w:rsidR="00B12BC3" w:rsidRPr="00447804" w:rsidRDefault="00D02304" w:rsidP="008305C5">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Majority of respondents agree that compliance with IFRS disclosure requirements significantly improves the quality of financial statements.</w:t>
      </w:r>
      <w:r w:rsidR="008305C5">
        <w:rPr>
          <w:rFonts w:ascii="Times New Roman" w:hAnsi="Times New Roman" w:cs="Times New Roman"/>
          <w:sz w:val="24"/>
          <w:szCs w:val="24"/>
        </w:rPr>
        <w:t xml:space="preserve"> </w:t>
      </w:r>
      <w:r w:rsidRPr="00447804">
        <w:rPr>
          <w:rFonts w:ascii="Times New Roman" w:hAnsi="Times New Roman" w:cs="Times New Roman"/>
          <w:sz w:val="24"/>
          <w:szCs w:val="24"/>
        </w:rPr>
        <w:t>Staff training and competency positively influence the accuracy, reliability, and quality of IFRS-based reporting.</w:t>
      </w:r>
      <w:r w:rsidR="008305C5">
        <w:rPr>
          <w:rFonts w:ascii="Times New Roman" w:hAnsi="Times New Roman" w:cs="Times New Roman"/>
          <w:sz w:val="24"/>
          <w:szCs w:val="24"/>
        </w:rPr>
        <w:t xml:space="preserve"> </w:t>
      </w:r>
      <w:r w:rsidRPr="00447804">
        <w:rPr>
          <w:rFonts w:ascii="Times New Roman" w:hAnsi="Times New Roman" w:cs="Times New Roman"/>
          <w:sz w:val="24"/>
          <w:szCs w:val="24"/>
        </w:rPr>
        <w:t>IFRS adoption has markedly improved the comparability of financial statements, enabling better stakeholder decision-making.</w:t>
      </w:r>
    </w:p>
    <w:p w:rsidR="00B12BC3" w:rsidRPr="00447804" w:rsidRDefault="00D02304" w:rsidP="008305C5">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The regression analysis confirms that disclosure compliance, staff competency, and</w:t>
      </w:r>
      <w:r w:rsidR="008305C5">
        <w:rPr>
          <w:rFonts w:ascii="Times New Roman" w:hAnsi="Times New Roman" w:cs="Times New Roman"/>
          <w:sz w:val="24"/>
          <w:szCs w:val="24"/>
        </w:rPr>
        <w:t xml:space="preserve"> </w:t>
      </w:r>
      <w:r w:rsidRPr="00447804">
        <w:rPr>
          <w:rFonts w:ascii="Times New Roman" w:hAnsi="Times New Roman" w:cs="Times New Roman"/>
          <w:sz w:val="24"/>
          <w:szCs w:val="24"/>
        </w:rPr>
        <w:t>comparability are significant predictors of financial statement quality at First Bank PLC, Ilorin.</w:t>
      </w:r>
      <w:r w:rsidR="008305C5">
        <w:rPr>
          <w:rFonts w:ascii="Times New Roman" w:hAnsi="Times New Roman" w:cs="Times New Roman"/>
          <w:sz w:val="24"/>
          <w:szCs w:val="24"/>
        </w:rPr>
        <w:t xml:space="preserve"> </w:t>
      </w:r>
      <w:r w:rsidRPr="00447804">
        <w:rPr>
          <w:rFonts w:ascii="Times New Roman" w:hAnsi="Times New Roman" w:cs="Times New Roman"/>
          <w:sz w:val="24"/>
          <w:szCs w:val="24"/>
        </w:rPr>
        <w:t xml:space="preserve">If you want, I can also help prepare the corresponding charts or graphs for visual representation. </w:t>
      </w:r>
    </w:p>
    <w:p w:rsidR="00B12BC3" w:rsidRPr="00447804" w:rsidRDefault="00B12BC3" w:rsidP="00447804">
      <w:pPr>
        <w:spacing w:line="480" w:lineRule="auto"/>
        <w:rPr>
          <w:rFonts w:ascii="Times New Roman" w:hAnsi="Times New Roman" w:cs="Times New Roman"/>
          <w:sz w:val="24"/>
          <w:szCs w:val="24"/>
        </w:rPr>
      </w:pPr>
    </w:p>
    <w:p w:rsidR="008305C5" w:rsidRDefault="008305C5" w:rsidP="00447804">
      <w:pPr>
        <w:spacing w:line="480" w:lineRule="auto"/>
        <w:rPr>
          <w:rFonts w:ascii="Times New Roman" w:hAnsi="Times New Roman" w:cs="Times New Roman"/>
          <w:b/>
          <w:bCs/>
          <w:sz w:val="24"/>
          <w:szCs w:val="24"/>
        </w:rPr>
      </w:pPr>
    </w:p>
    <w:p w:rsidR="008305C5" w:rsidRDefault="008305C5" w:rsidP="00447804">
      <w:pPr>
        <w:spacing w:line="480" w:lineRule="auto"/>
        <w:rPr>
          <w:rFonts w:ascii="Times New Roman" w:hAnsi="Times New Roman" w:cs="Times New Roman"/>
          <w:b/>
          <w:bCs/>
          <w:sz w:val="24"/>
          <w:szCs w:val="24"/>
        </w:rPr>
      </w:pPr>
    </w:p>
    <w:p w:rsidR="008305C5" w:rsidRDefault="008305C5" w:rsidP="00447804">
      <w:pPr>
        <w:spacing w:line="480" w:lineRule="auto"/>
        <w:rPr>
          <w:rFonts w:ascii="Times New Roman" w:hAnsi="Times New Roman" w:cs="Times New Roman"/>
          <w:b/>
          <w:bCs/>
          <w:sz w:val="24"/>
          <w:szCs w:val="24"/>
        </w:rPr>
      </w:pPr>
    </w:p>
    <w:p w:rsidR="005C5E3E" w:rsidRDefault="005C5E3E" w:rsidP="008305C5">
      <w:pPr>
        <w:spacing w:line="480" w:lineRule="auto"/>
        <w:jc w:val="center"/>
        <w:rPr>
          <w:rFonts w:ascii="Times New Roman" w:hAnsi="Times New Roman" w:cs="Times New Roman"/>
          <w:b/>
          <w:bCs/>
          <w:sz w:val="24"/>
          <w:szCs w:val="24"/>
        </w:rPr>
      </w:pPr>
    </w:p>
    <w:p w:rsidR="005C5E3E" w:rsidRDefault="005C5E3E" w:rsidP="008305C5">
      <w:pPr>
        <w:spacing w:line="480" w:lineRule="auto"/>
        <w:jc w:val="center"/>
        <w:rPr>
          <w:rFonts w:ascii="Times New Roman" w:hAnsi="Times New Roman" w:cs="Times New Roman"/>
          <w:b/>
          <w:bCs/>
          <w:sz w:val="24"/>
          <w:szCs w:val="24"/>
        </w:rPr>
      </w:pPr>
    </w:p>
    <w:p w:rsidR="005C5E3E" w:rsidRDefault="005C5E3E" w:rsidP="008305C5">
      <w:pPr>
        <w:spacing w:line="480" w:lineRule="auto"/>
        <w:jc w:val="center"/>
        <w:rPr>
          <w:rFonts w:ascii="Times New Roman" w:hAnsi="Times New Roman" w:cs="Times New Roman"/>
          <w:b/>
          <w:bCs/>
          <w:sz w:val="24"/>
          <w:szCs w:val="24"/>
        </w:rPr>
      </w:pPr>
    </w:p>
    <w:p w:rsidR="005C5E3E" w:rsidRDefault="005C5E3E" w:rsidP="008305C5">
      <w:pPr>
        <w:spacing w:line="480" w:lineRule="auto"/>
        <w:jc w:val="center"/>
        <w:rPr>
          <w:rFonts w:ascii="Times New Roman" w:hAnsi="Times New Roman" w:cs="Times New Roman"/>
          <w:b/>
          <w:bCs/>
          <w:sz w:val="24"/>
          <w:szCs w:val="24"/>
        </w:rPr>
      </w:pPr>
    </w:p>
    <w:p w:rsidR="00B12BC3" w:rsidRPr="008305C5" w:rsidRDefault="00D02304" w:rsidP="008305C5">
      <w:pPr>
        <w:spacing w:line="480" w:lineRule="auto"/>
        <w:jc w:val="center"/>
        <w:rPr>
          <w:rFonts w:ascii="Times New Roman" w:hAnsi="Times New Roman" w:cs="Times New Roman"/>
          <w:b/>
          <w:bCs/>
          <w:sz w:val="24"/>
          <w:szCs w:val="24"/>
        </w:rPr>
      </w:pPr>
      <w:r w:rsidRPr="008305C5">
        <w:rPr>
          <w:rFonts w:ascii="Times New Roman" w:hAnsi="Times New Roman" w:cs="Times New Roman"/>
          <w:b/>
          <w:bCs/>
          <w:sz w:val="24"/>
          <w:szCs w:val="24"/>
        </w:rPr>
        <w:lastRenderedPageBreak/>
        <w:t>CHAPTER FIVE</w:t>
      </w:r>
    </w:p>
    <w:p w:rsidR="00B12BC3" w:rsidRPr="008305C5" w:rsidRDefault="00D02304" w:rsidP="008305C5">
      <w:pPr>
        <w:spacing w:line="480" w:lineRule="auto"/>
        <w:jc w:val="center"/>
        <w:rPr>
          <w:rFonts w:ascii="Times New Roman" w:hAnsi="Times New Roman" w:cs="Times New Roman"/>
          <w:b/>
          <w:bCs/>
          <w:sz w:val="24"/>
          <w:szCs w:val="24"/>
        </w:rPr>
      </w:pPr>
      <w:r w:rsidRPr="008305C5">
        <w:rPr>
          <w:rFonts w:ascii="Times New Roman" w:hAnsi="Times New Roman" w:cs="Times New Roman"/>
          <w:b/>
          <w:bCs/>
          <w:sz w:val="24"/>
          <w:szCs w:val="24"/>
        </w:rPr>
        <w:t>SUMMARY, CONCLUSION, AND RECOMMENDATIONS</w:t>
      </w:r>
    </w:p>
    <w:p w:rsidR="008305C5" w:rsidRPr="008305C5" w:rsidRDefault="00D02304" w:rsidP="00447804">
      <w:pPr>
        <w:spacing w:line="480" w:lineRule="auto"/>
        <w:rPr>
          <w:rFonts w:ascii="Times New Roman" w:hAnsi="Times New Roman" w:cs="Times New Roman"/>
          <w:b/>
          <w:bCs/>
          <w:sz w:val="24"/>
          <w:szCs w:val="24"/>
        </w:rPr>
      </w:pPr>
      <w:r w:rsidRPr="008305C5">
        <w:rPr>
          <w:rFonts w:ascii="Times New Roman" w:hAnsi="Times New Roman" w:cs="Times New Roman"/>
          <w:b/>
          <w:bCs/>
          <w:sz w:val="24"/>
          <w:szCs w:val="24"/>
        </w:rPr>
        <w:t>5.1 Summary</w:t>
      </w:r>
    </w:p>
    <w:p w:rsidR="00B12BC3" w:rsidRPr="00447804" w:rsidRDefault="00D02304" w:rsidP="008305C5">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This study examined the impact of International Financial Reporting Standards (IFRS) on the quality of financial statements at First Bank PLC, Ilorin branch, focusing on three main variables: compliance with IFRS disclosure requirements, staff competency in IFRS, and comparability of financial statements. The study utilized a survey approach, collecting data from accounting, auditing, and compliance staff. Analysis revealed that:</w:t>
      </w:r>
      <w:r w:rsidR="008305C5">
        <w:rPr>
          <w:rFonts w:ascii="Times New Roman" w:hAnsi="Times New Roman" w:cs="Times New Roman"/>
          <w:sz w:val="24"/>
          <w:szCs w:val="24"/>
        </w:rPr>
        <w:t xml:space="preserve"> </w:t>
      </w:r>
      <w:r w:rsidRPr="00447804">
        <w:rPr>
          <w:rFonts w:ascii="Times New Roman" w:hAnsi="Times New Roman" w:cs="Times New Roman"/>
          <w:sz w:val="24"/>
          <w:szCs w:val="24"/>
        </w:rPr>
        <w:t>Compliance with IFRS disclosure requirements significantly enhances the transparency and reliability of financial statements</w:t>
      </w:r>
      <w:r w:rsidR="008305C5">
        <w:rPr>
          <w:rFonts w:ascii="Times New Roman" w:hAnsi="Times New Roman" w:cs="Times New Roman"/>
          <w:sz w:val="24"/>
          <w:szCs w:val="24"/>
        </w:rPr>
        <w:t xml:space="preserve"> </w:t>
      </w:r>
      <w:r w:rsidRPr="00447804">
        <w:rPr>
          <w:rFonts w:ascii="Times New Roman" w:hAnsi="Times New Roman" w:cs="Times New Roman"/>
          <w:sz w:val="24"/>
          <w:szCs w:val="24"/>
        </w:rPr>
        <w:t>Staff training and competency positively influence the accuracy and quality of financial reporting, though continuous professional development is needed.</w:t>
      </w:r>
      <w:r w:rsidR="008305C5">
        <w:rPr>
          <w:rFonts w:ascii="Times New Roman" w:hAnsi="Times New Roman" w:cs="Times New Roman"/>
          <w:sz w:val="24"/>
          <w:szCs w:val="24"/>
        </w:rPr>
        <w:t xml:space="preserve"> </w:t>
      </w:r>
      <w:r w:rsidRPr="00447804">
        <w:rPr>
          <w:rFonts w:ascii="Times New Roman" w:hAnsi="Times New Roman" w:cs="Times New Roman"/>
          <w:sz w:val="24"/>
          <w:szCs w:val="24"/>
        </w:rPr>
        <w:t>IFRS adoption has improved comparability of financial statements across periods and with international peers, supporting better decision-making by stakeholders.</w:t>
      </w:r>
      <w:r w:rsidR="008305C5">
        <w:rPr>
          <w:rFonts w:ascii="Times New Roman" w:hAnsi="Times New Roman" w:cs="Times New Roman"/>
          <w:sz w:val="24"/>
          <w:szCs w:val="24"/>
        </w:rPr>
        <w:t xml:space="preserve"> </w:t>
      </w:r>
      <w:r w:rsidRPr="00447804">
        <w:rPr>
          <w:rFonts w:ascii="Times New Roman" w:hAnsi="Times New Roman" w:cs="Times New Roman"/>
          <w:sz w:val="24"/>
          <w:szCs w:val="24"/>
        </w:rPr>
        <w:t>Statistical testing confirmed a strong, positive relationship between the independent variables (disclosure compliance, staff competency, and comparability) and the dependent variable (quality of financial statements).</w:t>
      </w:r>
      <w:r w:rsidR="008305C5">
        <w:rPr>
          <w:rFonts w:ascii="Times New Roman" w:hAnsi="Times New Roman" w:cs="Times New Roman"/>
          <w:sz w:val="24"/>
          <w:szCs w:val="24"/>
        </w:rPr>
        <w:t xml:space="preserve"> </w:t>
      </w:r>
      <w:r w:rsidRPr="00447804">
        <w:rPr>
          <w:rFonts w:ascii="Times New Roman" w:hAnsi="Times New Roman" w:cs="Times New Roman"/>
          <w:sz w:val="24"/>
          <w:szCs w:val="24"/>
        </w:rPr>
        <w:t>The findings highlight the transformative role of IFRS in elevating financial reporting standards in Nigerian banking, while also pointing out areas for ongoing improvement, especially in training and technological support.</w:t>
      </w:r>
    </w:p>
    <w:p w:rsidR="008305C5" w:rsidRPr="00447804" w:rsidRDefault="008305C5" w:rsidP="00447804">
      <w:pPr>
        <w:spacing w:line="480" w:lineRule="auto"/>
        <w:rPr>
          <w:rFonts w:ascii="Times New Roman" w:hAnsi="Times New Roman" w:cs="Times New Roman"/>
          <w:sz w:val="24"/>
          <w:szCs w:val="24"/>
        </w:rPr>
      </w:pPr>
    </w:p>
    <w:p w:rsidR="00B12BC3" w:rsidRPr="008305C5" w:rsidRDefault="00D02304" w:rsidP="00447804">
      <w:pPr>
        <w:spacing w:line="480" w:lineRule="auto"/>
        <w:rPr>
          <w:rFonts w:ascii="Times New Roman" w:hAnsi="Times New Roman" w:cs="Times New Roman"/>
          <w:b/>
          <w:bCs/>
          <w:sz w:val="24"/>
          <w:szCs w:val="24"/>
        </w:rPr>
      </w:pPr>
      <w:r w:rsidRPr="008305C5">
        <w:rPr>
          <w:rFonts w:ascii="Times New Roman" w:hAnsi="Times New Roman" w:cs="Times New Roman"/>
          <w:b/>
          <w:bCs/>
          <w:sz w:val="24"/>
          <w:szCs w:val="24"/>
        </w:rPr>
        <w:lastRenderedPageBreak/>
        <w:t>5.2 Conclusion</w:t>
      </w:r>
    </w:p>
    <w:p w:rsidR="00B12BC3" w:rsidRPr="00447804" w:rsidRDefault="00D02304" w:rsidP="008305C5">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Based on the findings, it is concluded that the implementation of IFRS at First Bank PLC, Ilorin has had a substantial and positive impact on the quality of its financial statements. Adherence to IFRS disclosure requirements ensures transparency and completeness of financial information, which is essential for stakeholder confidence. Competent and well-trained staff are critical for the accurate application of IFRS standards, and their continuous development is necessary to sustain and improve reporting quality. Furthermore, IFRS adoption has facilitated enhanced comparability of financial statements over time and across international boundaries, aligning First Bank PLC with global financial reporting practices. However, the transition to IFRS is ongoing and requires supportive measures such as regular training, robust IT infrastructure, and clear regulatory guidance to address current challenges and ensure consistent application.</w:t>
      </w:r>
    </w:p>
    <w:p w:rsidR="00B12BC3" w:rsidRPr="008305C5" w:rsidRDefault="00D02304" w:rsidP="008305C5">
      <w:pPr>
        <w:spacing w:line="480" w:lineRule="auto"/>
        <w:jc w:val="both"/>
        <w:rPr>
          <w:rFonts w:ascii="Times New Roman" w:hAnsi="Times New Roman" w:cs="Times New Roman"/>
          <w:b/>
          <w:bCs/>
          <w:sz w:val="24"/>
          <w:szCs w:val="24"/>
        </w:rPr>
      </w:pPr>
      <w:r w:rsidRPr="008305C5">
        <w:rPr>
          <w:rFonts w:ascii="Times New Roman" w:hAnsi="Times New Roman" w:cs="Times New Roman"/>
          <w:b/>
          <w:bCs/>
          <w:sz w:val="24"/>
          <w:szCs w:val="24"/>
        </w:rPr>
        <w:t>5.3 Recommendations</w:t>
      </w:r>
    </w:p>
    <w:p w:rsidR="00B12BC3" w:rsidRPr="008305C5" w:rsidRDefault="00D02304" w:rsidP="008305C5">
      <w:pPr>
        <w:spacing w:line="480" w:lineRule="auto"/>
        <w:jc w:val="both"/>
        <w:rPr>
          <w:rFonts w:ascii="Times New Roman" w:hAnsi="Times New Roman" w:cs="Times New Roman"/>
          <w:sz w:val="24"/>
          <w:szCs w:val="24"/>
        </w:rPr>
      </w:pPr>
      <w:r w:rsidRPr="00447804">
        <w:rPr>
          <w:rFonts w:ascii="Times New Roman" w:hAnsi="Times New Roman" w:cs="Times New Roman"/>
          <w:sz w:val="24"/>
          <w:szCs w:val="24"/>
        </w:rPr>
        <w:t xml:space="preserve">In </w:t>
      </w:r>
      <w:r w:rsidRPr="008305C5">
        <w:rPr>
          <w:rFonts w:ascii="Times New Roman" w:hAnsi="Times New Roman" w:cs="Times New Roman"/>
          <w:sz w:val="24"/>
          <w:szCs w:val="24"/>
        </w:rPr>
        <w:t>light of the conclusions, the following recommendations are proposed:</w:t>
      </w:r>
    </w:p>
    <w:p w:rsidR="00B12BC3" w:rsidRPr="008305C5" w:rsidRDefault="00D02304" w:rsidP="008305C5">
      <w:pPr>
        <w:spacing w:line="480" w:lineRule="auto"/>
        <w:jc w:val="both"/>
        <w:rPr>
          <w:rFonts w:ascii="Times New Roman" w:hAnsi="Times New Roman" w:cs="Times New Roman"/>
          <w:sz w:val="24"/>
          <w:szCs w:val="24"/>
        </w:rPr>
      </w:pPr>
      <w:r w:rsidRPr="008305C5">
        <w:rPr>
          <w:rFonts w:ascii="Times New Roman" w:hAnsi="Times New Roman" w:cs="Times New Roman"/>
          <w:sz w:val="24"/>
          <w:szCs w:val="24"/>
        </w:rPr>
        <w:t>Enhanced Training Programs: First Bank PLC should invest in continuous IFRS training and professional development for its financial reporting staff to keep them updated on evolving standards and complex reporting issues.</w:t>
      </w:r>
    </w:p>
    <w:p w:rsidR="008305C5" w:rsidRDefault="00D02304" w:rsidP="008305C5">
      <w:pPr>
        <w:spacing w:line="480" w:lineRule="auto"/>
        <w:jc w:val="both"/>
        <w:rPr>
          <w:rFonts w:ascii="Times New Roman" w:hAnsi="Times New Roman" w:cs="Times New Roman"/>
          <w:sz w:val="24"/>
          <w:szCs w:val="24"/>
        </w:rPr>
      </w:pPr>
      <w:r w:rsidRPr="008305C5">
        <w:rPr>
          <w:rFonts w:ascii="Times New Roman" w:hAnsi="Times New Roman" w:cs="Times New Roman"/>
          <w:sz w:val="24"/>
          <w:szCs w:val="24"/>
        </w:rPr>
        <w:t xml:space="preserve">Strengthen Compliance Monitoring: The bank’s compliance units, together with regulatory bodies such as the Central Bank of Nigeria (CBN) and the Financial Reporting Council of </w:t>
      </w:r>
      <w:r w:rsidRPr="008305C5">
        <w:rPr>
          <w:rFonts w:ascii="Times New Roman" w:hAnsi="Times New Roman" w:cs="Times New Roman"/>
          <w:sz w:val="24"/>
          <w:szCs w:val="24"/>
        </w:rPr>
        <w:lastRenderedPageBreak/>
        <w:t>Nigeria (FRCN), should enhance monitoring and enforcement mechanisms to ensure full adherence to IFRS disclosure requirements.</w:t>
      </w:r>
      <w:r w:rsidR="008305C5">
        <w:rPr>
          <w:rFonts w:ascii="Times New Roman" w:hAnsi="Times New Roman" w:cs="Times New Roman"/>
          <w:sz w:val="24"/>
          <w:szCs w:val="24"/>
        </w:rPr>
        <w:t xml:space="preserve"> </w:t>
      </w:r>
    </w:p>
    <w:p w:rsidR="00B12BC3" w:rsidRPr="00447804" w:rsidRDefault="00D02304" w:rsidP="008305C5">
      <w:pPr>
        <w:spacing w:line="480" w:lineRule="auto"/>
        <w:jc w:val="both"/>
        <w:rPr>
          <w:rFonts w:ascii="Times New Roman" w:hAnsi="Times New Roman" w:cs="Times New Roman"/>
          <w:sz w:val="24"/>
          <w:szCs w:val="24"/>
        </w:rPr>
      </w:pPr>
      <w:r w:rsidRPr="008305C5">
        <w:rPr>
          <w:rFonts w:ascii="Times New Roman" w:hAnsi="Times New Roman" w:cs="Times New Roman"/>
          <w:b/>
          <w:bCs/>
          <w:sz w:val="24"/>
          <w:szCs w:val="24"/>
        </w:rPr>
        <w:t>Technological Upgrades</w:t>
      </w:r>
      <w:r w:rsidRPr="00447804">
        <w:rPr>
          <w:rFonts w:ascii="Times New Roman" w:hAnsi="Times New Roman" w:cs="Times New Roman"/>
          <w:sz w:val="24"/>
          <w:szCs w:val="24"/>
        </w:rPr>
        <w:t>: Investment in modern accounting and reporting software that supports IFRS compliance is essential to improve efficiency and accuracy in financial statement preparation.</w:t>
      </w:r>
    </w:p>
    <w:p w:rsidR="00B12BC3" w:rsidRPr="00447804" w:rsidRDefault="00D02304" w:rsidP="008305C5">
      <w:pPr>
        <w:spacing w:line="480" w:lineRule="auto"/>
        <w:jc w:val="both"/>
        <w:rPr>
          <w:rFonts w:ascii="Times New Roman" w:hAnsi="Times New Roman" w:cs="Times New Roman"/>
          <w:sz w:val="24"/>
          <w:szCs w:val="24"/>
        </w:rPr>
      </w:pPr>
      <w:r w:rsidRPr="008305C5">
        <w:rPr>
          <w:rFonts w:ascii="Times New Roman" w:hAnsi="Times New Roman" w:cs="Times New Roman"/>
          <w:b/>
          <w:bCs/>
          <w:sz w:val="24"/>
          <w:szCs w:val="24"/>
        </w:rPr>
        <w:t>Regulatory Support</w:t>
      </w:r>
      <w:r w:rsidRPr="00447804">
        <w:rPr>
          <w:rFonts w:ascii="Times New Roman" w:hAnsi="Times New Roman" w:cs="Times New Roman"/>
          <w:sz w:val="24"/>
          <w:szCs w:val="24"/>
        </w:rPr>
        <w:t>: Regulators should provide clearer and more detailed guidance on IFRS application, including periodic audits and feedback sessions, to minimize inconsistencies and enhance comparability.</w:t>
      </w:r>
    </w:p>
    <w:p w:rsidR="00B12BC3" w:rsidRPr="00447804" w:rsidRDefault="00D02304" w:rsidP="008305C5">
      <w:pPr>
        <w:spacing w:line="480" w:lineRule="auto"/>
        <w:jc w:val="both"/>
        <w:rPr>
          <w:rFonts w:ascii="Times New Roman" w:hAnsi="Times New Roman" w:cs="Times New Roman"/>
          <w:sz w:val="24"/>
          <w:szCs w:val="24"/>
        </w:rPr>
      </w:pPr>
      <w:r w:rsidRPr="008305C5">
        <w:rPr>
          <w:rFonts w:ascii="Times New Roman" w:hAnsi="Times New Roman" w:cs="Times New Roman"/>
          <w:b/>
          <w:bCs/>
          <w:sz w:val="24"/>
          <w:szCs w:val="24"/>
        </w:rPr>
        <w:t>Stakeholder Engagement:</w:t>
      </w:r>
      <w:r w:rsidRPr="00447804">
        <w:rPr>
          <w:rFonts w:ascii="Times New Roman" w:hAnsi="Times New Roman" w:cs="Times New Roman"/>
          <w:sz w:val="24"/>
          <w:szCs w:val="24"/>
        </w:rPr>
        <w:t xml:space="preserve"> The bank should increase communication and education initiatives for stakeholders to build broader understanding and confidence in IFRS-compliant financial reports.</w:t>
      </w:r>
    </w:p>
    <w:p w:rsidR="00B12BC3" w:rsidRPr="00447804" w:rsidRDefault="00B12BC3" w:rsidP="00447804">
      <w:pPr>
        <w:spacing w:line="480" w:lineRule="auto"/>
        <w:rPr>
          <w:rFonts w:ascii="Times New Roman" w:hAnsi="Times New Roman" w:cs="Times New Roman"/>
          <w:sz w:val="24"/>
          <w:szCs w:val="24"/>
        </w:rPr>
      </w:pPr>
    </w:p>
    <w:p w:rsidR="008305C5" w:rsidRDefault="008305C5" w:rsidP="00447804">
      <w:pPr>
        <w:spacing w:line="480" w:lineRule="auto"/>
        <w:rPr>
          <w:rFonts w:ascii="Times New Roman" w:hAnsi="Times New Roman" w:cs="Times New Roman"/>
          <w:b/>
          <w:bCs/>
          <w:sz w:val="24"/>
          <w:szCs w:val="24"/>
        </w:rPr>
      </w:pPr>
    </w:p>
    <w:p w:rsidR="008305C5" w:rsidRDefault="008305C5" w:rsidP="00447804">
      <w:pPr>
        <w:spacing w:line="480" w:lineRule="auto"/>
        <w:rPr>
          <w:rFonts w:ascii="Times New Roman" w:hAnsi="Times New Roman" w:cs="Times New Roman"/>
          <w:b/>
          <w:bCs/>
          <w:sz w:val="24"/>
          <w:szCs w:val="24"/>
        </w:rPr>
      </w:pPr>
    </w:p>
    <w:p w:rsidR="008305C5" w:rsidRDefault="008305C5" w:rsidP="00447804">
      <w:pPr>
        <w:spacing w:line="480" w:lineRule="auto"/>
        <w:rPr>
          <w:rFonts w:ascii="Times New Roman" w:hAnsi="Times New Roman" w:cs="Times New Roman"/>
          <w:b/>
          <w:bCs/>
          <w:sz w:val="24"/>
          <w:szCs w:val="24"/>
        </w:rPr>
      </w:pPr>
    </w:p>
    <w:p w:rsidR="008305C5" w:rsidRDefault="008305C5" w:rsidP="00447804">
      <w:pPr>
        <w:spacing w:line="480" w:lineRule="auto"/>
        <w:rPr>
          <w:rFonts w:ascii="Times New Roman" w:hAnsi="Times New Roman" w:cs="Times New Roman"/>
          <w:b/>
          <w:bCs/>
          <w:sz w:val="24"/>
          <w:szCs w:val="24"/>
        </w:rPr>
      </w:pPr>
    </w:p>
    <w:p w:rsidR="008305C5" w:rsidRDefault="008305C5" w:rsidP="00447804">
      <w:pPr>
        <w:spacing w:line="480" w:lineRule="auto"/>
        <w:rPr>
          <w:rFonts w:ascii="Times New Roman" w:hAnsi="Times New Roman" w:cs="Times New Roman"/>
          <w:b/>
          <w:bCs/>
          <w:sz w:val="24"/>
          <w:szCs w:val="24"/>
        </w:rPr>
      </w:pPr>
    </w:p>
    <w:p w:rsidR="008305C5" w:rsidRDefault="008305C5" w:rsidP="00447804">
      <w:pPr>
        <w:spacing w:line="480" w:lineRule="auto"/>
        <w:rPr>
          <w:rFonts w:ascii="Times New Roman" w:hAnsi="Times New Roman" w:cs="Times New Roman"/>
          <w:b/>
          <w:bCs/>
          <w:sz w:val="24"/>
          <w:szCs w:val="24"/>
        </w:rPr>
      </w:pPr>
    </w:p>
    <w:p w:rsidR="00B12BC3" w:rsidRPr="008305C5" w:rsidRDefault="00D02304" w:rsidP="008305C5">
      <w:pPr>
        <w:spacing w:line="480" w:lineRule="auto"/>
        <w:jc w:val="center"/>
        <w:rPr>
          <w:rFonts w:ascii="Times New Roman" w:hAnsi="Times New Roman" w:cs="Times New Roman"/>
          <w:b/>
          <w:bCs/>
          <w:sz w:val="24"/>
          <w:szCs w:val="24"/>
        </w:rPr>
      </w:pPr>
      <w:r w:rsidRPr="008305C5">
        <w:rPr>
          <w:rFonts w:ascii="Times New Roman" w:hAnsi="Times New Roman" w:cs="Times New Roman"/>
          <w:b/>
          <w:bCs/>
          <w:sz w:val="24"/>
          <w:szCs w:val="24"/>
        </w:rPr>
        <w:lastRenderedPageBreak/>
        <w:t>References</w:t>
      </w:r>
    </w:p>
    <w:p w:rsidR="00B12BC3" w:rsidRPr="00447804" w:rsidRDefault="00D02304" w:rsidP="008305C5">
      <w:pPr>
        <w:spacing w:line="480" w:lineRule="auto"/>
        <w:ind w:left="720" w:hanging="720"/>
        <w:jc w:val="both"/>
        <w:rPr>
          <w:rFonts w:ascii="Times New Roman" w:hAnsi="Times New Roman" w:cs="Times New Roman"/>
          <w:sz w:val="24"/>
          <w:szCs w:val="24"/>
        </w:rPr>
      </w:pPr>
      <w:r w:rsidRPr="00447804">
        <w:rPr>
          <w:rFonts w:ascii="Times New Roman" w:hAnsi="Times New Roman" w:cs="Times New Roman"/>
          <w:sz w:val="24"/>
          <w:szCs w:val="24"/>
        </w:rPr>
        <w:t>Ahmed, A., &amp; Almukhtar, A. (2021). Impact of IFRS on financial reporting quality in Iraq. International Journal of Accounting Research, 8(2).</w:t>
      </w:r>
    </w:p>
    <w:p w:rsidR="00B12BC3" w:rsidRPr="00447804" w:rsidRDefault="00D02304" w:rsidP="008305C5">
      <w:pPr>
        <w:spacing w:line="480" w:lineRule="auto"/>
        <w:ind w:left="720" w:hanging="720"/>
        <w:jc w:val="both"/>
        <w:rPr>
          <w:rFonts w:ascii="Times New Roman" w:hAnsi="Times New Roman" w:cs="Times New Roman"/>
          <w:sz w:val="24"/>
          <w:szCs w:val="24"/>
        </w:rPr>
      </w:pPr>
      <w:r w:rsidRPr="00447804">
        <w:rPr>
          <w:rFonts w:ascii="Times New Roman" w:hAnsi="Times New Roman" w:cs="Times New Roman"/>
          <w:sz w:val="24"/>
          <w:szCs w:val="24"/>
        </w:rPr>
        <w:t>Al-Dmour, A., Abbod, M., &amp; Al-Dmour, R. (2018). IFRS adoption and the quality of financial reporting: Evidence from Jordan. Accounting and Finance Research, 7(2), 125–139.</w:t>
      </w:r>
    </w:p>
    <w:p w:rsidR="00B12BC3" w:rsidRPr="00447804" w:rsidRDefault="00D02304" w:rsidP="008305C5">
      <w:pPr>
        <w:spacing w:line="480" w:lineRule="auto"/>
        <w:ind w:left="720" w:hanging="720"/>
        <w:jc w:val="both"/>
        <w:rPr>
          <w:rFonts w:ascii="Times New Roman" w:hAnsi="Times New Roman" w:cs="Times New Roman"/>
          <w:sz w:val="24"/>
          <w:szCs w:val="24"/>
        </w:rPr>
      </w:pPr>
      <w:r w:rsidRPr="00447804">
        <w:rPr>
          <w:rFonts w:ascii="Times New Roman" w:hAnsi="Times New Roman" w:cs="Times New Roman"/>
          <w:sz w:val="24"/>
          <w:szCs w:val="24"/>
        </w:rPr>
        <w:t>Ali, A., &amp; Ahmed, S. (2019). Effects of IFRS adoption on the financial performance of banks in Kenya. African Journal of Accounting, Auditing and Finance, 6(3).</w:t>
      </w:r>
    </w:p>
    <w:p w:rsidR="00B12BC3" w:rsidRPr="00447804" w:rsidRDefault="00D02304" w:rsidP="008305C5">
      <w:pPr>
        <w:spacing w:line="480" w:lineRule="auto"/>
        <w:ind w:left="720" w:hanging="720"/>
        <w:jc w:val="both"/>
        <w:rPr>
          <w:rFonts w:ascii="Times New Roman" w:hAnsi="Times New Roman" w:cs="Times New Roman"/>
          <w:sz w:val="24"/>
          <w:szCs w:val="24"/>
        </w:rPr>
      </w:pPr>
      <w:r w:rsidRPr="00447804">
        <w:rPr>
          <w:rFonts w:ascii="Times New Roman" w:hAnsi="Times New Roman" w:cs="Times New Roman"/>
          <w:sz w:val="24"/>
          <w:szCs w:val="24"/>
        </w:rPr>
        <w:t>Adegbie, F. F., &amp; Dada, S. O. (2022). IFRS compliance and financial statement integrity: Evidence from Nigeria. Journal of Accounting and Taxation, 14(1), 11–21.</w:t>
      </w:r>
    </w:p>
    <w:p w:rsidR="00B12BC3" w:rsidRPr="00447804" w:rsidRDefault="00D02304" w:rsidP="008305C5">
      <w:pPr>
        <w:spacing w:line="480" w:lineRule="auto"/>
        <w:ind w:left="720" w:hanging="720"/>
        <w:jc w:val="both"/>
        <w:rPr>
          <w:rFonts w:ascii="Times New Roman" w:hAnsi="Times New Roman" w:cs="Times New Roman"/>
          <w:sz w:val="24"/>
          <w:szCs w:val="24"/>
        </w:rPr>
      </w:pPr>
      <w:r w:rsidRPr="00447804">
        <w:rPr>
          <w:rFonts w:ascii="Times New Roman" w:hAnsi="Times New Roman" w:cs="Times New Roman"/>
          <w:sz w:val="24"/>
          <w:szCs w:val="24"/>
        </w:rPr>
        <w:t>DiMaggio, P. J., &amp; Powell, W. W. (1983). The iron cage revisited: Institutional isomorphism and collective rationality. American Sociological Review, 48(2), 147–160.</w:t>
      </w:r>
    </w:p>
    <w:p w:rsidR="00B12BC3" w:rsidRPr="00447804" w:rsidRDefault="00D02304" w:rsidP="008305C5">
      <w:pPr>
        <w:spacing w:line="480" w:lineRule="auto"/>
        <w:ind w:left="720" w:hanging="720"/>
        <w:jc w:val="both"/>
        <w:rPr>
          <w:rFonts w:ascii="Times New Roman" w:hAnsi="Times New Roman" w:cs="Times New Roman"/>
          <w:sz w:val="24"/>
          <w:szCs w:val="24"/>
        </w:rPr>
      </w:pPr>
      <w:r w:rsidRPr="00447804">
        <w:rPr>
          <w:rFonts w:ascii="Times New Roman" w:hAnsi="Times New Roman" w:cs="Times New Roman"/>
          <w:sz w:val="24"/>
          <w:szCs w:val="24"/>
        </w:rPr>
        <w:t>Freeman, R. E. (1984). Strategic management: A stakeholder approach. Pitman.</w:t>
      </w:r>
    </w:p>
    <w:p w:rsidR="00B12BC3" w:rsidRPr="00447804" w:rsidRDefault="00D02304" w:rsidP="008305C5">
      <w:pPr>
        <w:spacing w:line="480" w:lineRule="auto"/>
        <w:ind w:left="720" w:hanging="720"/>
        <w:jc w:val="both"/>
        <w:rPr>
          <w:rFonts w:ascii="Times New Roman" w:hAnsi="Times New Roman" w:cs="Times New Roman"/>
          <w:sz w:val="24"/>
          <w:szCs w:val="24"/>
        </w:rPr>
      </w:pPr>
      <w:r w:rsidRPr="00447804">
        <w:rPr>
          <w:rFonts w:ascii="Times New Roman" w:hAnsi="Times New Roman" w:cs="Times New Roman"/>
          <w:sz w:val="24"/>
          <w:szCs w:val="24"/>
        </w:rPr>
        <w:t>IASB. (2023). IFRS standards and interpretations. IFRS Foundation.</w:t>
      </w:r>
    </w:p>
    <w:p w:rsidR="00B12BC3" w:rsidRPr="00447804" w:rsidRDefault="00D02304" w:rsidP="008305C5">
      <w:pPr>
        <w:spacing w:line="480" w:lineRule="auto"/>
        <w:ind w:left="720" w:hanging="720"/>
        <w:jc w:val="both"/>
        <w:rPr>
          <w:rFonts w:ascii="Times New Roman" w:hAnsi="Times New Roman" w:cs="Times New Roman"/>
          <w:sz w:val="24"/>
          <w:szCs w:val="24"/>
        </w:rPr>
      </w:pPr>
      <w:r w:rsidRPr="00447804">
        <w:rPr>
          <w:rFonts w:ascii="Times New Roman" w:hAnsi="Times New Roman" w:cs="Times New Roman"/>
          <w:sz w:val="24"/>
          <w:szCs w:val="24"/>
        </w:rPr>
        <w:t>Jensen, M. C., &amp; Meckling, W. H. (1976). Theory of the firm: Managerial behavior, agency costs and ownership structure. Journal of Financial Economics, 3(4), 305–360.</w:t>
      </w:r>
    </w:p>
    <w:p w:rsidR="00B12BC3" w:rsidRPr="00447804" w:rsidRDefault="00D02304" w:rsidP="008305C5">
      <w:pPr>
        <w:spacing w:line="480" w:lineRule="auto"/>
        <w:ind w:left="720" w:hanging="720"/>
        <w:jc w:val="both"/>
        <w:rPr>
          <w:rFonts w:ascii="Times New Roman" w:hAnsi="Times New Roman" w:cs="Times New Roman"/>
          <w:sz w:val="24"/>
          <w:szCs w:val="24"/>
        </w:rPr>
      </w:pPr>
      <w:r w:rsidRPr="00447804">
        <w:rPr>
          <w:rFonts w:ascii="Times New Roman" w:hAnsi="Times New Roman" w:cs="Times New Roman"/>
          <w:sz w:val="24"/>
          <w:szCs w:val="24"/>
        </w:rPr>
        <w:t>KPMG. (2020). IFRS global banking survey.</w:t>
      </w:r>
    </w:p>
    <w:p w:rsidR="00B12BC3" w:rsidRPr="00447804" w:rsidRDefault="00D02304" w:rsidP="008305C5">
      <w:pPr>
        <w:spacing w:line="480" w:lineRule="auto"/>
        <w:ind w:left="720" w:hanging="720"/>
        <w:jc w:val="both"/>
        <w:rPr>
          <w:rFonts w:ascii="Times New Roman" w:hAnsi="Times New Roman" w:cs="Times New Roman"/>
          <w:sz w:val="24"/>
          <w:szCs w:val="24"/>
        </w:rPr>
      </w:pPr>
      <w:r w:rsidRPr="00447804">
        <w:rPr>
          <w:rFonts w:ascii="Times New Roman" w:hAnsi="Times New Roman" w:cs="Times New Roman"/>
          <w:sz w:val="24"/>
          <w:szCs w:val="24"/>
        </w:rPr>
        <w:lastRenderedPageBreak/>
        <w:t>Odoemelam, N., Okafor, R., &amp; Onyabe, M. (2019). IFRS adoption and financial reporting quality in Nigerian listed banks. International Journal of Finance and Accounting, 8(1), 1–13.</w:t>
      </w:r>
    </w:p>
    <w:p w:rsidR="00B12BC3" w:rsidRPr="00447804" w:rsidRDefault="00D02304" w:rsidP="008305C5">
      <w:pPr>
        <w:spacing w:line="480" w:lineRule="auto"/>
        <w:ind w:left="720" w:hanging="720"/>
        <w:jc w:val="both"/>
        <w:rPr>
          <w:rFonts w:ascii="Times New Roman" w:hAnsi="Times New Roman" w:cs="Times New Roman"/>
          <w:sz w:val="24"/>
          <w:szCs w:val="24"/>
        </w:rPr>
      </w:pPr>
      <w:r w:rsidRPr="00447804">
        <w:rPr>
          <w:rFonts w:ascii="Times New Roman" w:hAnsi="Times New Roman" w:cs="Times New Roman"/>
          <w:sz w:val="24"/>
          <w:szCs w:val="24"/>
        </w:rPr>
        <w:t>Yusoff, W. F. W., Nordin, N., &amp; Adamu, A. A. (2017). The impact of IFRS on the quality of financial reporting in Malaysia. Asian Journal of Accounting and Governance, 8, 31–</w:t>
      </w:r>
    </w:p>
    <w:sectPr w:rsidR="00B12BC3" w:rsidRPr="00447804" w:rsidSect="006D4036">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C05" w:rsidRDefault="00860C05" w:rsidP="006D4036">
      <w:pPr>
        <w:spacing w:after="0" w:line="240" w:lineRule="auto"/>
      </w:pPr>
      <w:r>
        <w:separator/>
      </w:r>
    </w:p>
  </w:endnote>
  <w:endnote w:type="continuationSeparator" w:id="0">
    <w:p w:rsidR="00860C05" w:rsidRDefault="00860C05" w:rsidP="006D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426416"/>
      <w:docPartObj>
        <w:docPartGallery w:val="Page Numbers (Bottom of Page)"/>
        <w:docPartUnique/>
      </w:docPartObj>
    </w:sdtPr>
    <w:sdtEndPr>
      <w:rPr>
        <w:noProof/>
      </w:rPr>
    </w:sdtEndPr>
    <w:sdtContent>
      <w:p w:rsidR="006D4036" w:rsidRDefault="006D40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D4036" w:rsidRDefault="006D4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C05" w:rsidRDefault="00860C05" w:rsidP="006D4036">
      <w:pPr>
        <w:spacing w:after="0" w:line="240" w:lineRule="auto"/>
      </w:pPr>
      <w:r>
        <w:separator/>
      </w:r>
    </w:p>
  </w:footnote>
  <w:footnote w:type="continuationSeparator" w:id="0">
    <w:p w:rsidR="00860C05" w:rsidRDefault="00860C05" w:rsidP="006D4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3DF"/>
    <w:multiLevelType w:val="hybridMultilevel"/>
    <w:tmpl w:val="AF5E4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63D0B"/>
    <w:multiLevelType w:val="multilevel"/>
    <w:tmpl w:val="2E70D148"/>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590F607C"/>
    <w:multiLevelType w:val="multilevel"/>
    <w:tmpl w:val="7E502A2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5D71127E"/>
    <w:multiLevelType w:val="hybridMultilevel"/>
    <w:tmpl w:val="1DCC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13505D"/>
    <w:multiLevelType w:val="multilevel"/>
    <w:tmpl w:val="0C30D8EE"/>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C3"/>
    <w:rsid w:val="00077D46"/>
    <w:rsid w:val="00203658"/>
    <w:rsid w:val="003814D5"/>
    <w:rsid w:val="0040795B"/>
    <w:rsid w:val="00447804"/>
    <w:rsid w:val="004F4EF9"/>
    <w:rsid w:val="00510ACF"/>
    <w:rsid w:val="005C5E3E"/>
    <w:rsid w:val="006D4036"/>
    <w:rsid w:val="00775F89"/>
    <w:rsid w:val="008305C5"/>
    <w:rsid w:val="00860C05"/>
    <w:rsid w:val="00A476B3"/>
    <w:rsid w:val="00B12BC3"/>
    <w:rsid w:val="00BD6622"/>
    <w:rsid w:val="00C94609"/>
    <w:rsid w:val="00D02304"/>
    <w:rsid w:val="00D523E3"/>
    <w:rsid w:val="00FB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4BA2"/>
  <w15:docId w15:val="{88353A25-3583-4583-81F4-568CED66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447804"/>
    <w:pPr>
      <w:ind w:left="720"/>
      <w:contextualSpacing/>
    </w:pPr>
  </w:style>
  <w:style w:type="table" w:styleId="TableGrid">
    <w:name w:val="Table Grid"/>
    <w:basedOn w:val="TableNormal"/>
    <w:uiPriority w:val="59"/>
    <w:rsid w:val="00A476B3"/>
    <w:pPr>
      <w:spacing w:after="0" w:line="240" w:lineRule="auto"/>
    </w:pPr>
    <w:rPr>
      <w:rFonts w:asciiTheme="minorHAnsi" w:eastAsiaTheme="minorHAnsi" w:hAnsiTheme="minorHAnsi" w:cstheme="minorBidi"/>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3814D5"/>
    <w:rPr>
      <w:color w:val="0000FF"/>
      <w:u w:val="single"/>
    </w:rPr>
  </w:style>
  <w:style w:type="character" w:customStyle="1" w:styleId="ListParagraphChar">
    <w:name w:val="List Paragraph Char"/>
    <w:link w:val="ListParagraph"/>
    <w:uiPriority w:val="34"/>
    <w:locked/>
    <w:rsid w:val="0040795B"/>
  </w:style>
  <w:style w:type="paragraph" w:styleId="Header">
    <w:name w:val="header"/>
    <w:basedOn w:val="Normal"/>
    <w:link w:val="HeaderChar"/>
    <w:uiPriority w:val="99"/>
    <w:unhideWhenUsed/>
    <w:rsid w:val="006D4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36"/>
  </w:style>
  <w:style w:type="paragraph" w:styleId="Footer">
    <w:name w:val="footer"/>
    <w:basedOn w:val="Normal"/>
    <w:link w:val="FooterChar"/>
    <w:uiPriority w:val="99"/>
    <w:unhideWhenUsed/>
    <w:rsid w:val="006D4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36"/>
  </w:style>
  <w:style w:type="paragraph" w:styleId="BalloonText">
    <w:name w:val="Balloon Text"/>
    <w:basedOn w:val="Normal"/>
    <w:link w:val="BalloonTextChar"/>
    <w:uiPriority w:val="99"/>
    <w:semiHidden/>
    <w:unhideWhenUsed/>
    <w:rsid w:val="00510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A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016" TargetMode="External"/><Relationship Id="rId13" Type="http://schemas.openxmlformats.org/officeDocument/2006/relationships/hyperlink" Target="tel:2016" TargetMode="External"/><Relationship Id="rId18" Type="http://schemas.openxmlformats.org/officeDocument/2006/relationships/hyperlink" Target="tel:20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tel:2019" TargetMode="External"/><Relationship Id="rId17" Type="http://schemas.openxmlformats.org/officeDocument/2006/relationships/hyperlink" Target="tel:2021" TargetMode="External"/><Relationship Id="rId2" Type="http://schemas.openxmlformats.org/officeDocument/2006/relationships/styles" Target="styles.xml"/><Relationship Id="rId16" Type="http://schemas.openxmlformats.org/officeDocument/2006/relationships/hyperlink" Target="tel:201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2.2.1" TargetMode="External"/><Relationship Id="rId5" Type="http://schemas.openxmlformats.org/officeDocument/2006/relationships/footnotes" Target="footnotes.xml"/><Relationship Id="rId15" Type="http://schemas.openxmlformats.org/officeDocument/2006/relationships/hyperlink" Target="tel:2010" TargetMode="External"/><Relationship Id="rId10" Type="http://schemas.openxmlformats.org/officeDocument/2006/relationships/hyperlink" Target="tel:1.8" TargetMode="External"/><Relationship Id="rId19" Type="http://schemas.openxmlformats.org/officeDocument/2006/relationships/hyperlink" Target="tel:2017" TargetMode="External"/><Relationship Id="rId4" Type="http://schemas.openxmlformats.org/officeDocument/2006/relationships/webSettings" Target="webSettings.xml"/><Relationship Id="rId9" Type="http://schemas.openxmlformats.org/officeDocument/2006/relationships/hyperlink" Target="tel:2024" TargetMode="External"/><Relationship Id="rId14" Type="http://schemas.openxmlformats.org/officeDocument/2006/relationships/hyperlink" Target="tel: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43</Pages>
  <Words>7153</Words>
  <Characters>40777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cp:revision>
  <cp:lastPrinted>2025-05-19T06:59:00Z</cp:lastPrinted>
  <dcterms:created xsi:type="dcterms:W3CDTF">2025-05-19T05:21:00Z</dcterms:created>
  <dcterms:modified xsi:type="dcterms:W3CDTF">2025-05-19T07:00:00Z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f8d52f41d4094aafa2d3ba62727f90f4</vt:lpwstr>
  </property>
</Properties>
</file>