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916" w:rsidRPr="000527E2" w:rsidRDefault="00620916" w:rsidP="00620916">
      <w:pPr>
        <w:pStyle w:val="Footer"/>
        <w:jc w:val="center"/>
        <w:rPr>
          <w:rFonts w:ascii="Cambria" w:hAnsi="Cambria"/>
          <w:b/>
          <w:sz w:val="48"/>
          <w:szCs w:val="48"/>
        </w:rPr>
      </w:pPr>
      <w:r w:rsidRPr="000527E2">
        <w:rPr>
          <w:rFonts w:ascii="Cambria" w:hAnsi="Cambria"/>
          <w:b/>
          <w:sz w:val="56"/>
          <w:szCs w:val="48"/>
        </w:rPr>
        <w:t>IMPACT OF REWARD SYSTEM ON EMPLOYEES PERFORMANCE</w:t>
      </w:r>
    </w:p>
    <w:p w:rsidR="00620916" w:rsidRPr="00445946" w:rsidRDefault="00620916" w:rsidP="00620916">
      <w:pPr>
        <w:pStyle w:val="Footer"/>
        <w:jc w:val="center"/>
        <w:rPr>
          <w:rFonts w:ascii="Berlin Sans FB Demi" w:hAnsi="Berlin Sans FB Demi"/>
          <w:b/>
          <w:sz w:val="28"/>
          <w:szCs w:val="28"/>
        </w:rPr>
      </w:pPr>
      <w:r w:rsidRPr="000527E2">
        <w:rPr>
          <w:rFonts w:ascii="Berlin Sans FB Demi" w:hAnsi="Berlin Sans FB Demi"/>
          <w:b/>
          <w:sz w:val="30"/>
          <w:szCs w:val="32"/>
        </w:rPr>
        <w:t>(</w:t>
      </w:r>
      <w:r w:rsidRPr="000527E2">
        <w:rPr>
          <w:rFonts w:ascii="Berlin Sans FB Demi" w:hAnsi="Berlin Sans FB Demi"/>
          <w:b/>
          <w:sz w:val="26"/>
          <w:szCs w:val="28"/>
        </w:rPr>
        <w:t>A Study of Tuyil Pharmaceutical Industry)</w:t>
      </w:r>
    </w:p>
    <w:p w:rsidR="00620916" w:rsidRDefault="00620916" w:rsidP="00620916">
      <w:pPr>
        <w:jc w:val="center"/>
        <w:rPr>
          <w:rFonts w:ascii="Script MT Bold" w:hAnsi="Script MT Bold"/>
          <w:b/>
          <w:sz w:val="50"/>
          <w:szCs w:val="50"/>
        </w:rPr>
      </w:pPr>
    </w:p>
    <w:p w:rsidR="00620916" w:rsidRDefault="00620916" w:rsidP="00620916">
      <w:pPr>
        <w:jc w:val="center"/>
        <w:rPr>
          <w:rFonts w:ascii="Script MT Bold" w:hAnsi="Script MT Bold"/>
          <w:b/>
          <w:sz w:val="50"/>
          <w:szCs w:val="50"/>
        </w:rPr>
      </w:pPr>
      <w:r w:rsidRPr="008479BA">
        <w:rPr>
          <w:rFonts w:ascii="Script MT Bold" w:hAnsi="Script MT Bold"/>
          <w:b/>
          <w:sz w:val="50"/>
          <w:szCs w:val="50"/>
        </w:rPr>
        <w:t>BY</w:t>
      </w:r>
    </w:p>
    <w:p w:rsidR="00620916" w:rsidRPr="00206840" w:rsidRDefault="00620916" w:rsidP="00620916">
      <w:pPr>
        <w:jc w:val="center"/>
        <w:rPr>
          <w:rFonts w:ascii="Script MT Bold" w:hAnsi="Script MT Bold"/>
          <w:b/>
        </w:rPr>
      </w:pPr>
    </w:p>
    <w:p w:rsidR="00620916" w:rsidRPr="00FA016B" w:rsidRDefault="00620916" w:rsidP="00620916">
      <w:pPr>
        <w:spacing w:after="0" w:line="240" w:lineRule="auto"/>
        <w:jc w:val="center"/>
        <w:rPr>
          <w:rFonts w:ascii="Gill Sans Ultra Bold" w:hAnsi="Gill Sans Ultra Bold"/>
          <w:sz w:val="48"/>
        </w:rPr>
      </w:pPr>
      <w:r w:rsidRPr="000527E2">
        <w:rPr>
          <w:rFonts w:ascii="Gill Sans Ultra Bold" w:hAnsi="Gill Sans Ultra Bold"/>
          <w:sz w:val="40"/>
        </w:rPr>
        <w:t>ADEBANJO ADAM ADEMAYOWA</w:t>
      </w:r>
    </w:p>
    <w:p w:rsidR="00620916" w:rsidRPr="00FA016B" w:rsidRDefault="00620916" w:rsidP="00620916">
      <w:pPr>
        <w:spacing w:after="0" w:line="240" w:lineRule="auto"/>
        <w:jc w:val="center"/>
        <w:rPr>
          <w:rFonts w:ascii="Monotype Corsiva" w:hAnsi="Monotype Corsiva"/>
          <w:b/>
          <w:i/>
          <w:sz w:val="48"/>
        </w:rPr>
      </w:pPr>
      <w:r w:rsidRPr="000527E2">
        <w:rPr>
          <w:rFonts w:ascii="Monotype Corsiva" w:hAnsi="Monotype Corsiva"/>
          <w:b/>
          <w:i/>
          <w:sz w:val="66"/>
        </w:rPr>
        <w:t>HND/23/BAM/FT/1355</w:t>
      </w:r>
    </w:p>
    <w:p w:rsidR="00620916" w:rsidRDefault="00620916" w:rsidP="00620916">
      <w:pPr>
        <w:jc w:val="center"/>
        <w:rPr>
          <w:rFonts w:ascii="Bookman Old Style" w:hAnsi="Bookman Old Style"/>
          <w:b/>
        </w:rPr>
      </w:pPr>
    </w:p>
    <w:p w:rsidR="00620916" w:rsidRPr="00D46E72" w:rsidRDefault="00620916" w:rsidP="00620916">
      <w:pPr>
        <w:spacing w:line="240" w:lineRule="auto"/>
        <w:jc w:val="center"/>
        <w:rPr>
          <w:rFonts w:ascii="Times New Roman" w:hAnsi="Times New Roman"/>
          <w:b/>
          <w:sz w:val="26"/>
          <w:szCs w:val="26"/>
        </w:rPr>
      </w:pPr>
      <w:r w:rsidRPr="000527E2">
        <w:rPr>
          <w:rFonts w:ascii="Times New Roman" w:hAnsi="Times New Roman"/>
          <w:b/>
          <w:sz w:val="40"/>
          <w:szCs w:val="26"/>
        </w:rPr>
        <w:t>BEING A RESEARCH PROJECT SUBMITTED TO THE DEPARTMENT OF BUSINESS ADMINISTRATION AND MANAGEMENT, INSTITUTE OF FINANCE AND MANAGEMENT STUDIES KWARA STATE POLYTECHNIC, ILORIN</w:t>
      </w:r>
    </w:p>
    <w:p w:rsidR="00620916" w:rsidRDefault="00620916" w:rsidP="00620916">
      <w:pPr>
        <w:spacing w:line="240" w:lineRule="auto"/>
        <w:jc w:val="center"/>
        <w:rPr>
          <w:b/>
          <w:sz w:val="26"/>
          <w:szCs w:val="26"/>
        </w:rPr>
      </w:pPr>
    </w:p>
    <w:p w:rsidR="00620916" w:rsidRPr="009F0DD1" w:rsidRDefault="00620916" w:rsidP="00620916">
      <w:pPr>
        <w:spacing w:line="240" w:lineRule="auto"/>
        <w:jc w:val="center"/>
        <w:rPr>
          <w:b/>
          <w:sz w:val="26"/>
          <w:szCs w:val="26"/>
        </w:rPr>
      </w:pPr>
    </w:p>
    <w:p w:rsidR="00620916" w:rsidRPr="000527E2" w:rsidRDefault="00620916" w:rsidP="00620916">
      <w:pPr>
        <w:spacing w:after="0" w:line="240" w:lineRule="auto"/>
        <w:jc w:val="center"/>
        <w:rPr>
          <w:rFonts w:ascii="Times New Roman" w:hAnsi="Times New Roman"/>
          <w:b/>
          <w:sz w:val="36"/>
          <w:szCs w:val="26"/>
        </w:rPr>
      </w:pPr>
      <w:r w:rsidRPr="000527E2">
        <w:rPr>
          <w:rFonts w:ascii="Times New Roman" w:hAnsi="Times New Roman"/>
          <w:b/>
          <w:sz w:val="36"/>
          <w:szCs w:val="26"/>
        </w:rPr>
        <w:t>IN PARTIAL FULFILLMENT FOR THE REQUIREMENT OF THE AWARD OF HIGHER NATIONAL DIPLOMA (HND) IN BUSINESS ADMINISTRATION AND MANAGEMENT</w:t>
      </w:r>
    </w:p>
    <w:p w:rsidR="00620916" w:rsidRPr="000527E2" w:rsidRDefault="00620916" w:rsidP="00620916">
      <w:pPr>
        <w:spacing w:line="480" w:lineRule="auto"/>
        <w:ind w:left="5760"/>
        <w:rPr>
          <w:rFonts w:ascii="Arial Black" w:hAnsi="Arial Black"/>
          <w:b/>
          <w:sz w:val="8"/>
        </w:rPr>
      </w:pPr>
    </w:p>
    <w:p w:rsidR="00620916" w:rsidRPr="008479BA" w:rsidRDefault="00620916" w:rsidP="00620916">
      <w:pPr>
        <w:spacing w:line="480" w:lineRule="auto"/>
        <w:ind w:left="5760"/>
        <w:rPr>
          <w:rFonts w:ascii="Arial Black" w:hAnsi="Arial Black"/>
          <w:b/>
          <w:sz w:val="30"/>
        </w:rPr>
      </w:pPr>
      <w:r>
        <w:rPr>
          <w:rFonts w:ascii="Arial Black" w:hAnsi="Arial Black"/>
          <w:b/>
          <w:sz w:val="30"/>
        </w:rPr>
        <w:t>MAY, 2025</w:t>
      </w:r>
    </w:p>
    <w:p w:rsidR="00620916" w:rsidRPr="00D46E72" w:rsidRDefault="00620916" w:rsidP="00620916">
      <w:pPr>
        <w:spacing w:line="480" w:lineRule="auto"/>
        <w:jc w:val="center"/>
        <w:rPr>
          <w:rFonts w:ascii="Times New Roman" w:eastAsia="Arial Unicode MS" w:hAnsi="Times New Roman" w:cs="Arial"/>
          <w:sz w:val="23"/>
          <w:szCs w:val="23"/>
        </w:rPr>
      </w:pPr>
      <w:r w:rsidRPr="00D46E72">
        <w:rPr>
          <w:rFonts w:ascii="Times New Roman" w:eastAsia="Arial Unicode MS" w:hAnsi="Times New Roman" w:cs="Arial"/>
          <w:b/>
          <w:bCs/>
          <w:sz w:val="23"/>
          <w:szCs w:val="23"/>
        </w:rPr>
        <w:lastRenderedPageBreak/>
        <w:t>CERTIFICATION</w:t>
      </w:r>
    </w:p>
    <w:p w:rsidR="00620916" w:rsidRPr="00D46E72" w:rsidRDefault="00620916" w:rsidP="00620916">
      <w:pPr>
        <w:spacing w:line="480" w:lineRule="auto"/>
        <w:ind w:firstLine="720"/>
        <w:jc w:val="both"/>
        <w:rPr>
          <w:rFonts w:ascii="Times New Roman" w:hAnsi="Times New Roman" w:cs="Arial"/>
          <w:sz w:val="23"/>
          <w:szCs w:val="23"/>
        </w:rPr>
      </w:pPr>
      <w:r w:rsidRPr="00D46E72">
        <w:rPr>
          <w:rFonts w:ascii="Times New Roman" w:hAnsi="Times New Roman" w:cs="Arial"/>
          <w:sz w:val="23"/>
          <w:szCs w:val="23"/>
        </w:rPr>
        <w:t>This project work has been read and approved as meetin</w:t>
      </w:r>
      <w:r>
        <w:rPr>
          <w:rFonts w:ascii="Times New Roman" w:hAnsi="Times New Roman" w:cs="Arial"/>
          <w:sz w:val="23"/>
          <w:szCs w:val="23"/>
        </w:rPr>
        <w:t>W</w:t>
      </w:r>
      <w:r w:rsidRPr="00D46E72">
        <w:rPr>
          <w:rFonts w:ascii="Times New Roman" w:hAnsi="Times New Roman" w:cs="Arial"/>
          <w:sz w:val="23"/>
          <w:szCs w:val="23"/>
        </w:rPr>
        <w:t xml:space="preserve">g Part of the requirement for the award of </w:t>
      </w:r>
      <w:r>
        <w:rPr>
          <w:rFonts w:ascii="Times New Roman" w:hAnsi="Times New Roman" w:cs="Arial"/>
          <w:sz w:val="23"/>
          <w:szCs w:val="23"/>
        </w:rPr>
        <w:t xml:space="preserve">Higher </w:t>
      </w:r>
      <w:r w:rsidRPr="00D46E72">
        <w:rPr>
          <w:rFonts w:ascii="Times New Roman" w:hAnsi="Times New Roman" w:cs="Arial"/>
          <w:sz w:val="23"/>
          <w:szCs w:val="23"/>
        </w:rPr>
        <w:t>National Diploma (</w:t>
      </w:r>
      <w:r>
        <w:rPr>
          <w:rFonts w:ascii="Times New Roman" w:hAnsi="Times New Roman" w:cs="Arial"/>
          <w:sz w:val="23"/>
          <w:szCs w:val="23"/>
        </w:rPr>
        <w:t>H</w:t>
      </w:r>
      <w:r w:rsidRPr="00D46E72">
        <w:rPr>
          <w:rFonts w:ascii="Times New Roman" w:hAnsi="Times New Roman" w:cs="Arial"/>
          <w:sz w:val="23"/>
          <w:szCs w:val="23"/>
        </w:rPr>
        <w:t>ND) in</w:t>
      </w:r>
      <w:r w:rsidRPr="00D46E72">
        <w:rPr>
          <w:rFonts w:ascii="Times New Roman" w:hAnsi="Times New Roman"/>
          <w:sz w:val="23"/>
          <w:szCs w:val="23"/>
        </w:rPr>
        <w:t xml:space="preserve"> Business Administration</w:t>
      </w:r>
      <w:r w:rsidRPr="00D46E72">
        <w:rPr>
          <w:rFonts w:ascii="Times New Roman" w:hAnsi="Times New Roman" w:cs="Arial"/>
          <w:sz w:val="23"/>
          <w:szCs w:val="23"/>
        </w:rPr>
        <w:t xml:space="preserve"> and Management .Institute of Finance and Management Studies, Kwara State Polytechnic Ilorin. </w:t>
      </w:r>
    </w:p>
    <w:p w:rsidR="00620916" w:rsidRDefault="00620916" w:rsidP="00620916">
      <w:pPr>
        <w:spacing w:after="0"/>
        <w:jc w:val="both"/>
        <w:rPr>
          <w:rFonts w:ascii="Times New Roman" w:hAnsi="Times New Roman" w:cs="Arial"/>
          <w:sz w:val="23"/>
          <w:szCs w:val="23"/>
        </w:rPr>
      </w:pPr>
    </w:p>
    <w:p w:rsidR="00620916" w:rsidRDefault="00620916" w:rsidP="00620916">
      <w:pPr>
        <w:spacing w:after="0"/>
        <w:jc w:val="both"/>
        <w:rPr>
          <w:rFonts w:ascii="Times New Roman" w:hAnsi="Times New Roman" w:cs="Arial"/>
          <w:sz w:val="23"/>
          <w:szCs w:val="23"/>
        </w:rPr>
      </w:pPr>
    </w:p>
    <w:p w:rsidR="00620916" w:rsidRDefault="00620916" w:rsidP="00620916">
      <w:pPr>
        <w:spacing w:after="0"/>
        <w:jc w:val="both"/>
        <w:rPr>
          <w:rFonts w:ascii="Times New Roman" w:hAnsi="Times New Roman" w:cs="Arial"/>
          <w:sz w:val="23"/>
          <w:szCs w:val="23"/>
        </w:rPr>
      </w:pPr>
    </w:p>
    <w:p w:rsidR="00620916" w:rsidRPr="00D46E72" w:rsidRDefault="00620916" w:rsidP="00620916">
      <w:pPr>
        <w:spacing w:after="0"/>
        <w:jc w:val="both"/>
        <w:rPr>
          <w:rFonts w:ascii="Times New Roman" w:hAnsi="Times New Roman" w:cs="Arial"/>
          <w:b/>
          <w:sz w:val="23"/>
          <w:szCs w:val="23"/>
        </w:rPr>
      </w:pPr>
      <w:r w:rsidRPr="00D46E72">
        <w:rPr>
          <w:rFonts w:ascii="Times New Roman" w:hAnsi="Times New Roman" w:cs="Arial"/>
          <w:sz w:val="23"/>
          <w:szCs w:val="23"/>
        </w:rPr>
        <w:t>______________________</w:t>
      </w:r>
      <w:r w:rsidRPr="00D46E72">
        <w:rPr>
          <w:rFonts w:ascii="Times New Roman" w:hAnsi="Times New Roman" w:cs="Arial"/>
          <w:b/>
          <w:sz w:val="23"/>
          <w:szCs w:val="23"/>
        </w:rPr>
        <w:tab/>
      </w:r>
      <w:r w:rsidRPr="00D46E72">
        <w:rPr>
          <w:rFonts w:ascii="Times New Roman" w:hAnsi="Times New Roman" w:cs="Arial"/>
          <w:b/>
          <w:sz w:val="23"/>
          <w:szCs w:val="23"/>
        </w:rPr>
        <w:tab/>
      </w:r>
      <w:r w:rsidRPr="00D46E72">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____________________</w:t>
      </w:r>
    </w:p>
    <w:p w:rsidR="00620916" w:rsidRPr="00D46E72" w:rsidRDefault="00620916" w:rsidP="00620916">
      <w:pPr>
        <w:spacing w:after="0"/>
        <w:jc w:val="both"/>
        <w:rPr>
          <w:rFonts w:ascii="Times New Roman" w:hAnsi="Times New Roman" w:cs="Arial"/>
          <w:b/>
          <w:sz w:val="23"/>
          <w:szCs w:val="23"/>
        </w:rPr>
      </w:pPr>
      <w:r>
        <w:rPr>
          <w:rFonts w:ascii="Times New Roman" w:hAnsi="Times New Roman" w:cs="Arial"/>
          <w:b/>
          <w:sz w:val="23"/>
          <w:szCs w:val="23"/>
        </w:rPr>
        <w:t>M</w:t>
      </w:r>
      <w:r w:rsidRPr="00D46E72">
        <w:rPr>
          <w:rFonts w:ascii="Times New Roman" w:hAnsi="Times New Roman" w:cs="Arial"/>
          <w:b/>
          <w:sz w:val="23"/>
          <w:szCs w:val="23"/>
        </w:rPr>
        <w:t xml:space="preserve">R. </w:t>
      </w:r>
      <w:r>
        <w:rPr>
          <w:rFonts w:ascii="Times New Roman" w:hAnsi="Times New Roman" w:cs="Arial"/>
          <w:b/>
          <w:sz w:val="23"/>
          <w:szCs w:val="23"/>
        </w:rPr>
        <w:t>ABDULLAHI, ILIAZU</w:t>
      </w:r>
      <w:r w:rsidRPr="00D46E72">
        <w:rPr>
          <w:rFonts w:ascii="Times New Roman" w:hAnsi="Times New Roman" w:cs="Arial"/>
          <w:b/>
          <w:sz w:val="23"/>
          <w:szCs w:val="23"/>
        </w:rPr>
        <w:tab/>
      </w:r>
      <w:r w:rsidRPr="00D46E72">
        <w:rPr>
          <w:rFonts w:ascii="Times New Roman" w:hAnsi="Times New Roman" w:cs="Arial"/>
          <w:b/>
          <w:sz w:val="23"/>
          <w:szCs w:val="23"/>
        </w:rPr>
        <w:tab/>
      </w:r>
      <w:r w:rsidRPr="00D46E72">
        <w:rPr>
          <w:rFonts w:ascii="Times New Roman" w:hAnsi="Times New Roman" w:cs="Arial"/>
          <w:b/>
          <w:sz w:val="23"/>
          <w:szCs w:val="23"/>
        </w:rPr>
        <w:tab/>
        <w:t xml:space="preserve"> </w:t>
      </w:r>
      <w:r w:rsidRPr="00D46E72">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 xml:space="preserve"> DATE</w:t>
      </w:r>
    </w:p>
    <w:p w:rsidR="00620916" w:rsidRPr="00D46E72" w:rsidRDefault="00620916" w:rsidP="00620916">
      <w:pPr>
        <w:spacing w:after="0"/>
        <w:jc w:val="both"/>
        <w:rPr>
          <w:rFonts w:ascii="Times New Roman" w:hAnsi="Times New Roman" w:cs="Arial"/>
          <w:b/>
          <w:sz w:val="23"/>
          <w:szCs w:val="23"/>
        </w:rPr>
      </w:pPr>
      <w:r w:rsidRPr="00D46E72">
        <w:rPr>
          <w:rFonts w:ascii="Times New Roman" w:hAnsi="Times New Roman" w:cs="Arial"/>
          <w:b/>
          <w:i/>
          <w:sz w:val="23"/>
          <w:szCs w:val="23"/>
        </w:rPr>
        <w:t>(PROJECT SUPERVISOR)</w:t>
      </w:r>
      <w:r w:rsidRPr="00D46E72">
        <w:rPr>
          <w:rFonts w:ascii="Times New Roman" w:hAnsi="Times New Roman" w:cs="Arial"/>
          <w:b/>
          <w:i/>
          <w:sz w:val="23"/>
          <w:szCs w:val="23"/>
        </w:rPr>
        <w:tab/>
      </w:r>
      <w:r w:rsidRPr="00D46E72">
        <w:rPr>
          <w:rFonts w:ascii="Times New Roman" w:hAnsi="Times New Roman" w:cs="Arial"/>
          <w:b/>
          <w:i/>
          <w:sz w:val="23"/>
          <w:szCs w:val="23"/>
        </w:rPr>
        <w:tab/>
      </w:r>
      <w:r w:rsidRPr="00D46E72">
        <w:rPr>
          <w:rFonts w:ascii="Times New Roman" w:hAnsi="Times New Roman" w:cs="Arial"/>
          <w:b/>
          <w:i/>
          <w:sz w:val="23"/>
          <w:szCs w:val="23"/>
        </w:rPr>
        <w:tab/>
      </w:r>
      <w:r w:rsidRPr="00D46E72">
        <w:rPr>
          <w:rFonts w:ascii="Times New Roman" w:hAnsi="Times New Roman" w:cs="Arial"/>
          <w:b/>
          <w:i/>
          <w:sz w:val="23"/>
          <w:szCs w:val="23"/>
        </w:rPr>
        <w:tab/>
      </w:r>
    </w:p>
    <w:p w:rsidR="00620916" w:rsidRPr="00D46E72" w:rsidRDefault="00620916" w:rsidP="00620916">
      <w:pPr>
        <w:spacing w:after="0"/>
        <w:jc w:val="both"/>
        <w:rPr>
          <w:rFonts w:ascii="Times New Roman" w:hAnsi="Times New Roman" w:cs="Arial"/>
          <w:b/>
          <w:sz w:val="23"/>
          <w:szCs w:val="23"/>
        </w:rPr>
      </w:pPr>
    </w:p>
    <w:p w:rsidR="00620916" w:rsidRPr="00D46E72" w:rsidRDefault="00620916" w:rsidP="00620916">
      <w:pPr>
        <w:spacing w:after="0"/>
        <w:jc w:val="both"/>
        <w:rPr>
          <w:rFonts w:ascii="Times New Roman" w:hAnsi="Times New Roman" w:cs="Arial"/>
          <w:b/>
          <w:sz w:val="23"/>
          <w:szCs w:val="23"/>
        </w:rPr>
      </w:pPr>
    </w:p>
    <w:p w:rsidR="00620916" w:rsidRDefault="00620916" w:rsidP="00620916">
      <w:pPr>
        <w:spacing w:after="0"/>
        <w:jc w:val="both"/>
        <w:rPr>
          <w:rFonts w:ascii="Times New Roman" w:hAnsi="Times New Roman" w:cs="Arial"/>
          <w:b/>
          <w:sz w:val="23"/>
          <w:szCs w:val="23"/>
        </w:rPr>
      </w:pPr>
    </w:p>
    <w:p w:rsidR="00620916" w:rsidRDefault="00620916" w:rsidP="00620916">
      <w:pPr>
        <w:spacing w:after="0"/>
        <w:jc w:val="both"/>
        <w:rPr>
          <w:rFonts w:ascii="Times New Roman" w:hAnsi="Times New Roman" w:cs="Arial"/>
          <w:b/>
          <w:sz w:val="23"/>
          <w:szCs w:val="23"/>
        </w:rPr>
      </w:pPr>
    </w:p>
    <w:p w:rsidR="00620916" w:rsidRDefault="00620916" w:rsidP="00620916">
      <w:pPr>
        <w:spacing w:after="0"/>
        <w:jc w:val="both"/>
        <w:rPr>
          <w:rFonts w:ascii="Times New Roman" w:hAnsi="Times New Roman" w:cs="Arial"/>
          <w:b/>
          <w:sz w:val="23"/>
          <w:szCs w:val="23"/>
        </w:rPr>
      </w:pPr>
    </w:p>
    <w:p w:rsidR="00620916" w:rsidRPr="00D46E72" w:rsidRDefault="00620916" w:rsidP="00620916">
      <w:pPr>
        <w:spacing w:after="0"/>
        <w:jc w:val="both"/>
        <w:rPr>
          <w:rFonts w:ascii="Times New Roman" w:hAnsi="Times New Roman" w:cs="Arial"/>
          <w:b/>
          <w:sz w:val="23"/>
          <w:szCs w:val="23"/>
        </w:rPr>
      </w:pPr>
      <w:r>
        <w:rPr>
          <w:rFonts w:ascii="Times New Roman" w:hAnsi="Times New Roman" w:cs="Arial"/>
          <w:b/>
          <w:sz w:val="23"/>
          <w:szCs w:val="23"/>
        </w:rPr>
        <w:t>______________________</w:t>
      </w:r>
      <w:r>
        <w:rPr>
          <w:rFonts w:ascii="Times New Roman" w:hAnsi="Times New Roman" w:cs="Arial"/>
          <w:b/>
          <w:sz w:val="23"/>
          <w:szCs w:val="23"/>
        </w:rPr>
        <w:tab/>
      </w:r>
      <w:r>
        <w:rPr>
          <w:rFonts w:ascii="Times New Roman" w:hAnsi="Times New Roman" w:cs="Arial"/>
          <w:b/>
          <w:sz w:val="23"/>
          <w:szCs w:val="23"/>
        </w:rPr>
        <w:tab/>
      </w:r>
      <w:r>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____________________</w:t>
      </w:r>
    </w:p>
    <w:p w:rsidR="00620916" w:rsidRPr="00D46E72" w:rsidRDefault="00620916" w:rsidP="00620916">
      <w:pPr>
        <w:spacing w:after="0"/>
        <w:jc w:val="both"/>
        <w:rPr>
          <w:rFonts w:ascii="Times New Roman" w:hAnsi="Times New Roman" w:cs="Arial"/>
          <w:b/>
          <w:sz w:val="23"/>
          <w:szCs w:val="23"/>
        </w:rPr>
      </w:pPr>
      <w:r w:rsidRPr="00D46E72">
        <w:rPr>
          <w:rFonts w:ascii="Times New Roman" w:hAnsi="Times New Roman" w:cs="Arial"/>
          <w:b/>
          <w:sz w:val="23"/>
          <w:szCs w:val="23"/>
        </w:rPr>
        <w:t xml:space="preserve">MR. </w:t>
      </w:r>
      <w:r>
        <w:rPr>
          <w:rFonts w:ascii="Times New Roman" w:hAnsi="Times New Roman" w:cs="Arial"/>
          <w:b/>
          <w:sz w:val="23"/>
          <w:szCs w:val="23"/>
        </w:rPr>
        <w:t>KUDABO M.I</w:t>
      </w:r>
      <w:r w:rsidRPr="00D46E72">
        <w:rPr>
          <w:rFonts w:ascii="Times New Roman" w:hAnsi="Times New Roman" w:cs="Arial"/>
          <w:b/>
          <w:sz w:val="23"/>
          <w:szCs w:val="23"/>
        </w:rPr>
        <w:tab/>
      </w:r>
      <w:r w:rsidRPr="00D46E72">
        <w:rPr>
          <w:rFonts w:ascii="Times New Roman" w:hAnsi="Times New Roman" w:cs="Arial"/>
          <w:b/>
          <w:sz w:val="23"/>
          <w:szCs w:val="23"/>
        </w:rPr>
        <w:tab/>
      </w:r>
      <w:r w:rsidRPr="00D46E72">
        <w:rPr>
          <w:rFonts w:ascii="Times New Roman" w:hAnsi="Times New Roman" w:cs="Arial"/>
          <w:b/>
          <w:sz w:val="23"/>
          <w:szCs w:val="23"/>
        </w:rPr>
        <w:tab/>
      </w:r>
      <w:r w:rsidRPr="00D46E72">
        <w:rPr>
          <w:rFonts w:ascii="Times New Roman" w:hAnsi="Times New Roman" w:cs="Arial"/>
          <w:b/>
          <w:sz w:val="23"/>
          <w:szCs w:val="23"/>
        </w:rPr>
        <w:tab/>
        <w:t xml:space="preserve">  </w:t>
      </w:r>
      <w:r>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DATE</w:t>
      </w:r>
    </w:p>
    <w:p w:rsidR="00620916" w:rsidRPr="00D46E72" w:rsidRDefault="00620916" w:rsidP="00620916">
      <w:pPr>
        <w:spacing w:after="0"/>
        <w:jc w:val="both"/>
        <w:rPr>
          <w:rFonts w:ascii="Times New Roman" w:hAnsi="Times New Roman" w:cs="Arial"/>
          <w:b/>
          <w:i/>
          <w:sz w:val="23"/>
          <w:szCs w:val="23"/>
        </w:rPr>
      </w:pPr>
      <w:r w:rsidRPr="00D46E72">
        <w:rPr>
          <w:rFonts w:ascii="Times New Roman" w:hAnsi="Times New Roman" w:cs="Arial"/>
          <w:b/>
          <w:i/>
          <w:sz w:val="23"/>
          <w:szCs w:val="23"/>
        </w:rPr>
        <w:t>(PROJECT COORDINATOR)</w:t>
      </w:r>
    </w:p>
    <w:p w:rsidR="00620916" w:rsidRPr="00D46E72" w:rsidRDefault="00620916" w:rsidP="00620916">
      <w:pPr>
        <w:jc w:val="both"/>
        <w:rPr>
          <w:rFonts w:ascii="Times New Roman" w:hAnsi="Times New Roman" w:cs="Arial"/>
          <w:b/>
          <w:sz w:val="23"/>
          <w:szCs w:val="23"/>
        </w:rPr>
      </w:pPr>
    </w:p>
    <w:p w:rsidR="00620916" w:rsidRPr="00D46E72" w:rsidRDefault="00620916" w:rsidP="00620916">
      <w:pPr>
        <w:jc w:val="both"/>
        <w:rPr>
          <w:rFonts w:ascii="Times New Roman" w:hAnsi="Times New Roman" w:cs="Arial"/>
          <w:b/>
          <w:sz w:val="23"/>
          <w:szCs w:val="23"/>
        </w:rPr>
      </w:pPr>
    </w:p>
    <w:p w:rsidR="00620916" w:rsidRDefault="00620916" w:rsidP="00620916">
      <w:pPr>
        <w:spacing w:after="0"/>
        <w:jc w:val="both"/>
        <w:rPr>
          <w:rFonts w:ascii="Times New Roman" w:hAnsi="Times New Roman" w:cs="Arial"/>
          <w:b/>
          <w:sz w:val="23"/>
          <w:szCs w:val="23"/>
        </w:rPr>
      </w:pPr>
    </w:p>
    <w:p w:rsidR="00620916" w:rsidRPr="00D46E72" w:rsidRDefault="00620916" w:rsidP="00620916">
      <w:pPr>
        <w:spacing w:after="0"/>
        <w:jc w:val="both"/>
        <w:rPr>
          <w:rFonts w:ascii="Times New Roman" w:hAnsi="Times New Roman" w:cs="Arial"/>
          <w:b/>
          <w:sz w:val="23"/>
          <w:szCs w:val="23"/>
        </w:rPr>
      </w:pPr>
      <w:r w:rsidRPr="00D46E72">
        <w:rPr>
          <w:rFonts w:ascii="Times New Roman" w:hAnsi="Times New Roman" w:cs="Arial"/>
          <w:b/>
          <w:sz w:val="23"/>
          <w:szCs w:val="23"/>
        </w:rPr>
        <w:t>____________________</w:t>
      </w:r>
      <w:r w:rsidRPr="00D46E72">
        <w:rPr>
          <w:rFonts w:ascii="Times New Roman" w:hAnsi="Times New Roman" w:cs="Arial"/>
          <w:b/>
          <w:sz w:val="23"/>
          <w:szCs w:val="23"/>
        </w:rPr>
        <w:tab/>
      </w:r>
      <w:r w:rsidRPr="00D46E72">
        <w:rPr>
          <w:rFonts w:ascii="Times New Roman" w:hAnsi="Times New Roman" w:cs="Arial"/>
          <w:b/>
          <w:sz w:val="23"/>
          <w:szCs w:val="23"/>
        </w:rPr>
        <w:tab/>
      </w:r>
      <w:r w:rsidRPr="00D46E72">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___________________</w:t>
      </w:r>
    </w:p>
    <w:p w:rsidR="00620916" w:rsidRPr="00D46E72" w:rsidRDefault="00620916" w:rsidP="00620916">
      <w:pPr>
        <w:spacing w:after="0"/>
        <w:jc w:val="both"/>
        <w:rPr>
          <w:rFonts w:ascii="Times New Roman" w:hAnsi="Times New Roman" w:cs="Arial"/>
          <w:b/>
          <w:sz w:val="23"/>
          <w:szCs w:val="23"/>
        </w:rPr>
      </w:pPr>
      <w:r>
        <w:rPr>
          <w:rFonts w:ascii="Times New Roman" w:hAnsi="Times New Roman"/>
          <w:b/>
          <w:sz w:val="23"/>
          <w:szCs w:val="23"/>
        </w:rPr>
        <w:t>MR. ALAKOSO I.K</w:t>
      </w:r>
      <w:r>
        <w:rPr>
          <w:rFonts w:ascii="Times New Roman" w:hAnsi="Times New Roman"/>
          <w:b/>
          <w:sz w:val="23"/>
          <w:szCs w:val="23"/>
        </w:rPr>
        <w:tab/>
      </w:r>
      <w:r w:rsidRPr="00D46E72">
        <w:rPr>
          <w:rFonts w:ascii="Times New Roman" w:hAnsi="Times New Roman"/>
          <w:b/>
          <w:sz w:val="23"/>
          <w:szCs w:val="23"/>
        </w:rPr>
        <w:tab/>
      </w:r>
      <w:r w:rsidRPr="00D46E72">
        <w:rPr>
          <w:rFonts w:ascii="Times New Roman" w:hAnsi="Times New Roman"/>
          <w:b/>
          <w:sz w:val="23"/>
          <w:szCs w:val="23"/>
        </w:rPr>
        <w:tab/>
      </w:r>
      <w:r w:rsidRPr="00D46E72">
        <w:rPr>
          <w:rFonts w:ascii="Times New Roman" w:hAnsi="Times New Roman" w:cs="Arial"/>
          <w:b/>
          <w:sz w:val="23"/>
          <w:szCs w:val="23"/>
        </w:rPr>
        <w:tab/>
        <w:t xml:space="preserve">  </w:t>
      </w:r>
      <w:r>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DATE</w:t>
      </w:r>
    </w:p>
    <w:p w:rsidR="00620916" w:rsidRPr="00D46E72" w:rsidRDefault="00620916" w:rsidP="00620916">
      <w:pPr>
        <w:spacing w:after="0"/>
        <w:rPr>
          <w:rFonts w:ascii="Times New Roman" w:hAnsi="Times New Roman" w:cs="Arial"/>
          <w:b/>
          <w:i/>
          <w:sz w:val="23"/>
          <w:szCs w:val="23"/>
        </w:rPr>
      </w:pPr>
      <w:r w:rsidRPr="00D46E72">
        <w:rPr>
          <w:rFonts w:ascii="Times New Roman" w:hAnsi="Times New Roman" w:cs="Arial"/>
          <w:b/>
          <w:i/>
          <w:sz w:val="23"/>
          <w:szCs w:val="23"/>
        </w:rPr>
        <w:t>(HEAD OF DEPARTMENT)</w:t>
      </w:r>
    </w:p>
    <w:p w:rsidR="00620916" w:rsidRPr="00D46E72" w:rsidRDefault="00620916" w:rsidP="00620916">
      <w:pPr>
        <w:spacing w:after="0"/>
        <w:rPr>
          <w:rFonts w:ascii="Times New Roman" w:hAnsi="Times New Roman" w:cs="Arial"/>
          <w:b/>
          <w:i/>
          <w:sz w:val="23"/>
          <w:szCs w:val="23"/>
        </w:rPr>
      </w:pPr>
    </w:p>
    <w:p w:rsidR="00620916" w:rsidRDefault="00620916" w:rsidP="00620916">
      <w:pPr>
        <w:rPr>
          <w:rFonts w:ascii="Times New Roman" w:hAnsi="Times New Roman" w:cs="Arial"/>
          <w:b/>
          <w:i/>
          <w:sz w:val="23"/>
          <w:szCs w:val="23"/>
        </w:rPr>
      </w:pPr>
    </w:p>
    <w:p w:rsidR="00620916" w:rsidRPr="00D46E72" w:rsidRDefault="00620916" w:rsidP="00620916">
      <w:pPr>
        <w:spacing w:after="0"/>
        <w:jc w:val="both"/>
        <w:rPr>
          <w:rFonts w:ascii="Times New Roman" w:hAnsi="Times New Roman" w:cs="Arial"/>
          <w:b/>
          <w:sz w:val="23"/>
          <w:szCs w:val="23"/>
        </w:rPr>
      </w:pPr>
      <w:r w:rsidRPr="00D46E72">
        <w:rPr>
          <w:rFonts w:ascii="Times New Roman" w:hAnsi="Times New Roman" w:cs="Arial"/>
          <w:b/>
          <w:sz w:val="23"/>
          <w:szCs w:val="23"/>
        </w:rPr>
        <w:t>____________________</w:t>
      </w:r>
      <w:r w:rsidRPr="00D46E72">
        <w:rPr>
          <w:rFonts w:ascii="Times New Roman" w:hAnsi="Times New Roman" w:cs="Arial"/>
          <w:b/>
          <w:sz w:val="23"/>
          <w:szCs w:val="23"/>
        </w:rPr>
        <w:tab/>
      </w:r>
      <w:r w:rsidRPr="00D46E72">
        <w:rPr>
          <w:rFonts w:ascii="Times New Roman" w:hAnsi="Times New Roman" w:cs="Arial"/>
          <w:b/>
          <w:sz w:val="23"/>
          <w:szCs w:val="23"/>
        </w:rPr>
        <w:tab/>
      </w:r>
      <w:r w:rsidRPr="00D46E72">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___________________</w:t>
      </w:r>
    </w:p>
    <w:p w:rsidR="00620916" w:rsidRPr="00D46E72" w:rsidRDefault="00620916" w:rsidP="00620916">
      <w:pPr>
        <w:spacing w:after="0"/>
        <w:jc w:val="both"/>
        <w:rPr>
          <w:rFonts w:ascii="Times New Roman" w:hAnsi="Times New Roman" w:cs="Arial"/>
          <w:b/>
          <w:sz w:val="23"/>
          <w:szCs w:val="23"/>
        </w:rPr>
      </w:pPr>
      <w:r>
        <w:rPr>
          <w:rFonts w:ascii="Times New Roman" w:hAnsi="Times New Roman"/>
          <w:b/>
          <w:i/>
          <w:sz w:val="23"/>
          <w:szCs w:val="23"/>
        </w:rPr>
        <w:t>External Examiner</w:t>
      </w:r>
      <w:r>
        <w:rPr>
          <w:rFonts w:ascii="Times New Roman" w:hAnsi="Times New Roman"/>
          <w:b/>
          <w:sz w:val="23"/>
          <w:szCs w:val="23"/>
        </w:rPr>
        <w:tab/>
      </w:r>
      <w:r w:rsidRPr="00D46E72">
        <w:rPr>
          <w:rFonts w:ascii="Times New Roman" w:hAnsi="Times New Roman"/>
          <w:b/>
          <w:sz w:val="23"/>
          <w:szCs w:val="23"/>
        </w:rPr>
        <w:tab/>
      </w:r>
      <w:r w:rsidRPr="00D46E72">
        <w:rPr>
          <w:rFonts w:ascii="Times New Roman" w:hAnsi="Times New Roman"/>
          <w:b/>
          <w:sz w:val="23"/>
          <w:szCs w:val="23"/>
        </w:rPr>
        <w:tab/>
      </w:r>
      <w:r w:rsidRPr="00D46E72">
        <w:rPr>
          <w:rFonts w:ascii="Times New Roman" w:hAnsi="Times New Roman" w:cs="Arial"/>
          <w:b/>
          <w:sz w:val="23"/>
          <w:szCs w:val="23"/>
        </w:rPr>
        <w:tab/>
        <w:t xml:space="preserve">  </w:t>
      </w:r>
      <w:r>
        <w:rPr>
          <w:rFonts w:ascii="Times New Roman" w:hAnsi="Times New Roman" w:cs="Arial"/>
          <w:b/>
          <w:sz w:val="23"/>
          <w:szCs w:val="23"/>
        </w:rPr>
        <w:tab/>
      </w:r>
      <w:r>
        <w:rPr>
          <w:rFonts w:ascii="Times New Roman" w:hAnsi="Times New Roman" w:cs="Arial"/>
          <w:b/>
          <w:sz w:val="23"/>
          <w:szCs w:val="23"/>
        </w:rPr>
        <w:tab/>
      </w:r>
      <w:r w:rsidRPr="00D46E72">
        <w:rPr>
          <w:rFonts w:ascii="Times New Roman" w:hAnsi="Times New Roman" w:cs="Arial"/>
          <w:b/>
          <w:sz w:val="23"/>
          <w:szCs w:val="23"/>
        </w:rPr>
        <w:t>DATE</w:t>
      </w:r>
    </w:p>
    <w:p w:rsidR="00620916" w:rsidRPr="00D46E72" w:rsidRDefault="00620916" w:rsidP="00620916">
      <w:pPr>
        <w:spacing w:after="0"/>
        <w:rPr>
          <w:rFonts w:ascii="Times New Roman" w:hAnsi="Times New Roman" w:cs="Arial"/>
          <w:b/>
          <w:i/>
          <w:sz w:val="23"/>
          <w:szCs w:val="23"/>
        </w:rPr>
      </w:pPr>
    </w:p>
    <w:p w:rsidR="00620916" w:rsidRPr="00D46E72" w:rsidRDefault="00620916" w:rsidP="00620916">
      <w:pPr>
        <w:spacing w:after="0"/>
        <w:rPr>
          <w:rFonts w:ascii="Times New Roman" w:hAnsi="Times New Roman" w:cs="Arial"/>
          <w:b/>
          <w:i/>
          <w:sz w:val="23"/>
          <w:szCs w:val="23"/>
        </w:rPr>
      </w:pPr>
    </w:p>
    <w:p w:rsidR="00620916" w:rsidRPr="00D46E72" w:rsidRDefault="00620916" w:rsidP="00620916">
      <w:pPr>
        <w:rPr>
          <w:rFonts w:ascii="Times New Roman" w:hAnsi="Times New Roman" w:cs="Arial"/>
          <w:b/>
          <w:i/>
          <w:sz w:val="23"/>
          <w:szCs w:val="23"/>
        </w:rPr>
      </w:pPr>
    </w:p>
    <w:p w:rsidR="00620916" w:rsidRPr="00D46E72" w:rsidRDefault="00620916" w:rsidP="00620916">
      <w:pPr>
        <w:rPr>
          <w:rFonts w:ascii="Times New Roman" w:hAnsi="Times New Roman" w:cs="Arial"/>
          <w:b/>
          <w:i/>
          <w:sz w:val="23"/>
          <w:szCs w:val="23"/>
        </w:rPr>
      </w:pPr>
    </w:p>
    <w:p w:rsidR="00620916" w:rsidRPr="00D46E72" w:rsidRDefault="00620916" w:rsidP="00620916">
      <w:pPr>
        <w:spacing w:line="360" w:lineRule="auto"/>
        <w:jc w:val="center"/>
        <w:rPr>
          <w:rFonts w:ascii="Times New Roman" w:hAnsi="Times New Roman"/>
          <w:b/>
          <w:bCs/>
          <w:sz w:val="23"/>
          <w:szCs w:val="23"/>
        </w:rPr>
      </w:pPr>
      <w:r w:rsidRPr="00D46E72">
        <w:rPr>
          <w:rFonts w:ascii="Times New Roman" w:hAnsi="Times New Roman"/>
          <w:b/>
          <w:bCs/>
          <w:sz w:val="23"/>
          <w:szCs w:val="23"/>
        </w:rPr>
        <w:lastRenderedPageBreak/>
        <w:t>DEDICATION</w:t>
      </w:r>
    </w:p>
    <w:p w:rsidR="00620916" w:rsidRPr="00D46E72" w:rsidRDefault="00620916" w:rsidP="00620916">
      <w:pPr>
        <w:spacing w:line="360" w:lineRule="auto"/>
        <w:ind w:firstLine="720"/>
        <w:jc w:val="both"/>
        <w:rPr>
          <w:rFonts w:ascii="Times New Roman" w:hAnsi="Times New Roman" w:cs="Times New Roman"/>
          <w:sz w:val="23"/>
          <w:szCs w:val="23"/>
        </w:rPr>
      </w:pPr>
      <w:r w:rsidRPr="00FA016B">
        <w:rPr>
          <w:rFonts w:ascii="Times New Roman" w:hAnsi="Times New Roman" w:cs="Times New Roman"/>
          <w:sz w:val="23"/>
          <w:szCs w:val="23"/>
        </w:rPr>
        <w:t xml:space="preserve">This project is dedicated to my parents, </w:t>
      </w:r>
      <w:r w:rsidRPr="00312BA4">
        <w:rPr>
          <w:rFonts w:ascii="Times New Roman" w:hAnsi="Times New Roman" w:cs="Times New Roman"/>
          <w:b/>
          <w:sz w:val="23"/>
          <w:szCs w:val="23"/>
        </w:rPr>
        <w:t>MR.</w:t>
      </w:r>
      <w:r w:rsidRPr="00FA016B">
        <w:rPr>
          <w:rFonts w:ascii="Times New Roman" w:hAnsi="Times New Roman" w:cs="Times New Roman"/>
          <w:sz w:val="23"/>
          <w:szCs w:val="23"/>
        </w:rPr>
        <w:t xml:space="preserve"> and </w:t>
      </w:r>
      <w:r w:rsidRPr="00312BA4">
        <w:rPr>
          <w:rFonts w:ascii="Times New Roman" w:hAnsi="Times New Roman" w:cs="Times New Roman"/>
          <w:b/>
          <w:sz w:val="23"/>
          <w:szCs w:val="23"/>
        </w:rPr>
        <w:t xml:space="preserve">MRS. </w:t>
      </w:r>
      <w:r>
        <w:rPr>
          <w:rFonts w:ascii="Times New Roman" w:hAnsi="Times New Roman" w:cs="Times New Roman"/>
          <w:b/>
          <w:sz w:val="23"/>
          <w:szCs w:val="23"/>
        </w:rPr>
        <w:t>ADEBANJO</w:t>
      </w:r>
      <w:r w:rsidRPr="00312BA4">
        <w:rPr>
          <w:rFonts w:ascii="Times New Roman" w:hAnsi="Times New Roman" w:cs="Times New Roman"/>
          <w:b/>
          <w:sz w:val="23"/>
          <w:szCs w:val="23"/>
        </w:rPr>
        <w:t>,</w:t>
      </w:r>
      <w:r w:rsidRPr="00FA016B">
        <w:rPr>
          <w:rFonts w:ascii="Times New Roman" w:hAnsi="Times New Roman" w:cs="Times New Roman"/>
          <w:sz w:val="23"/>
          <w:szCs w:val="23"/>
        </w:rPr>
        <w:t xml:space="preserve"> whose unwavering support, encouragement, and love have been the foundation of all my endeavors. Your guidance and sacrifices have shaped my path, and this work stands as a testament to your enduring influence in my life. Thank you for always believing in me.</w:t>
      </w:r>
    </w:p>
    <w:p w:rsidR="00620916" w:rsidRPr="00D46E72" w:rsidRDefault="00620916" w:rsidP="00620916">
      <w:pPr>
        <w:spacing w:line="360" w:lineRule="auto"/>
        <w:jc w:val="both"/>
        <w:rPr>
          <w:rFonts w:ascii="Times New Roman" w:hAnsi="Times New Roman"/>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jc w:val="center"/>
        <w:rPr>
          <w:rFonts w:ascii="Times New Roman" w:hAnsi="Times New Roman" w:cs="Tahoma"/>
          <w:b/>
          <w:sz w:val="23"/>
          <w:szCs w:val="23"/>
        </w:rPr>
      </w:pPr>
    </w:p>
    <w:p w:rsidR="00620916" w:rsidRPr="00D46E72" w:rsidRDefault="00620916" w:rsidP="00620916">
      <w:pPr>
        <w:spacing w:line="360" w:lineRule="auto"/>
        <w:jc w:val="center"/>
        <w:rPr>
          <w:rFonts w:ascii="Times New Roman" w:hAnsi="Times New Roman"/>
          <w:b/>
          <w:sz w:val="23"/>
          <w:szCs w:val="23"/>
        </w:rPr>
      </w:pPr>
    </w:p>
    <w:p w:rsidR="00620916" w:rsidRPr="00D46E72" w:rsidRDefault="00620916" w:rsidP="00620916">
      <w:pPr>
        <w:spacing w:after="200" w:line="276" w:lineRule="auto"/>
        <w:rPr>
          <w:rFonts w:ascii="Times New Roman" w:hAnsi="Times New Roman"/>
          <w:b/>
          <w:sz w:val="23"/>
          <w:szCs w:val="23"/>
        </w:rPr>
      </w:pPr>
      <w:r w:rsidRPr="00D46E72">
        <w:rPr>
          <w:rFonts w:ascii="Times New Roman" w:hAnsi="Times New Roman"/>
          <w:b/>
          <w:sz w:val="23"/>
          <w:szCs w:val="23"/>
        </w:rPr>
        <w:br w:type="page"/>
      </w:r>
    </w:p>
    <w:p w:rsidR="00620916" w:rsidRPr="00D46E72" w:rsidRDefault="00620916" w:rsidP="00620916">
      <w:pPr>
        <w:spacing w:line="360" w:lineRule="auto"/>
        <w:jc w:val="center"/>
        <w:rPr>
          <w:rFonts w:ascii="Times New Roman" w:hAnsi="Times New Roman"/>
          <w:b/>
          <w:sz w:val="23"/>
          <w:szCs w:val="23"/>
        </w:rPr>
      </w:pPr>
      <w:r w:rsidRPr="00D46E72">
        <w:rPr>
          <w:rFonts w:ascii="Times New Roman" w:hAnsi="Times New Roman"/>
          <w:b/>
          <w:sz w:val="23"/>
          <w:szCs w:val="23"/>
        </w:rPr>
        <w:lastRenderedPageBreak/>
        <w:t>ACKNOWLEDGEMENT</w:t>
      </w:r>
    </w:p>
    <w:p w:rsidR="00620916" w:rsidRPr="00312BA4" w:rsidRDefault="00620916" w:rsidP="00620916">
      <w:pPr>
        <w:spacing w:line="360" w:lineRule="auto"/>
        <w:ind w:firstLine="720"/>
        <w:jc w:val="both"/>
        <w:rPr>
          <w:rFonts w:ascii="Times New Roman" w:hAnsi="Times New Roman" w:cs="Times New Roman"/>
          <w:sz w:val="24"/>
          <w:szCs w:val="24"/>
        </w:rPr>
      </w:pPr>
      <w:r w:rsidRPr="00312BA4">
        <w:rPr>
          <w:rFonts w:ascii="Times New Roman" w:hAnsi="Times New Roman" w:cs="Times New Roman"/>
          <w:sz w:val="24"/>
          <w:szCs w:val="24"/>
        </w:rPr>
        <w:t>First and foremost, I would like to thank God for providing me with the strength, wisdom, and perseverance to complete this project. Without His grace and guidance, this achievement would not have been possible.</w:t>
      </w:r>
    </w:p>
    <w:p w:rsidR="00620916" w:rsidRPr="00312BA4" w:rsidRDefault="00620916" w:rsidP="00620916">
      <w:pPr>
        <w:spacing w:line="360" w:lineRule="auto"/>
        <w:ind w:firstLine="720"/>
        <w:jc w:val="both"/>
        <w:rPr>
          <w:rFonts w:ascii="Times New Roman" w:hAnsi="Times New Roman" w:cs="Times New Roman"/>
          <w:sz w:val="24"/>
          <w:szCs w:val="24"/>
        </w:rPr>
      </w:pPr>
      <w:r w:rsidRPr="00312BA4">
        <w:rPr>
          <w:rFonts w:ascii="Times New Roman" w:hAnsi="Times New Roman" w:cs="Times New Roman"/>
          <w:sz w:val="24"/>
          <w:szCs w:val="24"/>
        </w:rPr>
        <w:t xml:space="preserve">I am deeply grateful to my supervisor, </w:t>
      </w:r>
      <w:r>
        <w:rPr>
          <w:rFonts w:ascii="Times New Roman" w:hAnsi="Times New Roman" w:cs="Times New Roman"/>
          <w:b/>
          <w:sz w:val="24"/>
          <w:szCs w:val="24"/>
        </w:rPr>
        <w:t>M</w:t>
      </w:r>
      <w:r w:rsidRPr="00312BA4">
        <w:rPr>
          <w:rFonts w:ascii="Times New Roman" w:hAnsi="Times New Roman" w:cs="Times New Roman"/>
          <w:b/>
          <w:sz w:val="24"/>
          <w:szCs w:val="24"/>
        </w:rPr>
        <w:t xml:space="preserve">R. </w:t>
      </w:r>
      <w:r>
        <w:rPr>
          <w:rFonts w:ascii="Times New Roman" w:hAnsi="Times New Roman" w:cs="Times New Roman"/>
          <w:b/>
          <w:sz w:val="24"/>
          <w:szCs w:val="24"/>
        </w:rPr>
        <w:t>ABDULLAHI</w:t>
      </w:r>
      <w:r w:rsidRPr="00312BA4">
        <w:rPr>
          <w:rFonts w:ascii="Times New Roman" w:hAnsi="Times New Roman" w:cs="Times New Roman"/>
          <w:b/>
          <w:sz w:val="24"/>
          <w:szCs w:val="24"/>
        </w:rPr>
        <w:t>,</w:t>
      </w:r>
      <w:r>
        <w:rPr>
          <w:rFonts w:ascii="Times New Roman" w:hAnsi="Times New Roman" w:cs="Times New Roman"/>
          <w:sz w:val="24"/>
          <w:szCs w:val="24"/>
        </w:rPr>
        <w:t xml:space="preserve"> forhis</w:t>
      </w:r>
      <w:r w:rsidRPr="00312BA4">
        <w:rPr>
          <w:rFonts w:ascii="Times New Roman" w:hAnsi="Times New Roman" w:cs="Times New Roman"/>
          <w:sz w:val="24"/>
          <w:szCs w:val="24"/>
        </w:rPr>
        <w:t xml:space="preserve"> invaluable support, guidance, and insights throughout the course of this project. Your expertise and encouragement have been instrumental in shaping the direction and quality of my work.</w:t>
      </w:r>
    </w:p>
    <w:p w:rsidR="00620916" w:rsidRPr="00312BA4" w:rsidRDefault="00620916" w:rsidP="00620916">
      <w:pPr>
        <w:spacing w:line="360" w:lineRule="auto"/>
        <w:ind w:firstLine="720"/>
        <w:jc w:val="both"/>
        <w:rPr>
          <w:rFonts w:ascii="Times New Roman" w:hAnsi="Times New Roman" w:cs="Times New Roman"/>
          <w:sz w:val="24"/>
          <w:szCs w:val="24"/>
        </w:rPr>
      </w:pPr>
      <w:r w:rsidRPr="00312BA4">
        <w:rPr>
          <w:rFonts w:ascii="Times New Roman" w:hAnsi="Times New Roman" w:cs="Times New Roman"/>
          <w:sz w:val="24"/>
          <w:szCs w:val="24"/>
        </w:rPr>
        <w:t xml:space="preserve">I would also like to express my heartfelt gratitude to my parents, </w:t>
      </w:r>
      <w:r w:rsidRPr="00312BA4">
        <w:rPr>
          <w:rFonts w:ascii="Times New Roman" w:hAnsi="Times New Roman" w:cs="Times New Roman"/>
          <w:b/>
          <w:sz w:val="24"/>
          <w:szCs w:val="24"/>
        </w:rPr>
        <w:t>MR.</w:t>
      </w:r>
      <w:r w:rsidRPr="00312BA4">
        <w:rPr>
          <w:rFonts w:ascii="Times New Roman" w:hAnsi="Times New Roman" w:cs="Times New Roman"/>
          <w:sz w:val="24"/>
          <w:szCs w:val="24"/>
        </w:rPr>
        <w:t xml:space="preserve"> and </w:t>
      </w:r>
      <w:r w:rsidRPr="00312BA4">
        <w:rPr>
          <w:rFonts w:ascii="Times New Roman" w:hAnsi="Times New Roman" w:cs="Times New Roman"/>
          <w:b/>
          <w:sz w:val="24"/>
          <w:szCs w:val="24"/>
        </w:rPr>
        <w:t xml:space="preserve">MRS. </w:t>
      </w:r>
      <w:r>
        <w:rPr>
          <w:rFonts w:ascii="Times New Roman" w:hAnsi="Times New Roman" w:cs="Times New Roman"/>
          <w:b/>
          <w:sz w:val="24"/>
          <w:szCs w:val="24"/>
        </w:rPr>
        <w:t>ADEBANJO</w:t>
      </w:r>
      <w:r w:rsidRPr="00312BA4">
        <w:rPr>
          <w:rFonts w:ascii="Times New Roman" w:hAnsi="Times New Roman" w:cs="Times New Roman"/>
          <w:b/>
          <w:sz w:val="24"/>
          <w:szCs w:val="24"/>
        </w:rPr>
        <w:t>.</w:t>
      </w:r>
      <w:r w:rsidRPr="00312BA4">
        <w:rPr>
          <w:rFonts w:ascii="Times New Roman" w:hAnsi="Times New Roman" w:cs="Times New Roman"/>
          <w:sz w:val="24"/>
          <w:szCs w:val="24"/>
        </w:rPr>
        <w:t xml:space="preserve"> Your unwavering support, love, and belief in me have been my constant source of inspiration. Thank you for your sacrifices and for always being there for me.</w:t>
      </w:r>
    </w:p>
    <w:p w:rsidR="00620916" w:rsidRPr="00D46E72" w:rsidRDefault="00620916" w:rsidP="00620916">
      <w:pPr>
        <w:spacing w:line="360" w:lineRule="auto"/>
        <w:ind w:firstLine="720"/>
        <w:jc w:val="both"/>
        <w:rPr>
          <w:rFonts w:ascii="Times New Roman" w:hAnsi="Times New Roman" w:cs="Times New Roman"/>
          <w:sz w:val="23"/>
          <w:szCs w:val="23"/>
        </w:rPr>
      </w:pPr>
      <w:r w:rsidRPr="00312BA4">
        <w:rPr>
          <w:rFonts w:ascii="Times New Roman" w:hAnsi="Times New Roman" w:cs="Times New Roman"/>
          <w:sz w:val="24"/>
          <w:szCs w:val="24"/>
        </w:rPr>
        <w:t>Finally, I extend my sincere appreciation to all those who have supported me throughout this journey. Your encouragement, feedback, and assistance have been crucial in helping me achieve this milestone. Thank you for being a part of this endeavor.</w:t>
      </w:r>
    </w:p>
    <w:p w:rsidR="00620916" w:rsidRDefault="00620916" w:rsidP="00620916">
      <w:pPr>
        <w:spacing w:after="200" w:line="276" w:lineRule="auto"/>
        <w:rPr>
          <w:rFonts w:ascii="Times New Roman" w:hAnsi="Times New Roman" w:cs="Tahoma"/>
          <w:b/>
        </w:rPr>
      </w:pPr>
      <w:r>
        <w:rPr>
          <w:rFonts w:ascii="Times New Roman" w:hAnsi="Times New Roman" w:cs="Tahoma"/>
          <w:b/>
        </w:rPr>
        <w:br w:type="page"/>
      </w:r>
    </w:p>
    <w:p w:rsidR="00620916" w:rsidRPr="00EA775C" w:rsidRDefault="00620916" w:rsidP="00620916">
      <w:pPr>
        <w:spacing w:after="0" w:line="432" w:lineRule="auto"/>
        <w:ind w:firstLine="720"/>
        <w:jc w:val="center"/>
        <w:rPr>
          <w:rFonts w:ascii="Times New Roman" w:hAnsi="Times New Roman" w:cs="Tahoma"/>
          <w:b/>
        </w:rPr>
      </w:pPr>
      <w:r w:rsidRPr="00EA775C">
        <w:rPr>
          <w:rFonts w:ascii="Times New Roman" w:hAnsi="Times New Roman" w:cs="Tahoma"/>
          <w:b/>
        </w:rPr>
        <w:lastRenderedPageBreak/>
        <w:t>TABLE OF CONTENT</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Title page</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t>i</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Certification</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t>ii</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 xml:space="preserve">Dedication </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t>iii</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Acknowledgement</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t>iv</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 xml:space="preserve">Table of content </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t>vi</w:t>
      </w:r>
    </w:p>
    <w:p w:rsidR="00620916" w:rsidRPr="00EA775C" w:rsidRDefault="00620916" w:rsidP="00620916">
      <w:pPr>
        <w:spacing w:after="0" w:line="432" w:lineRule="auto"/>
        <w:rPr>
          <w:rFonts w:ascii="Times New Roman" w:hAnsi="Times New Roman" w:cs="Tahoma"/>
          <w:b/>
        </w:rPr>
      </w:pPr>
      <w:r w:rsidRPr="00EA775C">
        <w:rPr>
          <w:rFonts w:ascii="Times New Roman" w:hAnsi="Times New Roman" w:cs="Tahoma"/>
          <w:b/>
        </w:rPr>
        <w:t>CHAPTER ONE: BACKGROUND OF THE STUDY</w:t>
      </w:r>
      <w:r w:rsidRPr="00EA775C">
        <w:rPr>
          <w:rFonts w:ascii="Times New Roman" w:hAnsi="Times New Roman" w:cs="Tahoma"/>
          <w:b/>
        </w:rPr>
        <w:tab/>
        <w:t xml:space="preserve"> </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1.1</w:t>
      </w:r>
      <w:r>
        <w:rPr>
          <w:rFonts w:ascii="Times New Roman" w:hAnsi="Times New Roman" w:cs="Tahoma"/>
        </w:rPr>
        <w:tab/>
        <w:t>Background of the study</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1</w:t>
      </w:r>
      <w:r w:rsidRPr="00EA775C">
        <w:rPr>
          <w:rFonts w:ascii="Times New Roman" w:hAnsi="Times New Roman" w:cs="Tahoma"/>
        </w:rPr>
        <w:t xml:space="preserve"> 1.2</w:t>
      </w:r>
      <w:r w:rsidRPr="00EA775C">
        <w:rPr>
          <w:rFonts w:ascii="Times New Roman" w:hAnsi="Times New Roman" w:cs="Tahoma"/>
        </w:rPr>
        <w:tab/>
        <w:t>Statement</w:t>
      </w:r>
      <w:r>
        <w:rPr>
          <w:rFonts w:ascii="Times New Roman" w:hAnsi="Times New Roman" w:cs="Tahoma"/>
        </w:rPr>
        <w:t xml:space="preserve"> of the problems</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4</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1.3</w:t>
      </w:r>
      <w:r w:rsidRPr="00EA775C">
        <w:rPr>
          <w:rFonts w:ascii="Times New Roman" w:hAnsi="Times New Roman" w:cs="Tahoma"/>
        </w:rPr>
        <w:tab/>
        <w:t xml:space="preserve">Research questions </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5</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1.4</w:t>
      </w:r>
      <w:r w:rsidRPr="00EA775C">
        <w:rPr>
          <w:rFonts w:ascii="Times New Roman" w:hAnsi="Times New Roman" w:cs="Tahoma"/>
        </w:rPr>
        <w:tab/>
        <w:t>Objective of the study</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6</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1.5</w:t>
      </w:r>
      <w:r w:rsidRPr="00EA775C">
        <w:rPr>
          <w:rFonts w:ascii="Times New Roman" w:hAnsi="Times New Roman" w:cs="Tahoma"/>
        </w:rPr>
        <w:tab/>
        <w:t>Research Hypothesis</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7</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1.6</w:t>
      </w:r>
      <w:r w:rsidRPr="00EA775C">
        <w:rPr>
          <w:rFonts w:ascii="Times New Roman" w:hAnsi="Times New Roman" w:cs="Tahoma"/>
        </w:rPr>
        <w:tab/>
        <w:t>S</w:t>
      </w:r>
      <w:r>
        <w:rPr>
          <w:rFonts w:ascii="Times New Roman" w:hAnsi="Times New Roman" w:cs="Tahoma"/>
        </w:rPr>
        <w:t>ignificance of the study</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8</w:t>
      </w:r>
    </w:p>
    <w:p w:rsidR="00620916" w:rsidRPr="00EA775C" w:rsidRDefault="00620916" w:rsidP="00620916">
      <w:pPr>
        <w:spacing w:after="0" w:line="432" w:lineRule="auto"/>
        <w:rPr>
          <w:rFonts w:ascii="Times New Roman" w:hAnsi="Times New Roman" w:cs="Tahoma"/>
        </w:rPr>
      </w:pPr>
      <w:r>
        <w:rPr>
          <w:rFonts w:ascii="Times New Roman" w:hAnsi="Times New Roman" w:cs="Tahoma"/>
        </w:rPr>
        <w:t>1.7</w:t>
      </w:r>
      <w:r>
        <w:rPr>
          <w:rFonts w:ascii="Times New Roman" w:hAnsi="Times New Roman" w:cs="Tahoma"/>
        </w:rPr>
        <w:tab/>
        <w:t>Scope of the study</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9</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1</w:t>
      </w:r>
      <w:r>
        <w:rPr>
          <w:rFonts w:ascii="Times New Roman" w:hAnsi="Times New Roman" w:cs="Tahoma"/>
        </w:rPr>
        <w:t>.8</w:t>
      </w:r>
      <w:r>
        <w:rPr>
          <w:rFonts w:ascii="Times New Roman" w:hAnsi="Times New Roman" w:cs="Tahoma"/>
        </w:rPr>
        <w:tab/>
        <w:t xml:space="preserve">Definition of terms </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9</w:t>
      </w:r>
    </w:p>
    <w:p w:rsidR="00620916" w:rsidRPr="00EA775C" w:rsidRDefault="00620916" w:rsidP="00620916">
      <w:pPr>
        <w:spacing w:after="0" w:line="432" w:lineRule="auto"/>
        <w:rPr>
          <w:rFonts w:ascii="Times New Roman" w:hAnsi="Times New Roman" w:cs="Tahoma"/>
          <w:b/>
        </w:rPr>
      </w:pPr>
      <w:r w:rsidRPr="00EA775C">
        <w:rPr>
          <w:rFonts w:ascii="Times New Roman" w:hAnsi="Times New Roman" w:cs="Tahoma"/>
          <w:b/>
        </w:rPr>
        <w:t>CHAPTER TWO: LITERATURE REVIEW</w:t>
      </w:r>
    </w:p>
    <w:p w:rsidR="00620916" w:rsidRPr="00EA775C" w:rsidRDefault="00620916" w:rsidP="00620916">
      <w:pPr>
        <w:spacing w:after="0" w:line="432" w:lineRule="auto"/>
        <w:rPr>
          <w:rFonts w:ascii="Times New Roman" w:hAnsi="Times New Roman" w:cs="Tahoma"/>
        </w:rPr>
      </w:pPr>
      <w:r>
        <w:rPr>
          <w:rFonts w:ascii="Times New Roman" w:hAnsi="Times New Roman" w:cs="Tahoma"/>
        </w:rPr>
        <w:t>2.0</w:t>
      </w:r>
      <w:r>
        <w:rPr>
          <w:rFonts w:ascii="Times New Roman" w:hAnsi="Times New Roman" w:cs="Tahoma"/>
        </w:rPr>
        <w:tab/>
        <w:t>Introduction</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10</w:t>
      </w:r>
    </w:p>
    <w:p w:rsidR="00620916" w:rsidRPr="00EA775C" w:rsidRDefault="00620916" w:rsidP="00620916">
      <w:pPr>
        <w:spacing w:after="0" w:line="432" w:lineRule="auto"/>
        <w:rPr>
          <w:rFonts w:ascii="Times New Roman" w:hAnsi="Times New Roman" w:cs="Tahoma"/>
        </w:rPr>
      </w:pPr>
      <w:r>
        <w:rPr>
          <w:rFonts w:ascii="Times New Roman" w:hAnsi="Times New Roman" w:cs="Tahoma"/>
        </w:rPr>
        <w:t>2.1</w:t>
      </w:r>
      <w:r>
        <w:rPr>
          <w:rFonts w:ascii="Times New Roman" w:hAnsi="Times New Roman" w:cs="Tahoma"/>
        </w:rPr>
        <w:tab/>
        <w:t>Conceptual Review</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11</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2.2</w:t>
      </w:r>
      <w:r w:rsidRPr="00EA775C">
        <w:rPr>
          <w:rFonts w:ascii="Times New Roman" w:hAnsi="Times New Roman" w:cs="Tahoma"/>
        </w:rPr>
        <w:tab/>
        <w:t xml:space="preserve">Theoretical </w:t>
      </w:r>
      <w:r>
        <w:rPr>
          <w:rFonts w:ascii="Times New Roman" w:hAnsi="Times New Roman" w:cs="Tahoma"/>
        </w:rPr>
        <w:t>Review</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13</w:t>
      </w:r>
    </w:p>
    <w:p w:rsidR="00620916" w:rsidRPr="00EA775C" w:rsidRDefault="00620916" w:rsidP="00620916">
      <w:pPr>
        <w:spacing w:after="0" w:line="432" w:lineRule="auto"/>
        <w:rPr>
          <w:rFonts w:ascii="Times New Roman" w:hAnsi="Times New Roman" w:cs="Tahoma"/>
        </w:rPr>
      </w:pPr>
      <w:r>
        <w:rPr>
          <w:rFonts w:ascii="Times New Roman" w:hAnsi="Times New Roman" w:cs="Tahoma"/>
        </w:rPr>
        <w:t>2.3</w:t>
      </w:r>
      <w:r>
        <w:rPr>
          <w:rFonts w:ascii="Times New Roman" w:hAnsi="Times New Roman" w:cs="Tahoma"/>
        </w:rPr>
        <w:tab/>
        <w:t>Empirical Review</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17</w:t>
      </w:r>
    </w:p>
    <w:p w:rsidR="00620916" w:rsidRPr="00EA775C" w:rsidRDefault="00620916" w:rsidP="00620916">
      <w:pPr>
        <w:spacing w:after="0" w:line="432" w:lineRule="auto"/>
        <w:rPr>
          <w:rFonts w:ascii="Times New Roman" w:hAnsi="Times New Roman" w:cs="Tahoma"/>
          <w:b/>
        </w:rPr>
      </w:pPr>
      <w:r w:rsidRPr="00EA775C">
        <w:rPr>
          <w:rFonts w:ascii="Times New Roman" w:hAnsi="Times New Roman" w:cs="Tahoma"/>
          <w:b/>
        </w:rPr>
        <w:t>CHAPTER THREE</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3.0</w:t>
      </w:r>
      <w:r w:rsidRPr="00EA775C">
        <w:rPr>
          <w:rFonts w:ascii="Times New Roman" w:hAnsi="Times New Roman" w:cs="Tahoma"/>
        </w:rPr>
        <w:tab/>
        <w:t>Research methodology</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18</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3.1</w:t>
      </w:r>
      <w:r w:rsidRPr="00EA775C">
        <w:rPr>
          <w:rFonts w:ascii="Times New Roman" w:hAnsi="Times New Roman" w:cs="Tahoma"/>
        </w:rPr>
        <w:tab/>
        <w:t>Research design</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18</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3.2</w:t>
      </w:r>
      <w:r w:rsidRPr="00EA775C">
        <w:rPr>
          <w:rFonts w:ascii="Times New Roman" w:hAnsi="Times New Roman" w:cs="Tahoma"/>
        </w:rPr>
        <w:tab/>
        <w:t>Population of the study</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18</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3.3</w:t>
      </w:r>
      <w:r w:rsidRPr="00EA775C">
        <w:rPr>
          <w:rFonts w:ascii="Times New Roman" w:hAnsi="Times New Roman" w:cs="Tahoma"/>
        </w:rPr>
        <w:tab/>
        <w:t>Sample size and sampling techniques</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18</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3.5</w:t>
      </w:r>
      <w:r w:rsidRPr="00EA775C">
        <w:rPr>
          <w:rFonts w:ascii="Times New Roman" w:hAnsi="Times New Roman" w:cs="Tahoma"/>
        </w:rPr>
        <w:tab/>
        <w:t>Me</w:t>
      </w:r>
      <w:r>
        <w:rPr>
          <w:rFonts w:ascii="Times New Roman" w:hAnsi="Times New Roman" w:cs="Tahoma"/>
        </w:rPr>
        <w:t>thod of data collection</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19</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lastRenderedPageBreak/>
        <w:t>3.6</w:t>
      </w:r>
      <w:r w:rsidRPr="00EA775C">
        <w:rPr>
          <w:rFonts w:ascii="Times New Roman" w:hAnsi="Times New Roman" w:cs="Tahoma"/>
        </w:rPr>
        <w:tab/>
        <w:t>Instrument of data collection</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19</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3.7</w:t>
      </w:r>
      <w:r w:rsidRPr="00EA775C">
        <w:rPr>
          <w:rFonts w:ascii="Times New Roman" w:hAnsi="Times New Roman" w:cs="Tahoma"/>
        </w:rPr>
        <w:tab/>
        <w:t>Method of data analysis</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19</w:t>
      </w:r>
    </w:p>
    <w:p w:rsidR="00620916" w:rsidRPr="00EA775C" w:rsidRDefault="00620916" w:rsidP="00620916">
      <w:pPr>
        <w:spacing w:after="0" w:line="432" w:lineRule="auto"/>
        <w:rPr>
          <w:rFonts w:ascii="Times New Roman" w:hAnsi="Times New Roman" w:cs="Tahoma"/>
          <w:b/>
        </w:rPr>
      </w:pPr>
      <w:r w:rsidRPr="00EA775C">
        <w:rPr>
          <w:rFonts w:ascii="Times New Roman" w:hAnsi="Times New Roman" w:cs="Tahoma"/>
          <w:b/>
        </w:rPr>
        <w:t>CHAPTER FOUR: PRESENTATION OF THE RESULT</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4.0</w:t>
      </w:r>
      <w:r w:rsidRPr="00EA775C">
        <w:rPr>
          <w:rFonts w:ascii="Times New Roman" w:hAnsi="Times New Roman" w:cs="Tahoma"/>
        </w:rPr>
        <w:tab/>
        <w:t>Data analysis, presentation and interpretation</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20</w:t>
      </w:r>
    </w:p>
    <w:p w:rsidR="00620916" w:rsidRPr="00EA775C" w:rsidRDefault="00620916" w:rsidP="00620916">
      <w:pPr>
        <w:spacing w:after="0" w:line="432" w:lineRule="auto"/>
        <w:rPr>
          <w:rFonts w:ascii="Times New Roman" w:hAnsi="Times New Roman" w:cs="Tahoma"/>
        </w:rPr>
      </w:pPr>
      <w:r>
        <w:rPr>
          <w:rFonts w:ascii="Times New Roman" w:hAnsi="Times New Roman" w:cs="Tahoma"/>
        </w:rPr>
        <w:t>4.1</w:t>
      </w:r>
      <w:r>
        <w:rPr>
          <w:rFonts w:ascii="Times New Roman" w:hAnsi="Times New Roman" w:cs="Tahoma"/>
        </w:rPr>
        <w:tab/>
        <w:t xml:space="preserve">Introduction </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20</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4.2</w:t>
      </w:r>
      <w:r w:rsidRPr="00EA775C">
        <w:rPr>
          <w:rFonts w:ascii="Times New Roman" w:hAnsi="Times New Roman" w:cs="Tahoma"/>
        </w:rPr>
        <w:tab/>
        <w:t>Data Presentation and Analysis</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t xml:space="preserve"> </w:t>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21</w:t>
      </w:r>
    </w:p>
    <w:p w:rsidR="00620916" w:rsidRPr="00EA775C" w:rsidRDefault="00620916" w:rsidP="00620916">
      <w:pPr>
        <w:spacing w:after="0" w:line="432" w:lineRule="auto"/>
        <w:rPr>
          <w:rFonts w:ascii="Times New Roman" w:hAnsi="Times New Roman" w:cs="Tahoma"/>
        </w:rPr>
      </w:pPr>
      <w:r>
        <w:rPr>
          <w:rFonts w:ascii="Times New Roman" w:hAnsi="Times New Roman" w:cs="Tahoma"/>
        </w:rPr>
        <w:t>4.3</w:t>
      </w:r>
      <w:r>
        <w:rPr>
          <w:rFonts w:ascii="Times New Roman" w:hAnsi="Times New Roman" w:cs="Tahoma"/>
        </w:rPr>
        <w:tab/>
        <w:t>Test of Hypothesis</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27</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4.3</w:t>
      </w:r>
      <w:r w:rsidRPr="00EA775C">
        <w:rPr>
          <w:rFonts w:ascii="Times New Roman" w:hAnsi="Times New Roman" w:cs="Tahoma"/>
        </w:rPr>
        <w:tab/>
        <w:t>Discussion of findings</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t>28</w:t>
      </w:r>
    </w:p>
    <w:p w:rsidR="00620916" w:rsidRPr="00EA775C" w:rsidRDefault="00620916" w:rsidP="00620916">
      <w:pPr>
        <w:spacing w:after="0" w:line="432" w:lineRule="auto"/>
        <w:rPr>
          <w:rFonts w:ascii="Times New Roman" w:hAnsi="Times New Roman" w:cs="Tahoma"/>
          <w:b/>
        </w:rPr>
      </w:pPr>
      <w:r w:rsidRPr="00EA775C">
        <w:rPr>
          <w:rFonts w:ascii="Times New Roman" w:hAnsi="Times New Roman" w:cs="Tahoma"/>
          <w:b/>
        </w:rPr>
        <w:t>CHAPTER FIVE: SUMMARY, RECOMMENDATION AND CONCLUSION</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5.1</w:t>
      </w:r>
      <w:r w:rsidRPr="00EA775C">
        <w:rPr>
          <w:rFonts w:ascii="Times New Roman" w:hAnsi="Times New Roman" w:cs="Tahoma"/>
        </w:rPr>
        <w:tab/>
        <w:t>Summary of findings</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t xml:space="preserve">           </w:t>
      </w:r>
      <w:r>
        <w:rPr>
          <w:rFonts w:ascii="Times New Roman" w:hAnsi="Times New Roman" w:cs="Tahoma"/>
        </w:rPr>
        <w:tab/>
      </w:r>
      <w:r>
        <w:rPr>
          <w:rFonts w:ascii="Times New Roman" w:hAnsi="Times New Roman" w:cs="Tahoma"/>
        </w:rPr>
        <w:tab/>
        <w:t>32</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5.2</w:t>
      </w:r>
      <w:r w:rsidRPr="00EA775C">
        <w:rPr>
          <w:rFonts w:ascii="Times New Roman" w:hAnsi="Times New Roman" w:cs="Tahoma"/>
        </w:rPr>
        <w:tab/>
        <w:t>Conclusion</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 xml:space="preserve"> 32</w:t>
      </w:r>
    </w:p>
    <w:p w:rsidR="00620916" w:rsidRPr="00EA775C" w:rsidRDefault="00620916" w:rsidP="00620916">
      <w:pPr>
        <w:spacing w:after="0" w:line="432" w:lineRule="auto"/>
        <w:rPr>
          <w:rFonts w:ascii="Times New Roman" w:hAnsi="Times New Roman" w:cs="Tahoma"/>
        </w:rPr>
      </w:pPr>
      <w:r>
        <w:rPr>
          <w:rFonts w:ascii="Times New Roman" w:hAnsi="Times New Roman" w:cs="Tahoma"/>
        </w:rPr>
        <w:t>5.3</w:t>
      </w:r>
      <w:r>
        <w:rPr>
          <w:rFonts w:ascii="Times New Roman" w:hAnsi="Times New Roman" w:cs="Tahoma"/>
        </w:rPr>
        <w:tab/>
        <w:t>Recommendation</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 xml:space="preserve"> 33</w:t>
      </w:r>
    </w:p>
    <w:p w:rsidR="00620916" w:rsidRPr="00EA775C" w:rsidRDefault="00620916" w:rsidP="00620916">
      <w:pPr>
        <w:spacing w:after="0" w:line="432" w:lineRule="auto"/>
        <w:rPr>
          <w:rFonts w:ascii="Times New Roman" w:hAnsi="Times New Roman" w:cs="Tahoma"/>
        </w:rPr>
      </w:pPr>
      <w:r w:rsidRPr="00EA775C">
        <w:rPr>
          <w:rFonts w:ascii="Times New Roman" w:hAnsi="Times New Roman" w:cs="Tahoma"/>
        </w:rPr>
        <w:tab/>
        <w:t xml:space="preserve">Reference </w:t>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sidRPr="00EA775C">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p>
    <w:p w:rsidR="00620916" w:rsidRPr="00EA775C" w:rsidRDefault="00620916" w:rsidP="00620916">
      <w:pPr>
        <w:spacing w:line="276" w:lineRule="auto"/>
        <w:ind w:left="-90" w:firstLine="90"/>
        <w:jc w:val="both"/>
        <w:rPr>
          <w:rFonts w:ascii="Times New Roman" w:hAnsi="Times New Roman" w:cs="Tahoma"/>
          <w:sz w:val="26"/>
          <w:szCs w:val="26"/>
        </w:rPr>
      </w:pPr>
      <w:r w:rsidRPr="00EA775C">
        <w:rPr>
          <w:rFonts w:ascii="Times New Roman" w:hAnsi="Times New Roman"/>
          <w:color w:val="0D0D0D"/>
          <w:sz w:val="26"/>
          <w:szCs w:val="26"/>
        </w:rPr>
        <w:tab/>
      </w:r>
      <w:r w:rsidRPr="00EA775C">
        <w:rPr>
          <w:rFonts w:ascii="Times New Roman" w:hAnsi="Times New Roman"/>
          <w:color w:val="0D0D0D"/>
          <w:sz w:val="26"/>
          <w:szCs w:val="26"/>
        </w:rPr>
        <w:tab/>
      </w:r>
      <w:r w:rsidRPr="00EA775C">
        <w:rPr>
          <w:rFonts w:ascii="Times New Roman" w:hAnsi="Times New Roman"/>
          <w:color w:val="0D0D0D"/>
          <w:sz w:val="26"/>
          <w:szCs w:val="26"/>
        </w:rPr>
        <w:tab/>
      </w:r>
      <w:r w:rsidRPr="00EA775C">
        <w:rPr>
          <w:rFonts w:ascii="Times New Roman" w:hAnsi="Times New Roman"/>
          <w:color w:val="0D0D0D"/>
          <w:sz w:val="26"/>
          <w:szCs w:val="26"/>
        </w:rPr>
        <w:tab/>
      </w:r>
      <w:r w:rsidRPr="00EA775C">
        <w:rPr>
          <w:rFonts w:ascii="Times New Roman" w:hAnsi="Times New Roman"/>
          <w:color w:val="0D0D0D"/>
          <w:sz w:val="26"/>
          <w:szCs w:val="26"/>
        </w:rPr>
        <w:tab/>
      </w:r>
      <w:r w:rsidRPr="00EA775C">
        <w:rPr>
          <w:rFonts w:ascii="Times New Roman" w:hAnsi="Times New Roman" w:cs="Tahoma"/>
          <w:sz w:val="26"/>
          <w:szCs w:val="26"/>
        </w:rPr>
        <w:tab/>
      </w:r>
    </w:p>
    <w:p w:rsidR="00620916" w:rsidRDefault="00620916" w:rsidP="00620916"/>
    <w:p w:rsidR="00620916" w:rsidRDefault="00620916" w:rsidP="00620916"/>
    <w:p w:rsidR="00620916" w:rsidRDefault="00620916" w:rsidP="00620916"/>
    <w:p w:rsidR="00620916" w:rsidRDefault="00620916" w:rsidP="00620916">
      <w:r>
        <w:br w:type="page"/>
      </w:r>
    </w:p>
    <w:p w:rsidR="00620916" w:rsidRPr="000527E2" w:rsidRDefault="00620916" w:rsidP="00620916">
      <w:pPr>
        <w:jc w:val="center"/>
        <w:rPr>
          <w:rFonts w:ascii="Times New Roman" w:hAnsi="Times New Roman"/>
          <w:b/>
        </w:rPr>
      </w:pPr>
      <w:r w:rsidRPr="000527E2">
        <w:rPr>
          <w:rFonts w:ascii="Times New Roman" w:hAnsi="Times New Roman"/>
          <w:b/>
        </w:rPr>
        <w:lastRenderedPageBreak/>
        <w:t>Abstract</w:t>
      </w:r>
    </w:p>
    <w:p w:rsidR="00620916" w:rsidRPr="000527E2" w:rsidRDefault="00620916" w:rsidP="00620916">
      <w:pPr>
        <w:spacing w:after="0" w:line="240" w:lineRule="auto"/>
        <w:ind w:firstLine="720"/>
        <w:jc w:val="both"/>
        <w:rPr>
          <w:rFonts w:ascii="Times New Roman" w:hAnsi="Times New Roman"/>
          <w:i/>
        </w:rPr>
      </w:pPr>
      <w:r w:rsidRPr="000527E2">
        <w:rPr>
          <w:rFonts w:ascii="Times New Roman" w:hAnsi="Times New Roman"/>
          <w:i/>
          <w:sz w:val="24"/>
        </w:rPr>
        <w:t>This study investigates the impact of the reward system on employees’ performance in Tuyil Pharmaceutical Industry, Ilorin, Nigeria. Organizations are increasingly recognizing that an effective reward system is vital in influencing employee motivation, job satisfaction, and productivity. The study aimed to examine how both intrinsic and extrinsic rewards such as salaries, bonuses, recognition, and promotion opportunities affect the performance and commitment of employees within the pharmaceutical sector. Using a descriptive research design, data were collected through structured questionnaires administered to a sample of employees across different departments within the organization. The data were analyzed using both descriptive and inferential statistical tools, including regression analysis, to test the relationship between reward variables and performance outcomes. Findings revealed a significant positive correlation between well-structured reward systems and employee performance. It was also observed that non-financial rewards such as recognition and career development opportunities have a strong impact on employee morale and engagement. The study concludes that a balanced and transparent reward system is a crucial tool for enhancing employee performance and retention. It recommends that Tuyil Pharmaceutical Industry and similar organizations should consistently review and improve their reward strategies to align with employee expectations and organizational goals. Effective communication of reward policies, as well as fair implementation practices, are also emphasized as key factors for successful outcomes.</w:t>
      </w:r>
    </w:p>
    <w:p w:rsidR="00620916" w:rsidRPr="000527E2" w:rsidRDefault="00620916" w:rsidP="00620916">
      <w:pPr>
        <w:spacing w:after="0" w:line="240" w:lineRule="auto"/>
        <w:jc w:val="both"/>
        <w:rPr>
          <w:rFonts w:ascii="Times New Roman" w:hAnsi="Times New Roman"/>
        </w:rPr>
      </w:pPr>
    </w:p>
    <w:p w:rsidR="00620916" w:rsidRPr="000527E2" w:rsidRDefault="00620916" w:rsidP="00620916">
      <w:pPr>
        <w:spacing w:after="0" w:line="240" w:lineRule="auto"/>
        <w:jc w:val="both"/>
        <w:rPr>
          <w:rFonts w:ascii="Times New Roman" w:hAnsi="Times New Roman"/>
          <w:i/>
        </w:rPr>
      </w:pPr>
      <w:r w:rsidRPr="000527E2">
        <w:rPr>
          <w:rFonts w:ascii="Times New Roman" w:hAnsi="Times New Roman"/>
          <w:i/>
          <w:sz w:val="24"/>
        </w:rPr>
        <w:t>Keywords: Reward System, Employee Performance, Motivation, Intrinsic Rewards, Extrinsic Rewards, Job Satisfaction, Tuyil Pharmaceutical Industry, Human Resource Management.</w:t>
      </w:r>
    </w:p>
    <w:p w:rsidR="00620916" w:rsidRDefault="00620916">
      <w:pPr>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81258D">
      <w:pPr>
        <w:spacing w:after="0" w:line="240" w:lineRule="auto"/>
        <w:jc w:val="center"/>
        <w:rPr>
          <w:rFonts w:ascii="Times New Roman" w:hAnsi="Times New Roman" w:cs="Times New Roman"/>
          <w:b/>
          <w:sz w:val="23"/>
          <w:szCs w:val="23"/>
        </w:rPr>
      </w:pPr>
      <w:r w:rsidRPr="00E27A53">
        <w:rPr>
          <w:rFonts w:ascii="Times New Roman" w:hAnsi="Times New Roman" w:cs="Times New Roman"/>
          <w:b/>
          <w:sz w:val="23"/>
          <w:szCs w:val="23"/>
        </w:rPr>
        <w:lastRenderedPageBreak/>
        <w:t>CHAPTER ONE</w:t>
      </w:r>
    </w:p>
    <w:p w:rsidR="0081258D" w:rsidRPr="00E27A53" w:rsidRDefault="0081258D" w:rsidP="0081258D">
      <w:pPr>
        <w:spacing w:after="0" w:line="240" w:lineRule="auto"/>
        <w:ind w:left="-90" w:firstLine="90"/>
        <w:jc w:val="center"/>
        <w:rPr>
          <w:rFonts w:ascii="Times New Roman" w:hAnsi="Times New Roman" w:cs="Times New Roman"/>
          <w:b/>
          <w:sz w:val="23"/>
          <w:szCs w:val="23"/>
        </w:rPr>
      </w:pPr>
      <w:r w:rsidRPr="00E27A53">
        <w:rPr>
          <w:rFonts w:ascii="Times New Roman" w:hAnsi="Times New Roman" w:cs="Times New Roman"/>
          <w:b/>
          <w:sz w:val="23"/>
          <w:szCs w:val="23"/>
        </w:rPr>
        <w:t>Introduction</w:t>
      </w: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t>1.1</w:t>
      </w:r>
      <w:r w:rsidRPr="00E27A53">
        <w:rPr>
          <w:rFonts w:ascii="Times New Roman" w:hAnsi="Times New Roman" w:cs="Times New Roman"/>
          <w:b/>
          <w:sz w:val="23"/>
          <w:szCs w:val="23"/>
        </w:rPr>
        <w:tab/>
        <w:t>Background to the Study</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 xml:space="preserve">According to Armstrong (2018), a reward system is regarded as a program developed to provide appreciation for high performers and provide incentives for low performers to increase their productivity. Moreover, reward systems have been identified as one some of the most effective factors to maximise employee job satisfaction and industriousness. </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From the managers’ point of view, a reward system is aimed to shape the behaviours of employees towards their jobs and a company in general (Griffin &amp; Moorhead, 2019). Rewards are given to those employees who meet or more often exceed expectations of the management, thus, being a tool of motivation, attraction and retention of qualified workforce.</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Retaining a talented and high-quality employee has been considered as one of the long term sustainable competitive advantages but in the modern business environment, it has become a challenge for companies (Armstrong, 2019).</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In the globalised world of developed technology and internet, consumers have become educated about products, services, business practices and personal rights as never before, hence, requiring more skilful and efficiently trained workforce from companies (Torrington et al, 2020).</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Contemporary organisations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According to Sheilds and associates (2021), rewards should be based on differing needs of employees as some employees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employees towards management and reward system.</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lastRenderedPageBreak/>
        <w:tab/>
        <w:t>Torrington and associates (2020), expressed the idea that positive impact on employee productivity can only be achieved if the reward system meets the needs and expectations of employees. Most commonly rewards are categorised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In contrast, extrinsic motivation is generated by some actions being done for people to motivate them. This motivation occurs from the external sources such as money, grades, criticism or punishments. Extrinsically motivated employees can work on a task even without being interested in it, knowing that the reward will provide them with satisfaction and pleasure after the task being completed. Unfortunately, extrinsic motivation has a short effect on the employees and with the new task to be done new rewards should be offered (Armstrong, 2018).</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A good balance of extrinsic and intrinsic rewards enables the organisation to maximise employee’s commitment, motivation, and job satisfaction which in turn maximises the performance of employees particularly in terms of productivity (Khan, et al. 2018).</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Additionally, Wang (2017) points out the fact that reward system is an efficient method of increasing employee commitment towards organisation maximising employee loyalty and job satisfaction.</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Furthermore, Torrington, Hall, Taylor and Atkinson (2019) investigated rewards systems and their impacts on organisations and concluded that adequate reward system maximises the job satisfaction leading to increase in efficiency and effectiveness of employee productivity.</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Another researcher, Pratheepkanth (2020), found that both intrinsic and extrinsic rewards have string positive correlation with employees’ motivation. As other HR investigators he agrees that positive relationship between motivation and rewards leads to increase in the job satisfaction of employees. Following up, job satisfaction has a positive effect on the perception of job success and achievement of an employee. Pratheepkanth also associates job satisfaction with employee productivity, commitment and loyalty to an organisation.</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lastRenderedPageBreak/>
        <w:t>Latham (2020), has concluded that a company should have a developed rewards system which meets the needs and wants of employees, otherwise there would be no any benefit from the system. While Boehm and Lyubomirsky (2019) look upon reward system as a tool of job promotion, as rewards might motivate employees to develop and improve their skills and competencies faster, therefore achieving career growth.</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1.2</w:t>
      </w:r>
      <w:r w:rsidRPr="00E27A53">
        <w:rPr>
          <w:rFonts w:ascii="Times New Roman" w:hAnsi="Times New Roman" w:cs="Times New Roman"/>
          <w:b/>
          <w:sz w:val="23"/>
          <w:szCs w:val="23"/>
        </w:rPr>
        <w:tab/>
        <w:t>Statement of the Problem</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There is increasingly a need for organization to be in a position of understanding appropriate rewarding system that motivates their employees for higher organization performance (Vance 2012). What appropriate rewards that should form the employment package is currently challenging commercial banking performance (Ajila &amp; Abiola, 2004: Aktar, Sachu &amp; Ali, 2012).</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In Nigeria various reward packages are used and these involve monetary (extrinsic) and non-monetary (intrinsic) rewards. For example, in the context of monetary reward salary increase is sought to be highly essential for employees’ satisfaction (URT, 2020). However, little is known in Nigeria about the effects of other reward tools on employee and organisational performance These studies indicated in today’s environment, employees including bank employees are motivated by both intrinsic (internal) and extrinsic (external) rewards for greater work/ organisation performance and that none of the two sets of reward systems should be overlooked by managers when motivating employees for higher performance. That is, in most of these studies, each tool /factor within both extrinsic and intrinsic reward was a highly significant factor which affects employees’ performance.</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However, most of these studies were conducted outside Nigeria. Furthermore, the only Nigerian study by Bana and Kessy (2017) examined the relationship between staff management and organizational performance and rewards was one of the factors but did not examine in detail the impact of different extrinsic and intrinsic rewards on organization performance. This research was intended to fill this gap. Therefore, this study was examining the impact of reward systems on Employee Performance, particularly in organization using Tuyil Pharmaceutical Industry Nigeria Limited.</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 xml:space="preserve">1.3 </w:t>
      </w:r>
      <w:r w:rsidRPr="00E27A53">
        <w:rPr>
          <w:rFonts w:ascii="Times New Roman" w:hAnsi="Times New Roman" w:cs="Times New Roman"/>
          <w:b/>
          <w:sz w:val="23"/>
          <w:szCs w:val="23"/>
        </w:rPr>
        <w:tab/>
        <w:t xml:space="preserve">Research Questions </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 xml:space="preserve">The research questions of the study are the following: </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1. What is the most appropriate reward system to motivate staff in an organization?</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lastRenderedPageBreak/>
        <w:t>2. Are there any problems militating against reward system on employee performance?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3. Are there any possible solutions to the problems militating against reward system on employee performance?</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 xml:space="preserve">1.4 </w:t>
      </w:r>
      <w:r w:rsidRPr="00E27A53">
        <w:rPr>
          <w:rFonts w:ascii="Times New Roman" w:hAnsi="Times New Roman" w:cs="Times New Roman"/>
          <w:b/>
          <w:sz w:val="23"/>
          <w:szCs w:val="23"/>
        </w:rPr>
        <w:tab/>
        <w:t>Objectives of the Study</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The objective of the study is to investigate the impact of reward system on the employee performance  using tuyil pharmaceutical Industry as the Case study. However, in the course of this research the following objectives will be looked into:</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1. to examine the most appropriate reward system to motivate staffs in an organization;</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2. to investigate the problems militating against reward system on employee performance; and  </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3. to proffer possible solutions to the problems militating against reward system on employee performance</w:t>
      </w: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t>.5</w:t>
      </w:r>
      <w:r w:rsidRPr="00E27A53">
        <w:rPr>
          <w:rFonts w:ascii="Times New Roman" w:hAnsi="Times New Roman" w:cs="Times New Roman"/>
          <w:b/>
          <w:sz w:val="23"/>
          <w:szCs w:val="23"/>
        </w:rPr>
        <w:tab/>
        <w:t>Research Hypothesis</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b/>
          <w:sz w:val="23"/>
          <w:szCs w:val="23"/>
        </w:rPr>
        <w:tab/>
      </w:r>
      <w:r w:rsidRPr="00E27A53">
        <w:rPr>
          <w:rFonts w:ascii="Times New Roman" w:hAnsi="Times New Roman" w:cs="Times New Roman"/>
          <w:sz w:val="23"/>
          <w:szCs w:val="23"/>
        </w:rPr>
        <w:t>The null and the alternate hypothesis for this research work which will later be tested in the coming chapter (Chapter Four) are as follows:</w:t>
      </w: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t>HYPOTHESIS ONE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 xml:space="preserve">H0: </w:t>
      </w:r>
      <w:r w:rsidRPr="00E27A53">
        <w:rPr>
          <w:rFonts w:ascii="Times New Roman" w:hAnsi="Times New Roman" w:cs="Times New Roman"/>
          <w:sz w:val="23"/>
          <w:szCs w:val="23"/>
        </w:rPr>
        <w:t xml:space="preserve">there is no appropriate reward system to motivate staffs in an organization </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 xml:space="preserve">H1: </w:t>
      </w:r>
      <w:r w:rsidRPr="00E27A53">
        <w:rPr>
          <w:rFonts w:ascii="Times New Roman" w:hAnsi="Times New Roman" w:cs="Times New Roman"/>
          <w:sz w:val="23"/>
          <w:szCs w:val="23"/>
        </w:rPr>
        <w:t>there is appropriate reward system to motivate staffs in an organization</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HYPOTHESIS TWO</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 xml:space="preserve">H0: </w:t>
      </w:r>
      <w:r w:rsidRPr="00E27A53">
        <w:rPr>
          <w:rFonts w:ascii="Times New Roman" w:hAnsi="Times New Roman" w:cs="Times New Roman"/>
          <w:sz w:val="23"/>
          <w:szCs w:val="23"/>
        </w:rPr>
        <w:t xml:space="preserve">There are no problems militating against reward system on employee performance </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 xml:space="preserve">H1: </w:t>
      </w:r>
      <w:r w:rsidRPr="00E27A53">
        <w:rPr>
          <w:rFonts w:ascii="Times New Roman" w:hAnsi="Times New Roman" w:cs="Times New Roman"/>
          <w:sz w:val="23"/>
          <w:szCs w:val="23"/>
        </w:rPr>
        <w:t>There are problems militating against reward system on employee performance</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HYPOTHESIS THREE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 xml:space="preserve">H0: </w:t>
      </w:r>
      <w:r w:rsidRPr="00E27A53">
        <w:rPr>
          <w:rFonts w:ascii="Times New Roman" w:hAnsi="Times New Roman" w:cs="Times New Roman"/>
          <w:sz w:val="23"/>
          <w:szCs w:val="23"/>
        </w:rPr>
        <w:t>There are no</w:t>
      </w:r>
      <w:r w:rsidRPr="00E27A53">
        <w:rPr>
          <w:rFonts w:ascii="Times New Roman" w:hAnsi="Times New Roman" w:cs="Times New Roman"/>
          <w:b/>
          <w:sz w:val="23"/>
          <w:szCs w:val="23"/>
        </w:rPr>
        <w:t xml:space="preserve"> </w:t>
      </w:r>
      <w:r w:rsidRPr="00E27A53">
        <w:rPr>
          <w:rFonts w:ascii="Times New Roman" w:hAnsi="Times New Roman" w:cs="Times New Roman"/>
          <w:sz w:val="23"/>
          <w:szCs w:val="23"/>
        </w:rPr>
        <w:t>possible solutions to be proffer to the problems militating against reward system on employee performance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 xml:space="preserve">H1: </w:t>
      </w:r>
      <w:r w:rsidRPr="00E27A53">
        <w:rPr>
          <w:rFonts w:ascii="Times New Roman" w:hAnsi="Times New Roman" w:cs="Times New Roman"/>
          <w:sz w:val="23"/>
          <w:szCs w:val="23"/>
        </w:rPr>
        <w:t>There are possible solutions to be proffer to the problems militating against reward system on employee performance</w:t>
      </w: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t>1.6</w:t>
      </w:r>
      <w:r w:rsidRPr="00E27A53">
        <w:rPr>
          <w:rFonts w:ascii="Times New Roman" w:hAnsi="Times New Roman" w:cs="Times New Roman"/>
          <w:b/>
          <w:sz w:val="23"/>
          <w:szCs w:val="23"/>
        </w:rPr>
        <w:tab/>
        <w:t>Significance of the Study</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 xml:space="preserve">This study is based on the research made by Panagiotakopoulos (2019) whose main objective of the research was to examined major motivational factors which influence employees’ motivation. Panagiotakopoulos (2019), concluded that the creation of a reward system depends a lot on the external environment which influences employees need and </w:t>
      </w:r>
      <w:r w:rsidRPr="00E27A53">
        <w:rPr>
          <w:rFonts w:ascii="Times New Roman" w:hAnsi="Times New Roman" w:cs="Times New Roman"/>
          <w:sz w:val="23"/>
          <w:szCs w:val="23"/>
        </w:rPr>
        <w:lastRenderedPageBreak/>
        <w:t>that is of vital importance to integrate employees into the process of development and improvement of reward policies in an organisation.</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sz w:val="23"/>
          <w:szCs w:val="23"/>
        </w:rPr>
        <w:tab/>
        <w:t>Moreover, the findings of this study may be used as a foundation for other possible researches in the sphere of rewarding such as complexity, fairness, frequency and their impact on employee performance, motivation and job satisfaction.</w:t>
      </w: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t>1.7</w:t>
      </w:r>
      <w:r w:rsidRPr="00E27A53">
        <w:rPr>
          <w:rFonts w:ascii="Times New Roman" w:hAnsi="Times New Roman" w:cs="Times New Roman"/>
          <w:b/>
          <w:sz w:val="23"/>
          <w:szCs w:val="23"/>
        </w:rPr>
        <w:tab/>
        <w:t>Scope of the Study</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The study focuses on the way reward system are being used in organization using the Tuyil Pharmaceutical Industry, Ilorin as a case study. It also tries to find out if the organization as ever used any motivational techniques with its employees and to know how the employees responded to such act.</w:t>
      </w: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t>1.8</w:t>
      </w:r>
      <w:r w:rsidRPr="00E27A53">
        <w:rPr>
          <w:rFonts w:ascii="Times New Roman" w:hAnsi="Times New Roman" w:cs="Times New Roman"/>
          <w:b/>
          <w:sz w:val="23"/>
          <w:szCs w:val="23"/>
        </w:rPr>
        <w:tab/>
        <w:t>Definition of Terms</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b/>
          <w:sz w:val="23"/>
          <w:szCs w:val="23"/>
          <w:shd w:val="clear" w:color="auto" w:fill="FFFFFF"/>
        </w:rPr>
        <w:t>REWARD SYSTEM</w:t>
      </w:r>
      <w:r w:rsidRPr="00E27A53">
        <w:rPr>
          <w:rFonts w:ascii="Times New Roman" w:hAnsi="Times New Roman" w:cs="Times New Roman"/>
          <w:sz w:val="23"/>
          <w:szCs w:val="23"/>
          <w:shd w:val="clear" w:color="auto" w:fill="FFFFFF"/>
        </w:rPr>
        <w:t>:  employee’s </w:t>
      </w:r>
      <w:hyperlink r:id="rId7" w:tooltip="compensation" w:history="1">
        <w:r w:rsidRPr="00E27A53">
          <w:rPr>
            <w:rStyle w:val="Hyperlink"/>
            <w:rFonts w:ascii="Times New Roman" w:hAnsi="Times New Roman" w:cs="Times New Roman"/>
            <w:color w:val="auto"/>
            <w:sz w:val="23"/>
            <w:szCs w:val="23"/>
            <w:u w:val="none"/>
            <w:bdr w:val="none" w:sz="0" w:space="0" w:color="auto" w:frame="1"/>
            <w:shd w:val="clear" w:color="auto" w:fill="FFFFFF"/>
          </w:rPr>
          <w:t>compensation</w:t>
        </w:r>
      </w:hyperlink>
      <w:r w:rsidRPr="00E27A53">
        <w:rPr>
          <w:rFonts w:ascii="Times New Roman" w:hAnsi="Times New Roman" w:cs="Times New Roman"/>
          <w:sz w:val="23"/>
          <w:szCs w:val="23"/>
          <w:shd w:val="clear" w:color="auto" w:fill="FFFFFF"/>
        </w:rPr>
        <w:t>, usually referred to as tangible returns, includes cash </w:t>
      </w:r>
      <w:hyperlink r:id="rId8" w:tooltip="compensation" w:history="1">
        <w:r w:rsidRPr="00E27A53">
          <w:rPr>
            <w:rStyle w:val="Hyperlink"/>
            <w:rFonts w:ascii="Times New Roman" w:hAnsi="Times New Roman" w:cs="Times New Roman"/>
            <w:color w:val="auto"/>
            <w:sz w:val="23"/>
            <w:szCs w:val="23"/>
            <w:u w:val="none"/>
            <w:bdr w:val="none" w:sz="0" w:space="0" w:color="auto" w:frame="1"/>
            <w:shd w:val="clear" w:color="auto" w:fill="FFFFFF"/>
          </w:rPr>
          <w:t>compensation</w:t>
        </w:r>
      </w:hyperlink>
      <w:r w:rsidRPr="00E27A53">
        <w:rPr>
          <w:rFonts w:ascii="Times New Roman" w:hAnsi="Times New Roman" w:cs="Times New Roman"/>
          <w:sz w:val="23"/>
          <w:szCs w:val="23"/>
          <w:shd w:val="clear" w:color="auto" w:fill="FFFFFF"/>
        </w:rPr>
        <w:t> (i.e., </w:t>
      </w:r>
      <w:hyperlink r:id="rId9" w:tooltip="base pay" w:history="1">
        <w:r w:rsidRPr="00E27A53">
          <w:rPr>
            <w:rStyle w:val="Hyperlink"/>
            <w:rFonts w:ascii="Times New Roman" w:hAnsi="Times New Roman" w:cs="Times New Roman"/>
            <w:color w:val="auto"/>
            <w:sz w:val="23"/>
            <w:szCs w:val="23"/>
            <w:u w:val="none"/>
            <w:bdr w:val="none" w:sz="0" w:space="0" w:color="auto" w:frame="1"/>
            <w:shd w:val="clear" w:color="auto" w:fill="FFFFFF"/>
          </w:rPr>
          <w:t>base pay</w:t>
        </w:r>
      </w:hyperlink>
      <w:r w:rsidRPr="00E27A53">
        <w:rPr>
          <w:rFonts w:ascii="Times New Roman" w:hAnsi="Times New Roman" w:cs="Times New Roman"/>
          <w:sz w:val="23"/>
          <w:szCs w:val="23"/>
          <w:shd w:val="clear" w:color="auto" w:fill="FFFFFF"/>
        </w:rPr>
        <w:t>, cost of living and merit pay, </w:t>
      </w:r>
      <w:hyperlink r:id="rId10" w:tooltip="short-term incentives" w:history="1">
        <w:r w:rsidRPr="00E27A53">
          <w:rPr>
            <w:rStyle w:val="Hyperlink"/>
            <w:rFonts w:ascii="Times New Roman" w:hAnsi="Times New Roman" w:cs="Times New Roman"/>
            <w:color w:val="auto"/>
            <w:sz w:val="23"/>
            <w:szCs w:val="23"/>
            <w:u w:val="none"/>
            <w:bdr w:val="none" w:sz="0" w:space="0" w:color="auto" w:frame="1"/>
            <w:shd w:val="clear" w:color="auto" w:fill="FFFFFF"/>
          </w:rPr>
          <w:t>short-term incentives</w:t>
        </w:r>
      </w:hyperlink>
      <w:r w:rsidRPr="00E27A53">
        <w:rPr>
          <w:rFonts w:ascii="Times New Roman" w:hAnsi="Times New Roman" w:cs="Times New Roman"/>
          <w:sz w:val="23"/>
          <w:szCs w:val="23"/>
          <w:shd w:val="clear" w:color="auto" w:fill="FFFFFF"/>
        </w:rPr>
        <w:t>, and long-term incentives) and </w:t>
      </w:r>
      <w:hyperlink r:id="rId11" w:tooltip="benefits" w:history="1">
        <w:r w:rsidRPr="00E27A53">
          <w:rPr>
            <w:rStyle w:val="Hyperlink"/>
            <w:rFonts w:ascii="Times New Roman" w:hAnsi="Times New Roman" w:cs="Times New Roman"/>
            <w:color w:val="auto"/>
            <w:sz w:val="23"/>
            <w:szCs w:val="23"/>
            <w:u w:val="none"/>
            <w:bdr w:val="none" w:sz="0" w:space="0" w:color="auto" w:frame="1"/>
            <w:shd w:val="clear" w:color="auto" w:fill="FFFFFF"/>
          </w:rPr>
          <w:t>benefits</w:t>
        </w:r>
      </w:hyperlink>
      <w:r w:rsidRPr="00E27A53">
        <w:rPr>
          <w:rFonts w:ascii="Times New Roman" w:hAnsi="Times New Roman" w:cs="Times New Roman"/>
          <w:sz w:val="23"/>
          <w:szCs w:val="23"/>
          <w:shd w:val="clear" w:color="auto" w:fill="FFFFFF"/>
        </w:rPr>
        <w:t> (i.e., </w:t>
      </w:r>
      <w:hyperlink r:id="rId12" w:tooltip="income protection" w:history="1">
        <w:r w:rsidRPr="00E27A53">
          <w:rPr>
            <w:rStyle w:val="Hyperlink"/>
            <w:rFonts w:ascii="Times New Roman" w:hAnsi="Times New Roman" w:cs="Times New Roman"/>
            <w:color w:val="auto"/>
            <w:sz w:val="23"/>
            <w:szCs w:val="23"/>
            <w:u w:val="none"/>
            <w:bdr w:val="none" w:sz="0" w:space="0" w:color="auto" w:frame="1"/>
            <w:shd w:val="clear" w:color="auto" w:fill="FFFFFF"/>
          </w:rPr>
          <w:t>income protection</w:t>
        </w:r>
      </w:hyperlink>
      <w:r w:rsidRPr="00E27A53">
        <w:rPr>
          <w:rFonts w:ascii="Times New Roman" w:hAnsi="Times New Roman" w:cs="Times New Roman"/>
          <w:sz w:val="23"/>
          <w:szCs w:val="23"/>
          <w:shd w:val="clear" w:color="auto" w:fill="FFFFFF"/>
        </w:rPr>
        <w:t>, work/life focus, tuition reimbursement and allowances).</w:t>
      </w:r>
    </w:p>
    <w:p w:rsidR="0081258D" w:rsidRPr="00E27A53" w:rsidRDefault="0081258D" w:rsidP="0081258D">
      <w:pPr>
        <w:spacing w:after="0" w:line="348" w:lineRule="auto"/>
        <w:jc w:val="both"/>
        <w:rPr>
          <w:rFonts w:ascii="Times New Roman" w:hAnsi="Times New Roman" w:cs="Times New Roman"/>
          <w:b/>
          <w:spacing w:val="3"/>
          <w:sz w:val="23"/>
          <w:szCs w:val="23"/>
          <w:shd w:val="clear" w:color="auto" w:fill="FCFCFC"/>
        </w:rPr>
      </w:pPr>
      <w:r w:rsidRPr="00E27A53">
        <w:rPr>
          <w:rFonts w:ascii="Times New Roman" w:hAnsi="Times New Roman" w:cs="Times New Roman"/>
          <w:b/>
          <w:spacing w:val="3"/>
          <w:sz w:val="23"/>
          <w:szCs w:val="23"/>
          <w:shd w:val="clear" w:color="auto" w:fill="FCFCFC"/>
        </w:rPr>
        <w:t>EMPLOYEE PERFORMANCE:</w:t>
      </w:r>
      <w:r w:rsidRPr="00E27A53">
        <w:rPr>
          <w:rFonts w:ascii="Times New Roman" w:hAnsi="Times New Roman" w:cs="Times New Roman"/>
          <w:spacing w:val="3"/>
          <w:sz w:val="23"/>
          <w:szCs w:val="23"/>
          <w:shd w:val="clear" w:color="auto" w:fill="FCFCFC"/>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sidRPr="00E27A53">
        <w:rPr>
          <w:rStyle w:val="Strong"/>
          <w:rFonts w:ascii="Times New Roman" w:hAnsi="Times New Roman" w:cs="Times New Roman"/>
          <w:b w:val="0"/>
          <w:spacing w:val="3"/>
          <w:sz w:val="23"/>
          <w:szCs w:val="23"/>
          <w:shd w:val="clear" w:color="auto" w:fill="FCFCFC"/>
        </w:rPr>
        <w:t>offers good value to customers, minimizes waste and operates efficiently</w:t>
      </w:r>
      <w:r w:rsidRPr="00E27A53">
        <w:rPr>
          <w:rFonts w:ascii="Times New Roman" w:hAnsi="Times New Roman" w:cs="Times New Roman"/>
          <w:b/>
          <w:spacing w:val="3"/>
          <w:sz w:val="23"/>
          <w:szCs w:val="23"/>
          <w:shd w:val="clear" w:color="auto" w:fill="FCFCFC"/>
        </w:rPr>
        <w:t>.</w:t>
      </w:r>
    </w:p>
    <w:p w:rsidR="0081258D" w:rsidRPr="00E27A53" w:rsidRDefault="0081258D" w:rsidP="0081258D">
      <w:pPr>
        <w:spacing w:after="0" w:line="348" w:lineRule="auto"/>
        <w:jc w:val="both"/>
        <w:rPr>
          <w:rFonts w:ascii="Times New Roman" w:hAnsi="Times New Roman" w:cs="Times New Roman"/>
          <w:spacing w:val="3"/>
          <w:sz w:val="23"/>
          <w:szCs w:val="23"/>
          <w:shd w:val="clear" w:color="auto" w:fill="FCFCFC"/>
        </w:rPr>
      </w:pPr>
      <w:r w:rsidRPr="00E27A53">
        <w:rPr>
          <w:rFonts w:ascii="Times New Roman" w:hAnsi="Times New Roman" w:cs="Times New Roman"/>
          <w:b/>
          <w:spacing w:val="3"/>
          <w:sz w:val="23"/>
          <w:szCs w:val="23"/>
          <w:shd w:val="clear" w:color="auto" w:fill="FCFCFC"/>
        </w:rPr>
        <w:t xml:space="preserve">SALARY: </w:t>
      </w:r>
      <w:r w:rsidRPr="00E27A53">
        <w:rPr>
          <w:rFonts w:ascii="Times New Roman" w:hAnsi="Times New Roman" w:cs="Times New Roman"/>
          <w:spacing w:val="3"/>
          <w:sz w:val="23"/>
          <w:szCs w:val="23"/>
          <w:shd w:val="clear" w:color="auto" w:fill="FCFCFC"/>
        </w:rPr>
        <w:t>A salary is a form of periodic payment from an employer to an employee, which may be specified in an employment contract. It is contrasted with piece wages, where each job, hour or other unit is paid separately, rather than on a periodic basis.</w:t>
      </w:r>
    </w:p>
    <w:p w:rsidR="0081258D" w:rsidRPr="00E27A53" w:rsidRDefault="0081258D" w:rsidP="0081258D">
      <w:pPr>
        <w:spacing w:after="0" w:line="348" w:lineRule="auto"/>
        <w:jc w:val="both"/>
        <w:rPr>
          <w:rFonts w:ascii="Times New Roman" w:hAnsi="Times New Roman" w:cs="Times New Roman"/>
          <w:spacing w:val="3"/>
          <w:sz w:val="23"/>
          <w:szCs w:val="23"/>
          <w:shd w:val="clear" w:color="auto" w:fill="FCFCFC"/>
        </w:rPr>
      </w:pPr>
      <w:r w:rsidRPr="00E27A53">
        <w:rPr>
          <w:rFonts w:ascii="Times New Roman" w:hAnsi="Times New Roman" w:cs="Times New Roman"/>
          <w:b/>
          <w:spacing w:val="3"/>
          <w:sz w:val="23"/>
          <w:szCs w:val="23"/>
          <w:shd w:val="clear" w:color="auto" w:fill="FCFCFC"/>
        </w:rPr>
        <w:t xml:space="preserve">BONUSES: </w:t>
      </w:r>
      <w:r w:rsidRPr="00E27A53">
        <w:rPr>
          <w:rFonts w:ascii="Times New Roman" w:hAnsi="Times New Roman" w:cs="Times New Roman"/>
          <w:spacing w:val="3"/>
          <w:sz w:val="23"/>
          <w:szCs w:val="23"/>
          <w:shd w:val="clear" w:color="auto" w:fill="FCFCFC"/>
        </w:rPr>
        <w:t>A bonus payment is usually made to employees in addition to their base salary as part of their wages or salary.</w:t>
      </w:r>
    </w:p>
    <w:p w:rsidR="0081258D" w:rsidRPr="00E27A53" w:rsidRDefault="0081258D" w:rsidP="0081258D">
      <w:pPr>
        <w:spacing w:after="0" w:line="348" w:lineRule="auto"/>
        <w:jc w:val="both"/>
        <w:rPr>
          <w:rFonts w:ascii="Times New Roman" w:hAnsi="Times New Roman" w:cs="Times New Roman"/>
          <w:spacing w:val="3"/>
          <w:sz w:val="23"/>
          <w:szCs w:val="23"/>
          <w:shd w:val="clear" w:color="auto" w:fill="FCFCFC"/>
        </w:rPr>
      </w:pPr>
      <w:r w:rsidRPr="00E27A53">
        <w:rPr>
          <w:rFonts w:ascii="Times New Roman" w:hAnsi="Times New Roman" w:cs="Times New Roman"/>
          <w:b/>
          <w:spacing w:val="3"/>
          <w:sz w:val="23"/>
          <w:szCs w:val="23"/>
          <w:shd w:val="clear" w:color="auto" w:fill="FCFCFC"/>
        </w:rPr>
        <w:t>EMPLOYEE APPREDCIATION:</w:t>
      </w:r>
      <w:r w:rsidRPr="00E27A53">
        <w:rPr>
          <w:rFonts w:ascii="Times New Roman" w:hAnsi="Times New Roman"/>
          <w:sz w:val="23"/>
          <w:szCs w:val="23"/>
        </w:rPr>
        <w:t xml:space="preserve"> </w:t>
      </w:r>
      <w:r w:rsidRPr="00E27A53">
        <w:rPr>
          <w:rFonts w:ascii="Times New Roman" w:hAnsi="Times New Roman" w:cs="Times New Roman"/>
          <w:spacing w:val="3"/>
          <w:sz w:val="23"/>
          <w:szCs w:val="23"/>
          <w:shd w:val="clear" w:color="auto" w:fill="FCFCFC"/>
        </w:rPr>
        <w:t>the act of recognizing and acknowledging an employee's efforts, hard work, and contributions to an organization</w:t>
      </w:r>
    </w:p>
    <w:p w:rsidR="0081258D" w:rsidRPr="00E27A53" w:rsidRDefault="0081258D" w:rsidP="0081258D">
      <w:pPr>
        <w:spacing w:after="0" w:line="348" w:lineRule="auto"/>
        <w:jc w:val="center"/>
        <w:rPr>
          <w:rFonts w:ascii="Times New Roman" w:hAnsi="Times New Roman" w:cs="Times New Roman"/>
          <w:b/>
          <w:sz w:val="23"/>
          <w:szCs w:val="23"/>
        </w:rPr>
      </w:pPr>
    </w:p>
    <w:p w:rsidR="0081258D" w:rsidRPr="00E27A53" w:rsidRDefault="0081258D" w:rsidP="0081258D">
      <w:pPr>
        <w:spacing w:after="0" w:line="348" w:lineRule="auto"/>
        <w:jc w:val="center"/>
        <w:rPr>
          <w:rFonts w:ascii="Times New Roman" w:hAnsi="Times New Roman" w:cs="Times New Roman"/>
          <w:b/>
          <w:sz w:val="23"/>
          <w:szCs w:val="23"/>
        </w:rPr>
      </w:pPr>
    </w:p>
    <w:p w:rsidR="0081258D" w:rsidRPr="00E27A53" w:rsidRDefault="0081258D" w:rsidP="0081258D">
      <w:pPr>
        <w:spacing w:after="0" w:line="348" w:lineRule="auto"/>
        <w:rPr>
          <w:rFonts w:ascii="Times New Roman" w:hAnsi="Times New Roman" w:cs="Times New Roman"/>
          <w:b/>
          <w:sz w:val="23"/>
          <w:szCs w:val="23"/>
        </w:rPr>
      </w:pPr>
    </w:p>
    <w:p w:rsidR="001E58C7" w:rsidRDefault="001E58C7">
      <w:pPr>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81258D">
      <w:pPr>
        <w:spacing w:after="0" w:line="348" w:lineRule="auto"/>
        <w:jc w:val="center"/>
        <w:rPr>
          <w:rFonts w:ascii="Times New Roman" w:hAnsi="Times New Roman" w:cs="Times New Roman"/>
          <w:b/>
          <w:sz w:val="23"/>
          <w:szCs w:val="23"/>
        </w:rPr>
      </w:pPr>
      <w:r w:rsidRPr="00E27A53">
        <w:rPr>
          <w:rFonts w:ascii="Times New Roman" w:hAnsi="Times New Roman" w:cs="Times New Roman"/>
          <w:b/>
          <w:sz w:val="23"/>
          <w:szCs w:val="23"/>
        </w:rPr>
        <w:lastRenderedPageBreak/>
        <w:t>CHAPTER TWO</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2.0</w:t>
      </w:r>
      <w:r w:rsidRPr="00E27A53">
        <w:rPr>
          <w:rFonts w:ascii="Times New Roman" w:hAnsi="Times New Roman" w:cs="Times New Roman"/>
          <w:b/>
          <w:sz w:val="23"/>
          <w:szCs w:val="23"/>
        </w:rPr>
        <w:tab/>
        <w:t>Literature Review</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2.1</w:t>
      </w:r>
      <w:r w:rsidRPr="00E27A53">
        <w:rPr>
          <w:rFonts w:ascii="Times New Roman" w:hAnsi="Times New Roman" w:cs="Times New Roman"/>
          <w:b/>
          <w:sz w:val="23"/>
          <w:szCs w:val="23"/>
        </w:rPr>
        <w:tab/>
        <w:t>Introduction</w:t>
      </w:r>
      <w:r w:rsidRPr="00E27A53">
        <w:rPr>
          <w:rFonts w:ascii="Times New Roman" w:hAnsi="Times New Roman" w:cs="Times New Roman"/>
          <w:sz w:val="23"/>
          <w:szCs w:val="23"/>
        </w:rPr>
        <w:tab/>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In this literature review chapter, there are incorporation of the findings of key research studies made in the sphere of employee motivation, job satisfaction, employee performance and reward systems structures and peculiarities.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This research paper contains not only the key variables studied in depth, but also such sub variables, like job satisfaction and employee motivation which are necessary for the sustenance of employee performance and productivity of the company.</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sz w:val="23"/>
          <w:szCs w:val="23"/>
        </w:rPr>
        <w:t>2</w:t>
      </w:r>
      <w:r w:rsidRPr="00E27A53">
        <w:rPr>
          <w:rFonts w:ascii="Times New Roman" w:hAnsi="Times New Roman" w:cs="Times New Roman"/>
          <w:b/>
          <w:sz w:val="23"/>
          <w:szCs w:val="23"/>
        </w:rPr>
        <w:t>.1</w:t>
      </w:r>
      <w:r w:rsidRPr="00E27A53">
        <w:rPr>
          <w:rFonts w:ascii="Times New Roman" w:hAnsi="Times New Roman" w:cs="Times New Roman"/>
          <w:b/>
          <w:sz w:val="23"/>
          <w:szCs w:val="23"/>
        </w:rPr>
        <w:tab/>
        <w:t>Conceptual Review</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2.1.1</w:t>
      </w:r>
      <w:r w:rsidRPr="00E27A53">
        <w:rPr>
          <w:rFonts w:ascii="Times New Roman" w:hAnsi="Times New Roman" w:cs="Times New Roman"/>
          <w:b/>
          <w:sz w:val="23"/>
          <w:szCs w:val="23"/>
        </w:rPr>
        <w:tab/>
        <w:t xml:space="preserve">Employee Performance </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Employee performance means what an individual does and what he or she does not do, it involves the effort they put in and the weight of their result, presence at work, accommodative and supportive nature and timeliness of result. Giving the outcomes of the study by, Yang (2019) on individual’s performance it shows that the way an individual act or perform cannot be verified. Employee performance is influenced by motivation because when employees are propelled they put in their best and at such there will be an increase in their performance and this will lead to high productivity (Azar &amp; Shafighi, 2019).</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Although there are different forms of intrinsic motivation, this study focuses on the well-being of an employee, the relationship between employees and co-workers as well as their managers as factors that can influence the productivity levels of an employee in an organization. Intrinsic motivation, derived from an individual or from the nature of the work itself, influences behavior, well-being, and productivity positively. These factors will be discussed below:</w:t>
      </w:r>
    </w:p>
    <w:p w:rsidR="0081258D" w:rsidRDefault="0081258D" w:rsidP="0081258D">
      <w:pPr>
        <w:spacing w:after="200" w:line="276" w:lineRule="auto"/>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lastRenderedPageBreak/>
        <w:t>Employee well-being</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In most organizations, the concept of well-being of employees has become a matter of great interest in recent years. In today's world, the growing reliance on overall market forces places a significant burden on wage earners and those of working age in the delivery of goods and services. This has therefore adversely affected the workforce's health, safety and general well-being. Hence it is not possible to underestimate a workforce's well-being as workers also have similar needs, whether physical or emotional. These may vary from welfare, safety, health, and a sense of being able to cope with life. Employees are now looking for assistance from their organizations in achieving this because a significant amount of their time and lives are expended at work. Most business establishments around the globe understand the necessity for a healthy workforce as they are crucial in enhancing an organization’s productivity levels and fiscal performance. As such, most organizations take giant strides in a bid to improve the welfare of their workforces by implementing several health and productivity programs that is aimed at promoting the well-being of their workforce.</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Well-being is defined as a concept that encompasses physical, financial and psychological health, as well as a personal connection and a sense of belonging and not just the absence of an ailment or injury. It is a broad ideology that takes the individual as a whole to know about a person's physical and mental state.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Finally, in order to be successful in health and well-being programs, an organization must be able to relate effectively to its workforce and ensure that matters of great concern that can be described as personal to staff and their relationships are addressed. Some of these matters may include their welfare packages, health-related behaviors, present and eventual monetary state of affairs as well as their experiences in the place of works. It is imperative to note that the attitude of a workforce provides several clues on how to obtain the best health returns and investment in productivity.</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Relationship with co-workers</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 xml:space="preserve">The relationship between an employee and co-workers describes the associations that exist on the hierarchy in an organization between equal-level workers without any form of authority over each other. Workers who enjoy great support from their colleagues are extremely hard-working and find their workplace friendly. Cummins (2019) stated that </w:t>
      </w:r>
      <w:r w:rsidRPr="00E27A53">
        <w:rPr>
          <w:rFonts w:ascii="Times New Roman" w:hAnsi="Times New Roman" w:cs="Times New Roman"/>
          <w:sz w:val="23"/>
          <w:szCs w:val="23"/>
        </w:rPr>
        <w:lastRenderedPageBreak/>
        <w:t>employees with a decent affiliation to their fellow employees are usually prosperous and highly productive in the workplace even when their jobs are very stressful. This means supporting a coworker is very important to minimize stress. Mayo et al. (2020) also agreed that support for co-workers is vital to support workplace productivity. Although the relationship between co-workers and managers in terms of support has rarely been considered, the kind of relationships that a worker has in terms of support from his co-workers have a very strong influence on his level of performance and productivity (Schaubroeck et al. 2017).</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A rational explanation of relationships between workers, whether friendly or strictly professional, has an impression on a worker's level of efficiency and effectiveness that are elements of productivity between members of the workforce. Existence of effective relationships between employees and colleagues also ensures job satisfaction (Altinoz et al., 2020).</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Relationship with managers</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A worker's relationship with his/her manager describes the level of relationships that exist between employees and their superiors, i.e. managers, supervisors or bosses at the different levels of an organization's hierarchical structure, even when managers have the capacity or a certain level of power over them. Workers who enjoy their managers' great support are diligent and find their workplace friendly. For example, workers who enjoy the support of fellow workers also have personal relationships outside the workplace and more ties with their coworkers tend to appreciate the workplace and therefore perform extremely well and are highly productive in their work compared to those with less support. Employees have a sense of belonging when they can comfortably request help from colleagues to complete certain jobs that promote unity (Mitchell &amp; Ambrose, 2007).</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Good relationships with employees are very effective in minimizing work stress and fostering harmony among the employees of an organization. This can be accomplished by organizing social functions to promote the trust and mutual respect-based bond relationship with their workers if they are to attain high levels of productivity. Managers should therefore ensure that their organizations use deliberate and well-structured initiatives to build foundations for strong relationships with their workforce (Spector, 2019).</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lastRenderedPageBreak/>
        <w:t>Businesses and managers have a duty to meet the needs of their workforce, and this can be achieved by ensuring that employees are involved in decision-making processes, receive critical feedback and credit for their conduct and performance, and enjoy personal or friendly relationships with their managers rather than strictly professional relationships (Sinha &amp; Bajaj, 2019). Maintaining decent relationships with the workforce of an organization is paramount and an effective way of closely monitoring, evaluating and controlling the workforce's productivity gaps. It also boosts the worker's individual efficiency, efficiency and productivity levels because when managers take the time to build and improve relationships as well as guide workers in their different roles, they will produce more quality work in turn.</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2.1.2</w:t>
      </w:r>
      <w:r w:rsidRPr="00E27A53">
        <w:rPr>
          <w:rFonts w:ascii="Times New Roman" w:hAnsi="Times New Roman" w:cs="Times New Roman"/>
          <w:b/>
          <w:sz w:val="23"/>
          <w:szCs w:val="23"/>
        </w:rPr>
        <w:tab/>
        <w:t xml:space="preserve">Salary </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Salary refers to all the monetary, non-monetary and psychological payments that an organisation provides for its employees in exchange for the work they perform. Salary may include extrinsic and intrinsic rewards. Extrinsic rewards are items such as financial payments and working conditions that the employee receives as part of the job. Intrinsic rewards relate to satisfaction that is derived from actually performing the job such as personal fulfilment, and a sense of contributing something to society. Many people who work for charities, for example, work for much lower salaries than they might achieve if they worked for commercial organisations. In doing so, they are exchanging extrinsic rewards for the intrinsic reward of doing something that they believe is good for society.</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Objectives of Salary</w:t>
      </w:r>
    </w:p>
    <w:p w:rsidR="0081258D" w:rsidRPr="00E27A53" w:rsidRDefault="0081258D" w:rsidP="0081258D">
      <w:pPr>
        <w:spacing w:after="0" w:line="348"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What do organisations hope to achieve from a salary? The following are among the most important objectives:</w:t>
      </w:r>
    </w:p>
    <w:p w:rsidR="0081258D" w:rsidRPr="00E27A53" w:rsidRDefault="0081258D" w:rsidP="0081258D">
      <w:pPr>
        <w:pStyle w:val="ListParagraph"/>
        <w:numPr>
          <w:ilvl w:val="0"/>
          <w:numId w:val="10"/>
        </w:numPr>
        <w:spacing w:line="348" w:lineRule="auto"/>
        <w:jc w:val="both"/>
        <w:rPr>
          <w:sz w:val="23"/>
          <w:szCs w:val="23"/>
        </w:rPr>
      </w:pPr>
      <w:r w:rsidRPr="00E27A53">
        <w:rPr>
          <w:sz w:val="23"/>
          <w:szCs w:val="23"/>
        </w:rPr>
        <w:t>To support the goals of the organisation by aligning the goals of employees with these.</w:t>
      </w:r>
    </w:p>
    <w:p w:rsidR="0081258D" w:rsidRPr="00E27A53" w:rsidRDefault="0081258D" w:rsidP="0081258D">
      <w:pPr>
        <w:pStyle w:val="ListParagraph"/>
        <w:numPr>
          <w:ilvl w:val="0"/>
          <w:numId w:val="10"/>
        </w:numPr>
        <w:spacing w:line="348" w:lineRule="auto"/>
        <w:jc w:val="both"/>
        <w:rPr>
          <w:sz w:val="23"/>
          <w:szCs w:val="23"/>
        </w:rPr>
      </w:pPr>
      <w:r w:rsidRPr="00E27A53">
        <w:rPr>
          <w:sz w:val="23"/>
          <w:szCs w:val="23"/>
        </w:rPr>
        <w:t>To ensure that the organisation is able to recruit and retain sufficient number of employees with the right skills.</w:t>
      </w:r>
    </w:p>
    <w:p w:rsidR="0081258D" w:rsidRPr="00E27A53" w:rsidRDefault="0081258D" w:rsidP="0081258D">
      <w:pPr>
        <w:pStyle w:val="ListParagraph"/>
        <w:numPr>
          <w:ilvl w:val="0"/>
          <w:numId w:val="10"/>
        </w:numPr>
        <w:spacing w:line="348" w:lineRule="auto"/>
        <w:jc w:val="both"/>
        <w:rPr>
          <w:sz w:val="23"/>
          <w:szCs w:val="23"/>
        </w:rPr>
      </w:pPr>
      <w:r w:rsidRPr="00E27A53">
        <w:rPr>
          <w:sz w:val="23"/>
          <w:szCs w:val="23"/>
        </w:rPr>
        <w:t>To motivate employees.</w:t>
      </w:r>
    </w:p>
    <w:p w:rsidR="0081258D" w:rsidRPr="00E27A53" w:rsidRDefault="0081258D" w:rsidP="0081258D">
      <w:pPr>
        <w:pStyle w:val="ListParagraph"/>
        <w:numPr>
          <w:ilvl w:val="0"/>
          <w:numId w:val="10"/>
        </w:numPr>
        <w:spacing w:line="348" w:lineRule="auto"/>
        <w:jc w:val="both"/>
        <w:rPr>
          <w:sz w:val="23"/>
          <w:szCs w:val="23"/>
        </w:rPr>
      </w:pPr>
      <w:r w:rsidRPr="00E27A53">
        <w:rPr>
          <w:sz w:val="23"/>
          <w:szCs w:val="23"/>
        </w:rPr>
        <w:t>To align the risk preferences of managers and employees with those of the organisation.</w:t>
      </w:r>
    </w:p>
    <w:p w:rsidR="0081258D" w:rsidRPr="00E27A53" w:rsidRDefault="0081258D" w:rsidP="0081258D">
      <w:pPr>
        <w:pStyle w:val="ListParagraph"/>
        <w:numPr>
          <w:ilvl w:val="0"/>
          <w:numId w:val="10"/>
        </w:numPr>
        <w:spacing w:line="348" w:lineRule="auto"/>
        <w:jc w:val="both"/>
        <w:rPr>
          <w:sz w:val="23"/>
          <w:szCs w:val="23"/>
        </w:rPr>
      </w:pPr>
      <w:r w:rsidRPr="00E27A53">
        <w:rPr>
          <w:sz w:val="23"/>
          <w:szCs w:val="23"/>
        </w:rPr>
        <w:t>To comply with legal regulations.</w:t>
      </w:r>
    </w:p>
    <w:p w:rsidR="0081258D" w:rsidRPr="00E27A53" w:rsidRDefault="0081258D" w:rsidP="0081258D">
      <w:pPr>
        <w:pStyle w:val="ListParagraph"/>
        <w:numPr>
          <w:ilvl w:val="0"/>
          <w:numId w:val="10"/>
        </w:numPr>
        <w:spacing w:line="348" w:lineRule="auto"/>
        <w:jc w:val="both"/>
        <w:rPr>
          <w:sz w:val="23"/>
          <w:szCs w:val="23"/>
        </w:rPr>
      </w:pPr>
      <w:r w:rsidRPr="00E27A53">
        <w:rPr>
          <w:sz w:val="23"/>
          <w:szCs w:val="23"/>
        </w:rPr>
        <w:lastRenderedPageBreak/>
        <w:t>To be ethical.</w:t>
      </w:r>
    </w:p>
    <w:p w:rsidR="0081258D" w:rsidRPr="00E27A53" w:rsidRDefault="0081258D" w:rsidP="0081258D">
      <w:pPr>
        <w:pStyle w:val="ListParagraph"/>
        <w:numPr>
          <w:ilvl w:val="0"/>
          <w:numId w:val="10"/>
        </w:numPr>
        <w:spacing w:line="348" w:lineRule="auto"/>
        <w:jc w:val="both"/>
        <w:rPr>
          <w:sz w:val="23"/>
          <w:szCs w:val="23"/>
        </w:rPr>
      </w:pPr>
      <w:r w:rsidRPr="00E27A53">
        <w:rPr>
          <w:sz w:val="23"/>
          <w:szCs w:val="23"/>
        </w:rPr>
        <w:t>To be affordable and easy to administer.</w:t>
      </w:r>
      <w:r w:rsidRPr="00E27A53">
        <w:rPr>
          <w:rFonts w:eastAsia="MS Mincho" w:hAnsi="MS Mincho" w:cs="MS Mincho" w:hint="eastAsia"/>
          <w:sz w:val="23"/>
          <w:szCs w:val="23"/>
        </w:rPr>
        <w:t> </w:t>
      </w:r>
    </w:p>
    <w:p w:rsidR="0081258D" w:rsidRPr="00E27A53" w:rsidRDefault="0081258D" w:rsidP="0081258D">
      <w:pPr>
        <w:spacing w:after="0" w:line="348" w:lineRule="auto"/>
        <w:jc w:val="both"/>
        <w:rPr>
          <w:rFonts w:ascii="Times New Roman" w:hAnsi="Times New Roman"/>
          <w:b/>
          <w:sz w:val="23"/>
          <w:szCs w:val="23"/>
        </w:rPr>
      </w:pPr>
      <w:r w:rsidRPr="00E27A53">
        <w:rPr>
          <w:rFonts w:ascii="Times New Roman" w:hAnsi="Times New Roman"/>
          <w:b/>
          <w:sz w:val="23"/>
          <w:szCs w:val="23"/>
        </w:rPr>
        <w:t>Aligning the goals of the organisation and employees</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The salary should support the organisation’s goals. At the strategic level, the salary must be consistent with the strategy of the organisation. If a strategy of differentiation is chosen, for example, staff may receive more generous benefits, and these may be linked to achieving certain skills or achieving pre determined targets. In an organisation that has a strategy of cost leadership, a simple salary offering fairly low wages may be appropriate as less skilled staff are required, new staff are easy to recruit and need little training, so there is less incentive to offer generous rewards. The US supermarket group Walmart competes on low cost. It recruits employees with low skills, and pays low wages. It discourages staff from working overtime, as it wishes to avoid paying overtime rates.</w:t>
      </w:r>
    </w:p>
    <w:p w:rsidR="0081258D" w:rsidRPr="00E27A53" w:rsidRDefault="0081258D" w:rsidP="0081258D">
      <w:pPr>
        <w:pStyle w:val="ListParagraph"/>
        <w:numPr>
          <w:ilvl w:val="0"/>
          <w:numId w:val="8"/>
        </w:numPr>
        <w:spacing w:line="348" w:lineRule="auto"/>
        <w:jc w:val="both"/>
        <w:rPr>
          <w:b/>
          <w:sz w:val="23"/>
          <w:szCs w:val="23"/>
        </w:rPr>
      </w:pPr>
      <w:r w:rsidRPr="00E27A53">
        <w:rPr>
          <w:b/>
          <w:sz w:val="23"/>
          <w:szCs w:val="23"/>
        </w:rPr>
        <w:t>To recruit and retain sufficient employees with the right skills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If rewards offered are not competitive, it will be difficult to recruit staff since potential employees can obtain better rewards from competitors. Existing staff may also be tempted to leave the organisation if they are aware that their salary system is uncompetitive.</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High staff turnover can lead to higher costs of recruitment and training of new staff. Losing existing employees may also mean that some of the organisation’s accumulated knowledge is lost forever. For many knowledge-based organisations, the human capital may be one of the most valuable assets they have. High technology companies such as Microsoft are companies that trade on knowledge, so offer competitive remuneration to key staff.</w:t>
      </w:r>
    </w:p>
    <w:p w:rsidR="0081258D" w:rsidRPr="00E27A53" w:rsidRDefault="0081258D" w:rsidP="0081258D">
      <w:pPr>
        <w:pStyle w:val="ListParagraph"/>
        <w:numPr>
          <w:ilvl w:val="0"/>
          <w:numId w:val="7"/>
        </w:numPr>
        <w:spacing w:line="348" w:lineRule="auto"/>
        <w:jc w:val="both"/>
        <w:rPr>
          <w:b/>
          <w:sz w:val="23"/>
          <w:szCs w:val="23"/>
        </w:rPr>
      </w:pPr>
      <w:r w:rsidRPr="00E27A53">
        <w:rPr>
          <w:b/>
          <w:sz w:val="23"/>
          <w:szCs w:val="23"/>
        </w:rPr>
        <w:t>To motivate employees</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Motivation of employees is clearly an important factor in the overall performance of an organisation. Organisations would like their employees to work harder, and be flexible. The link between salarys and motivation is a complex issue that is hotly debated in both accounting and human resource-related literature.</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 xml:space="preserve">A well-known theory relating to motivation is Maslow’s hierarchy of needs. Maslow stated that people’s wants and needs follow a hierarchy. Once the needs of one level of the hierarchy are met, the individual will then focus on achieving the needs of the next level in the hierarchy. The lower levels of the hierarchy are physiological, relating to the need to </w:t>
      </w:r>
      <w:r w:rsidRPr="00E27A53">
        <w:rPr>
          <w:rFonts w:ascii="Times New Roman" w:hAnsi="Times New Roman" w:cs="Times New Roman"/>
          <w:sz w:val="23"/>
          <w:szCs w:val="23"/>
        </w:rPr>
        <w:lastRenderedPageBreak/>
        <w:t>survive (eg eating and being housed); once these have been met, humans then desire safety, followed by love, followed by esteem, and finally at the top of the hierarchy, self actualisation, or self fulfilment.</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2.1.3</w:t>
      </w:r>
      <w:r w:rsidRPr="00E27A53">
        <w:rPr>
          <w:rFonts w:ascii="Times New Roman" w:hAnsi="Times New Roman" w:cs="Times New Roman"/>
          <w:b/>
          <w:sz w:val="23"/>
          <w:szCs w:val="23"/>
        </w:rPr>
        <w:tab/>
        <w:t>Bonus</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A bonus payment is usually made to employees in addition to their base salary as part of their wages or salary. While the base salary usually is a fixed amount per month, bonus payments more often than not vary depending on known criteria, such as the annual turnover, or the net number of additional customers acquired, or the current value of the stock of a public company. Thus bonus payments can act as incentives for managers attracting their attention and their personal interest towards what is seen as gainful for their companies' economic success.</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There are widely</w:t>
      </w:r>
      <w:r w:rsidRPr="00E27A53">
        <w:rPr>
          <w:rFonts w:ascii="Cambria Math" w:hAnsi="Cambria Math" w:cs="Cambria Math"/>
          <w:sz w:val="23"/>
          <w:szCs w:val="23"/>
        </w:rPr>
        <w:t>‐</w:t>
      </w:r>
      <w:r w:rsidRPr="00E27A53">
        <w:rPr>
          <w:rFonts w:ascii="Times New Roman" w:hAnsi="Times New Roman" w:cs="Times New Roman"/>
          <w:sz w:val="23"/>
          <w:szCs w:val="23"/>
        </w:rPr>
        <w:t>used elements of pay for performance and working well in many instances, including when a fair share of an employees participation in the success of a company is desired. There are, however, problematic instances, most notably when bonus payments are high. When they are tied to possibly short-lived figures such as an increase in monthly turnover, or cash flow generated from an isolated marketing action, such figures often do not reflect a solid reliable win for a company, and they certainly do not reflect a manager's lasting efforts to the company's best. Australian retail entrepreneur Gerry Harvey, while supporting bonuses for long term company performance has said that too many bonuses are focused on the short term. "(To say) 'just because you had a good year this year I'll give you a 5000, 10,000 bonus', I think that's stupid,"(Robertson, 2017)</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Bonuses are prone to being adjusted or even manipulated to the benefit of those employees who are responsible for reporting them, while they are already planning their leave with a golden handshake. Setting up good employment contracts may be a means to avoid that – at least to some extent – but this is rare in reality.</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2.1.4</w:t>
      </w:r>
      <w:r w:rsidRPr="00E27A53">
        <w:rPr>
          <w:rFonts w:ascii="Times New Roman" w:hAnsi="Times New Roman" w:cs="Times New Roman"/>
          <w:b/>
          <w:sz w:val="23"/>
          <w:szCs w:val="23"/>
        </w:rPr>
        <w:tab/>
        <w:t>Employee Appreciation</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Employee appreciation also can be defined as the act of recognizing and acknowledging an employee's efforts, hard work, and contributions to an organization.</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2.1.1.4</w:t>
      </w:r>
      <w:r w:rsidRPr="00E27A53">
        <w:rPr>
          <w:rFonts w:ascii="Times New Roman" w:hAnsi="Times New Roman" w:cs="Times New Roman"/>
          <w:b/>
          <w:sz w:val="23"/>
          <w:szCs w:val="23"/>
        </w:rPr>
        <w:tab/>
        <w:t>Types of Employee Appreciation</w:t>
      </w:r>
    </w:p>
    <w:p w:rsidR="0081258D" w:rsidRPr="00E27A53" w:rsidRDefault="0081258D" w:rsidP="0081258D">
      <w:pPr>
        <w:pStyle w:val="ListParagraph"/>
        <w:numPr>
          <w:ilvl w:val="0"/>
          <w:numId w:val="7"/>
        </w:numPr>
        <w:spacing w:line="348" w:lineRule="auto"/>
        <w:jc w:val="both"/>
        <w:rPr>
          <w:sz w:val="23"/>
          <w:szCs w:val="23"/>
        </w:rPr>
      </w:pPr>
      <w:r w:rsidRPr="00E27A53">
        <w:rPr>
          <w:sz w:val="23"/>
          <w:szCs w:val="23"/>
        </w:rPr>
        <w:t>Peer to peer appreciation</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lastRenderedPageBreak/>
        <w:t>A team member may appreciate the work of another team member or a different division which is good for peer appraisal. For instance, a product manager might thank the marketing team after the successful launch and promotion of a new offering.</w:t>
      </w:r>
    </w:p>
    <w:p w:rsidR="0081258D" w:rsidRPr="00E27A53" w:rsidRDefault="0081258D" w:rsidP="0081258D">
      <w:pPr>
        <w:pStyle w:val="ListParagraph"/>
        <w:numPr>
          <w:ilvl w:val="0"/>
          <w:numId w:val="7"/>
        </w:numPr>
        <w:spacing w:line="348" w:lineRule="auto"/>
        <w:jc w:val="both"/>
        <w:rPr>
          <w:sz w:val="23"/>
          <w:szCs w:val="23"/>
        </w:rPr>
      </w:pPr>
      <w:r w:rsidRPr="00E27A53">
        <w:rPr>
          <w:sz w:val="23"/>
          <w:szCs w:val="23"/>
        </w:rPr>
        <w:t>Manager Appreciation</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Manager appreciation is typically mandated by policies, where managers appreciate their team members for their efforts in the organization. This can also be a type of appreciation where senior leaders recognize an achievement.</w:t>
      </w:r>
    </w:p>
    <w:p w:rsidR="0081258D" w:rsidRPr="00E27A53" w:rsidRDefault="0081258D" w:rsidP="0081258D">
      <w:pPr>
        <w:pStyle w:val="ListParagraph"/>
        <w:numPr>
          <w:ilvl w:val="0"/>
          <w:numId w:val="7"/>
        </w:numPr>
        <w:spacing w:line="348" w:lineRule="auto"/>
        <w:jc w:val="both"/>
        <w:rPr>
          <w:sz w:val="23"/>
          <w:szCs w:val="23"/>
        </w:rPr>
      </w:pPr>
      <w:r w:rsidRPr="00E27A53">
        <w:rPr>
          <w:sz w:val="23"/>
          <w:szCs w:val="23"/>
        </w:rPr>
        <w:t>Event based appreciation</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Positive appreciation for employees might be set off by a particular occasion, for example, a work anniversary, the gathering of an meeting targets, or a remarkable achievement at work.‍</w:t>
      </w:r>
    </w:p>
    <w:p w:rsidR="0081258D" w:rsidRPr="00E27A53" w:rsidRDefault="0081258D" w:rsidP="0081258D">
      <w:pPr>
        <w:pStyle w:val="ListParagraph"/>
        <w:numPr>
          <w:ilvl w:val="0"/>
          <w:numId w:val="7"/>
        </w:numPr>
        <w:spacing w:line="348" w:lineRule="auto"/>
        <w:jc w:val="both"/>
        <w:rPr>
          <w:sz w:val="23"/>
          <w:szCs w:val="23"/>
        </w:rPr>
      </w:pPr>
      <w:r w:rsidRPr="00E27A53">
        <w:rPr>
          <w:sz w:val="23"/>
          <w:szCs w:val="23"/>
        </w:rPr>
        <w:t>Regular appreciation</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Employees can also be appreciated for simply doing their day to day job efficiently and consistently. This is particularly relevant for support functions and domain such as IT, admin, payroll management, etc.</w:t>
      </w:r>
    </w:p>
    <w:p w:rsidR="0081258D" w:rsidRPr="00E27A53" w:rsidRDefault="0081258D" w:rsidP="0081258D">
      <w:pPr>
        <w:pStyle w:val="ListParagraph"/>
        <w:numPr>
          <w:ilvl w:val="0"/>
          <w:numId w:val="7"/>
        </w:numPr>
        <w:spacing w:line="348" w:lineRule="auto"/>
        <w:jc w:val="both"/>
        <w:rPr>
          <w:sz w:val="23"/>
          <w:szCs w:val="23"/>
        </w:rPr>
      </w:pPr>
      <w:r w:rsidRPr="00E27A53">
        <w:rPr>
          <w:rFonts w:hint="cs"/>
          <w:sz w:val="23"/>
          <w:szCs w:val="23"/>
        </w:rPr>
        <w:t>‍</w:t>
      </w:r>
      <w:r w:rsidRPr="00E27A53">
        <w:rPr>
          <w:sz w:val="23"/>
          <w:szCs w:val="23"/>
        </w:rPr>
        <w:t>Formal appreciation</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This is the most common form of appreciation for employees. Employees are recognized in email newsletters, award ceremonies, or similar formal events. There may also be a financial component involved in these type of appreciation.‍</w:t>
      </w:r>
    </w:p>
    <w:p w:rsidR="0081258D" w:rsidRPr="00E27A53" w:rsidRDefault="0081258D" w:rsidP="0081258D">
      <w:pPr>
        <w:pStyle w:val="ListParagraph"/>
        <w:numPr>
          <w:ilvl w:val="0"/>
          <w:numId w:val="7"/>
        </w:numPr>
        <w:spacing w:line="348" w:lineRule="auto"/>
        <w:jc w:val="both"/>
        <w:rPr>
          <w:sz w:val="23"/>
          <w:szCs w:val="23"/>
        </w:rPr>
      </w:pPr>
      <w:r w:rsidRPr="00E27A53">
        <w:rPr>
          <w:sz w:val="23"/>
          <w:szCs w:val="23"/>
        </w:rPr>
        <w:t>Informal appreciation</w:t>
      </w:r>
    </w:p>
    <w:p w:rsidR="0081258D" w:rsidRPr="00E27A53" w:rsidRDefault="0081258D" w:rsidP="0081258D">
      <w:pPr>
        <w:spacing w:after="0" w:line="348" w:lineRule="auto"/>
        <w:ind w:firstLine="360"/>
        <w:jc w:val="both"/>
        <w:rPr>
          <w:rFonts w:ascii="Times New Roman" w:hAnsi="Times New Roman" w:cs="Times New Roman"/>
          <w:sz w:val="23"/>
          <w:szCs w:val="23"/>
        </w:rPr>
      </w:pPr>
      <w:r w:rsidRPr="00E27A53">
        <w:rPr>
          <w:rFonts w:ascii="Times New Roman" w:hAnsi="Times New Roman" w:cs="Times New Roman"/>
          <w:sz w:val="23"/>
          <w:szCs w:val="23"/>
        </w:rPr>
        <w:t>Informal appreciation can be a quick pat on the back, or a shout-out on the company chat app among other team members. This is very necessary to keep employees motivated on a day-to-day basis.</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2.1.5</w:t>
      </w:r>
      <w:r w:rsidRPr="00E27A53">
        <w:rPr>
          <w:rFonts w:ascii="Times New Roman" w:hAnsi="Times New Roman" w:cs="Times New Roman"/>
          <w:b/>
          <w:sz w:val="23"/>
          <w:szCs w:val="23"/>
        </w:rPr>
        <w:tab/>
        <w:t>Relationship between Salary and Employee Performance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 xml:space="preserve">Overall organisation performance consists of the sum of performances of every individual in a company (Kim, 2020). The salary system of a firm is used as a tool to monitor performance of employees as well as a method to motivate employees. Therefore, an organisation such as Normet uses salary system to stimulate the performance of its employees. The goals and objectives of organisation are accomplished by designing tasks and duties of employees. The efficiency and effectiveness of the whole organisation depends upon individual effectiveness and efficiency in achieving individual tasks and </w:t>
      </w:r>
      <w:r w:rsidRPr="00E27A53">
        <w:rPr>
          <w:rFonts w:ascii="Times New Roman" w:hAnsi="Times New Roman" w:cs="Times New Roman"/>
          <w:sz w:val="23"/>
          <w:szCs w:val="23"/>
        </w:rPr>
        <w:lastRenderedPageBreak/>
        <w:t>duties. From the above literature it is possible to make a hypothesis that there is a positive relationship between salarys and employee performance.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Various studies such as Dewhurst, Guthridge, and Mohr, (2020) conclude that an adequate salary system is critical for employee motivation both for high achievers and low achievers. This is because salarys increase the job satisfaction among high performers and act as an incentive for low performers. The systems may vary in different organisations because of workforce personalities, backgrounds and preferences, hence, all salary systems have the same objective to motivate employees for continuous improvement, personal development and professional growth.</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Another research, conducted by Shields and associates (2021), stands for the fact that any salary system should be created based on the needs and preferences of employees as someone’s needs may be fulfilled by monetary salary while others are searching for promotion, appreciation, increase of responsibilities, trainings and other types of non-monetary salarys. An efficient salary system should be flexible and contain both monetary and non-monetary salarys to meet the expectations of all employees.</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2.1.</w:t>
      </w:r>
      <w:r w:rsidRPr="00E27A53">
        <w:rPr>
          <w:rFonts w:ascii="Times New Roman" w:hAnsi="Times New Roman" w:cs="Times New Roman"/>
          <w:sz w:val="23"/>
          <w:szCs w:val="23"/>
        </w:rPr>
        <w:t>6</w:t>
      </w:r>
      <w:r w:rsidRPr="00E27A53">
        <w:rPr>
          <w:rFonts w:ascii="Times New Roman" w:hAnsi="Times New Roman" w:cs="Times New Roman"/>
          <w:sz w:val="23"/>
          <w:szCs w:val="23"/>
        </w:rPr>
        <w:tab/>
      </w:r>
      <w:r w:rsidRPr="00E27A53">
        <w:rPr>
          <w:rStyle w:val="Strong"/>
          <w:rFonts w:ascii="Times New Roman" w:hAnsi="Times New Roman" w:cs="Times New Roman"/>
          <w:sz w:val="23"/>
          <w:szCs w:val="23"/>
          <w:shd w:val="clear" w:color="auto" w:fill="FFFFFF"/>
        </w:rPr>
        <w:t>Salary and Employee Performance</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rPr>
        <w:tab/>
      </w:r>
      <w:r w:rsidRPr="00E27A53">
        <w:rPr>
          <w:rFonts w:ascii="Times New Roman" w:hAnsi="Times New Roman" w:cs="Times New Roman"/>
          <w:sz w:val="23"/>
          <w:szCs w:val="23"/>
          <w:shd w:val="clear" w:color="auto" w:fill="FFFFFF"/>
        </w:rPr>
        <w:t>Several studies have been conducted in Africa on the issues on salary as it affects employee’s performance. Danso et al. (2019) carried out research work on effects of salary on employees performance in Ghana Commercial Bank and found out that salary systems misuses is one of the problem confronting many banks in west African region. Similarly, Nyandema et al. (2014) examined the effect of intrinsic salary on motivation among employees as well as the effect of extrinsic salary on motivation among employees and concluded that both intrinsic and extrinsic salary systems affect career development and motivation among employees of Kenyan firms. Further, studies such as (Bello &amp; Adebajo, 2014; Jesca, 2014; Murphy, 2021) come into the same submissions.</w:t>
      </w:r>
    </w:p>
    <w:p w:rsidR="0081258D" w:rsidRPr="00E27A53" w:rsidRDefault="0081258D" w:rsidP="0081258D">
      <w:pPr>
        <w:spacing w:after="0" w:line="348" w:lineRule="auto"/>
        <w:ind w:firstLine="720"/>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 xml:space="preserve">Salarys can be used to improve performance by setting targets in relation to the work given e.g. surpassing some sales targets. When the employee surpasses their target, he or she can be given an additional amount to their salary; this will make them strive to achieve more (Perry et al., 2021). Research has proven that when human being are appreciated and praised they tend to improve their performance. Sometimes portion of the retained earnings or the end of year profit can be shared to stimulate stellar performance. </w:t>
      </w:r>
      <w:r w:rsidRPr="00E27A53">
        <w:rPr>
          <w:rFonts w:ascii="Times New Roman" w:hAnsi="Times New Roman" w:cs="Times New Roman"/>
          <w:sz w:val="23"/>
          <w:szCs w:val="23"/>
          <w:shd w:val="clear" w:color="auto" w:fill="FFFFFF"/>
        </w:rPr>
        <w:lastRenderedPageBreak/>
        <w:t>This is another way an organization can apply as a salary so as to improve performance. Praise could be shown in the organization newsletter or in meetings. When managers take time to meet and recognize employees who have performed well, it plays a big role in enhancing employee’s performance (Torrington &amp; Hall, 2021). Organizations should salary employees more often. This greatly improves performance compared to having the salarys maybe only once a year. This is because frequent salarys are easily linked to the performance (Thomson &amp; Rampton, 2003). Another way through which organizations can use salary systems to increase output is by personalizing the salary. When salary tend to be so general, employees do not value them. Organizations can use salary to improve employee performance by incorporating joint discussion or collective bargaining with employees especially if there seems to be a potential conflict. Managers should be on the lookout for employees who perform well.</w:t>
      </w:r>
    </w:p>
    <w:p w:rsidR="0081258D" w:rsidRPr="00E27A53" w:rsidRDefault="0081258D" w:rsidP="0081258D">
      <w:pPr>
        <w:spacing w:after="0" w:line="348" w:lineRule="auto"/>
        <w:jc w:val="both"/>
        <w:rPr>
          <w:rFonts w:ascii="Times New Roman" w:hAnsi="Times New Roman" w:cs="Times New Roman"/>
          <w:b/>
          <w:sz w:val="23"/>
          <w:szCs w:val="23"/>
          <w:shd w:val="clear" w:color="auto" w:fill="FFFFFF"/>
        </w:rPr>
      </w:pPr>
      <w:r w:rsidRPr="00E27A53">
        <w:rPr>
          <w:rFonts w:ascii="Times New Roman" w:hAnsi="Times New Roman" w:cs="Times New Roman"/>
          <w:b/>
          <w:sz w:val="23"/>
          <w:szCs w:val="23"/>
          <w:shd w:val="clear" w:color="auto" w:fill="FFFFFF"/>
        </w:rPr>
        <w:t>2.1.7</w:t>
      </w:r>
      <w:r w:rsidRPr="00E27A53">
        <w:rPr>
          <w:rFonts w:ascii="Times New Roman" w:hAnsi="Times New Roman" w:cs="Times New Roman"/>
          <w:b/>
          <w:sz w:val="23"/>
          <w:szCs w:val="23"/>
          <w:shd w:val="clear" w:color="auto" w:fill="FFFFFF"/>
        </w:rPr>
        <w:tab/>
        <w:t>Organizational Performance</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b/>
          <w:sz w:val="23"/>
          <w:szCs w:val="23"/>
          <w:shd w:val="clear" w:color="auto" w:fill="FFFFFF"/>
        </w:rPr>
        <w:tab/>
      </w:r>
      <w:r w:rsidRPr="00E27A53">
        <w:rPr>
          <w:rFonts w:ascii="Times New Roman" w:hAnsi="Times New Roman" w:cs="Times New Roman"/>
          <w:sz w:val="23"/>
          <w:szCs w:val="23"/>
          <w:shd w:val="clear" w:color="auto" w:fill="FFFFFF"/>
        </w:rPr>
        <w:t>Employee performance as proposed by scholars, it is based on the type of reward system in place within organizations (Bari, Arif &amp; Shoaib, 2013). A study by Anitha (2013) suggested that employee performance is an indicator of financial or other outcomes of the employee that has a direct connection with the performance of the organization as well as its achievement. Hence, people in management such as top, middle, and lower management contributes significantly in performance (Xanthopoulou et al, 2019a). Employers found that it is difficult to understand the behavior of employees and how to attract, retain and motivate them for a longer period in the organization as their behavior keeps on changing.</w:t>
      </w:r>
    </w:p>
    <w:p w:rsidR="0081258D" w:rsidRPr="00E27A53" w:rsidRDefault="0081258D" w:rsidP="0081258D">
      <w:pPr>
        <w:spacing w:after="0" w:line="348" w:lineRule="auto"/>
        <w:ind w:firstLine="720"/>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 xml:space="preserve">In an organizational context of performance, employee performance is defined as the degree to which an organizational member contributes to achieving the goals of the organization. Employee performance is vital to an organization as they play as an imperative mechanism that contributed to the success of an organization. Most organizations can measure employee performance through the quantity of output, quality of output, timeliness of output and labor productivity (George, 2015). What employee does or does not do will affect the reputation of the organization. The successful of supervising, create and empower the employees is an important basis of organization performance (Christensen, 2021). Therefore, outcomes achieved by the employee can be measured by </w:t>
      </w:r>
      <w:r w:rsidRPr="00E27A53">
        <w:rPr>
          <w:rFonts w:ascii="Times New Roman" w:hAnsi="Times New Roman" w:cs="Times New Roman"/>
          <w:sz w:val="23"/>
          <w:szCs w:val="23"/>
          <w:shd w:val="clear" w:color="auto" w:fill="FFFFFF"/>
        </w:rPr>
        <w:lastRenderedPageBreak/>
        <w:t>using indicators that can describe an employee's pattern of performance over time (Ying, 2014).</w:t>
      </w:r>
    </w:p>
    <w:p w:rsidR="0081258D" w:rsidRPr="00E27A53" w:rsidRDefault="0081258D" w:rsidP="0081258D">
      <w:pPr>
        <w:spacing w:after="0" w:line="348" w:lineRule="auto"/>
        <w:ind w:firstLine="720"/>
        <w:jc w:val="both"/>
        <w:rPr>
          <w:rFonts w:ascii="Times New Roman" w:hAnsi="Times New Roman"/>
          <w:sz w:val="23"/>
          <w:szCs w:val="23"/>
        </w:rPr>
      </w:pPr>
      <w:r w:rsidRPr="00E27A53">
        <w:rPr>
          <w:rFonts w:ascii="Times New Roman" w:hAnsi="Times New Roman"/>
          <w:sz w:val="23"/>
          <w:szCs w:val="23"/>
        </w:rPr>
        <w:t xml:space="preserve">Organizational performance comprises the actual output or results of an organization as measured against its intended outputs (or goals and objectives). (Richard et al, 2019). Organizational performance encompasses three specific areas of firm’s outcomes: (a) Financial performance (profits, return on assets, return on investment etc). (b) Product market performance (sales, market shares, etc). (c) Shareholder return (total shareholder return, economic value added. Specialists in many fields are concerned with organizational performance which include strategic planners, operations, and finance, legal and organizational development. Organizational performance is the ultimate dependent variable of interest for researchers concerned with any area of management (Devinney et al, 2020). This broad contrast is vital in allowing managers to evaluate firms’ overtime and compare them with rivals. Organizational performance is the most important criterion in evaluating organizations, their actions and environments. Yang (2018) explains that performance of individuals in the workplace cannot be verified. He asserts that organizations can use direct bonuses and rewards based on individual performance, if employee performance is noticeable. Gavrea et al (2019) emphasize that organizations have important roles in our daily lives and therefore successful organizations represent a key ingredient for developing nations. Continuous performance is the focus of any organization because it is only through performance that organizations are able to grow and progress. Organizational performance is one of the most important variables in the management research and arguably the most important indicator of performance. According to Njanja, Maina, Kibet, and Njagi (2013), many writers in human resource management suggest the following indicators for measuring employee performance and they include: quality that can be measured by percentage of work output that must be redone or is rejected; Customer satisfaction that can be measured by the number of loyal customers and customer feedback. Also, timeliness, measured in terms of how fast work is performed by the employee when given a certain task; absenteeism/tardiness observed when employees absent themselves from work; and achievement of objectives measured when an employee has surpassed his/her set targets, he/she is then considered to have performed well to achieve objectives Hakala, 2018; Armstrong, 2021). This buttresses the </w:t>
      </w:r>
      <w:r w:rsidRPr="00E27A53">
        <w:rPr>
          <w:rFonts w:ascii="Times New Roman" w:hAnsi="Times New Roman"/>
          <w:sz w:val="23"/>
          <w:szCs w:val="23"/>
        </w:rPr>
        <w:lastRenderedPageBreak/>
        <w:t>need to measure individual performance of employees as a way of weighing the effect the reward system has on the workforce and by extension, the organization. In addition, It is increasingly being recognized that planning and an enabling environment have a critical effect on individual performance, with performance goals and standards, appropriate resources, guidance and support from the managers all being central (Torrington, Hall &amp; Stephen, 2018).</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b/>
          <w:sz w:val="23"/>
          <w:szCs w:val="23"/>
        </w:rPr>
        <w:t>2.2</w:t>
      </w:r>
      <w:r w:rsidRPr="00E27A53">
        <w:rPr>
          <w:rFonts w:ascii="Times New Roman" w:hAnsi="Times New Roman" w:cs="Times New Roman"/>
          <w:b/>
          <w:sz w:val="23"/>
          <w:szCs w:val="23"/>
        </w:rPr>
        <w:tab/>
        <w:t>Theoretical Review</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2.2.1</w:t>
      </w:r>
      <w:r w:rsidRPr="00E27A53">
        <w:rPr>
          <w:rFonts w:ascii="Times New Roman" w:hAnsi="Times New Roman" w:cs="Times New Roman"/>
          <w:b/>
          <w:sz w:val="23"/>
          <w:szCs w:val="23"/>
        </w:rPr>
        <w:tab/>
        <w:t xml:space="preserve">Theory of Hierarchy of Needs </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One of the earliest works which explain employee motivation was conducted by Maslow (1954). According to Armstrong (2019),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Maslow also created the term "metamotivation" to describe the level of motivation of a person who attempts to go beyond the basic needs and strives for improvement constantly. He explained that due to the human complexity, it is not an easy task to motivate employees, and organisations must have an efficient well-thought reward system to be able to influence workforce job satisfaction level, commitment to an organisation, performance and personal development (Latham, 2020).</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2.2.2</w:t>
      </w:r>
      <w:r w:rsidRPr="00E27A53">
        <w:rPr>
          <w:rFonts w:ascii="Times New Roman" w:hAnsi="Times New Roman" w:cs="Times New Roman"/>
          <w:b/>
          <w:sz w:val="23"/>
          <w:szCs w:val="23"/>
        </w:rPr>
        <w:tab/>
        <w:t>Herzberg Two-Factor Theory</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 xml:space="preserve">As it was already mentioned, many theories were based on the Maslow’s study of motivation, and Herzberg’s two-factor theory is one of the most prominent ones. This theory describes relationship between employee performance and motivation. Fredrick Herzrberg agreed with Maslow that it is not possible to keep employees satisfied by </w:t>
      </w:r>
      <w:r w:rsidRPr="00E27A53">
        <w:rPr>
          <w:rFonts w:ascii="Times New Roman" w:hAnsi="Times New Roman" w:cs="Times New Roman"/>
          <w:sz w:val="23"/>
          <w:szCs w:val="23"/>
        </w:rPr>
        <w:lastRenderedPageBreak/>
        <w:t>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The study conducted by Herzberg, Mausner, and Snyderman (2020),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dissatisfiers or the hygiene factors.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Didham, &amp; Theivananthampillai, 2020).</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Furthermore, the Two-Factor theory studies both intrinsic and extrinsic rewards explaining that only by usage of both methods it is possible to create a balanced reward system which would help organisations to motivate employees and improve their performance (Herzberg, Mausner, &amp; Snyderman, 2020).</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2.2.3</w:t>
      </w:r>
      <w:r w:rsidRPr="00E27A53">
        <w:rPr>
          <w:rFonts w:ascii="Times New Roman" w:hAnsi="Times New Roman" w:cs="Times New Roman"/>
          <w:b/>
          <w:sz w:val="23"/>
          <w:szCs w:val="23"/>
        </w:rPr>
        <w:tab/>
        <w:t>Theory of Reinforcement</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ab/>
        <w:t>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lastRenderedPageBreak/>
        <w:tab/>
        <w:t>According to this theory employees in the organization would be inspired and motivated through well designed reward strategies and work conditions in the organization and backed through compensation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ab/>
        <w:t>This theory is good through providing clues to motivation. Because reinforcement theory is based on external conditions. Within the workplace, organizational management theorists look to the environment to explain and control people's behavior. Because of this, 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81258D" w:rsidRPr="00E27A53" w:rsidRDefault="0081258D" w:rsidP="0081258D">
      <w:pPr>
        <w:spacing w:after="0" w:line="348" w:lineRule="auto"/>
        <w:jc w:val="both"/>
        <w:rPr>
          <w:rFonts w:ascii="Times New Roman" w:hAnsi="Times New Roman" w:cs="Times New Roman"/>
          <w:b/>
          <w:sz w:val="23"/>
          <w:szCs w:val="23"/>
          <w:shd w:val="clear" w:color="auto" w:fill="FFFFFF"/>
        </w:rPr>
      </w:pPr>
      <w:r w:rsidRPr="00E27A53">
        <w:rPr>
          <w:rFonts w:ascii="Times New Roman" w:hAnsi="Times New Roman" w:cs="Times New Roman"/>
          <w:b/>
          <w:sz w:val="23"/>
          <w:szCs w:val="23"/>
          <w:shd w:val="clear" w:color="auto" w:fill="FFFFFF"/>
        </w:rPr>
        <w:t>2.2.4</w:t>
      </w:r>
      <w:r w:rsidRPr="00E27A53">
        <w:rPr>
          <w:rFonts w:ascii="Times New Roman" w:hAnsi="Times New Roman" w:cs="Times New Roman"/>
          <w:b/>
          <w:sz w:val="23"/>
          <w:szCs w:val="23"/>
          <w:shd w:val="clear" w:color="auto" w:fill="FFFFFF"/>
        </w:rPr>
        <w:tab/>
        <w:t>Carrot and Stick Approach Theory</w:t>
      </w:r>
    </w:p>
    <w:p w:rsidR="0081258D" w:rsidRPr="00E27A53" w:rsidRDefault="0081258D" w:rsidP="0081258D">
      <w:pPr>
        <w:spacing w:after="0" w:line="348" w:lineRule="auto"/>
        <w:ind w:firstLine="720"/>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This approach comes from an old story that the best way to make a donkey move is to put a carrot out in front of him or jab him with a stick from behind. The carrot is the reward for moving, the stick is the punishment for not moving. For motivating people to work more some kinds of rewards can be offered. Often this is money in the form of pay or bonuses. There can be non-monetary reward too. The punishment can also be used to push a desirable behaviour of employees. These can be in the form of reduction of bonus, demotion, fear of loss of job, loss of income etc.</w:t>
      </w:r>
    </w:p>
    <w:p w:rsidR="0081258D" w:rsidRPr="00E27A53" w:rsidRDefault="0081258D" w:rsidP="0081258D">
      <w:pPr>
        <w:spacing w:after="0" w:line="348" w:lineRule="auto"/>
        <w:ind w:firstLine="720"/>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 xml:space="preserve">Though there is no reference to carrot and stick in motivation theories but still these form basis of motivation. The control of interest environment in an organization requires a desired behaviour of various employees. Management uses rewards as well as punishments for enforcing a particular behaviour. The carrot, rewards, are recognized in various theories of motivation. The performance of employees is behind certain rewards. The employees </w:t>
      </w:r>
      <w:r w:rsidRPr="00E27A53">
        <w:rPr>
          <w:rFonts w:ascii="Times New Roman" w:hAnsi="Times New Roman" w:cs="Times New Roman"/>
          <w:sz w:val="23"/>
          <w:szCs w:val="23"/>
          <w:shd w:val="clear" w:color="auto" w:fill="FFFFFF"/>
        </w:rPr>
        <w:lastRenderedPageBreak/>
        <w:t>would be motivated to improve their performance and they get financial and non-financial incentives in return.</w:t>
      </w:r>
    </w:p>
    <w:p w:rsidR="0081258D" w:rsidRPr="00E27A53" w:rsidRDefault="0081258D" w:rsidP="0081258D">
      <w:pPr>
        <w:spacing w:after="0" w:line="348" w:lineRule="auto"/>
        <w:ind w:firstLine="720"/>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The stick, punishment, also pushes employees raise their performance. In order to make the stick to work effectively, some factors may have to be kept in mind. It is important to decide the proper time using the stick. The negative motivation can also bring retaliation from employees. Punishment only temporarily suppresses the behaviour. It should also be taken into consideration that stick should not become a reward for undesirable behaviour.</w:t>
      </w:r>
    </w:p>
    <w:p w:rsidR="0081258D" w:rsidRPr="00E27A53" w:rsidRDefault="0081258D" w:rsidP="0081258D">
      <w:pPr>
        <w:spacing w:after="0" w:line="348" w:lineRule="auto"/>
        <w:ind w:firstLine="720"/>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Both carrot and stick should be used judiciously otherwise they will not help in achieving the desired results.</w:t>
      </w:r>
    </w:p>
    <w:p w:rsidR="0081258D" w:rsidRPr="00E27A53" w:rsidRDefault="0081258D" w:rsidP="0081258D">
      <w:pPr>
        <w:spacing w:after="0" w:line="348" w:lineRule="auto"/>
        <w:jc w:val="both"/>
        <w:rPr>
          <w:rFonts w:ascii="Times New Roman" w:hAnsi="Times New Roman" w:cs="Times New Roman"/>
          <w:b/>
          <w:sz w:val="23"/>
          <w:szCs w:val="23"/>
          <w:shd w:val="clear" w:color="auto" w:fill="FFFFFF"/>
        </w:rPr>
      </w:pPr>
      <w:r w:rsidRPr="00E27A53">
        <w:rPr>
          <w:rFonts w:ascii="Times New Roman" w:hAnsi="Times New Roman" w:cs="Times New Roman"/>
          <w:b/>
          <w:sz w:val="23"/>
          <w:szCs w:val="23"/>
          <w:shd w:val="clear" w:color="auto" w:fill="FFFFFF"/>
        </w:rPr>
        <w:t>2.2.5</w:t>
      </w:r>
      <w:r w:rsidRPr="00E27A53">
        <w:rPr>
          <w:rFonts w:ascii="Times New Roman" w:hAnsi="Times New Roman" w:cs="Times New Roman"/>
          <w:b/>
          <w:sz w:val="23"/>
          <w:szCs w:val="23"/>
          <w:shd w:val="clear" w:color="auto" w:fill="FFFFFF"/>
        </w:rPr>
        <w:tab/>
        <w:t>Mcgregor’s Theory X and Theory Y</w:t>
      </w:r>
    </w:p>
    <w:p w:rsidR="0081258D" w:rsidRPr="00E27A53" w:rsidRDefault="0081258D" w:rsidP="0081258D">
      <w:pPr>
        <w:spacing w:after="0" w:line="348" w:lineRule="auto"/>
        <w:ind w:firstLine="720"/>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Douglas Mcgregor introduced these two theories i.e., Theory X and Theory Y, based on two distinct views of human beings. He proposed, at opposite extremes, two pairs of assumptions about human beings which he thought were implied by the actions of the managers. Theory X deals with one extreme, based on one set of assumptions and Theory Y, deals with another extreme based on another set of assumptions. These theories are not based on any research, but according to McGregor, these are intuitive deductions.</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2.3</w:t>
      </w:r>
      <w:r w:rsidRPr="00E27A53">
        <w:rPr>
          <w:rFonts w:ascii="Times New Roman" w:hAnsi="Times New Roman" w:cs="Times New Roman"/>
          <w:b/>
          <w:sz w:val="23"/>
          <w:szCs w:val="23"/>
        </w:rPr>
        <w:tab/>
        <w:t>Empirical Framework</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rPr>
        <w:tab/>
      </w:r>
      <w:r w:rsidRPr="00E27A53">
        <w:rPr>
          <w:rFonts w:ascii="Times New Roman" w:hAnsi="Times New Roman" w:cs="Times New Roman"/>
          <w:sz w:val="23"/>
          <w:szCs w:val="23"/>
          <w:shd w:val="clear" w:color="auto" w:fill="FFFFFF"/>
        </w:rPr>
        <w:t>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(Betelehem, 2021).</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ab/>
        <w:t xml:space="preserve">Ermias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These indicate he did not keep his research approach to be integrated with his data analysis methods. In line with Ermias (2017) finding, Nigatu (2021) recommended the mix of financial and non-financial reward methods is more important to increase the employee’s performance based on his study in public financial institution. Significant relationship </w:t>
      </w:r>
      <w:r w:rsidRPr="00E27A53">
        <w:rPr>
          <w:rFonts w:ascii="Times New Roman" w:hAnsi="Times New Roman" w:cs="Times New Roman"/>
          <w:sz w:val="23"/>
          <w:szCs w:val="23"/>
          <w:shd w:val="clear" w:color="auto" w:fill="FFFFFF"/>
        </w:rPr>
        <w:lastRenderedPageBreak/>
        <w:t xml:space="preserve">between performance of employees and salary have been well established in studies by Heneman, Kochan &amp; Locke (1995).They indicated that financial reward is one of the most significant variables in determining better employee performance. Ibrar et al. (2021) explained how employee performance is influenced through reward in private school with special reference of Malakand private school. His study indicated that there are significant relationship between compensation and employee’s job performance. </w:t>
      </w:r>
    </w:p>
    <w:p w:rsidR="0081258D" w:rsidRPr="00E27A53" w:rsidRDefault="0081258D" w:rsidP="0081258D">
      <w:pPr>
        <w:spacing w:after="0" w:line="348" w:lineRule="auto"/>
        <w:jc w:val="both"/>
        <w:rPr>
          <w:rFonts w:ascii="Times New Roman" w:hAnsi="Times New Roman" w:cs="Times New Roman"/>
          <w:sz w:val="23"/>
          <w:szCs w:val="23"/>
          <w:shd w:val="clear" w:color="auto" w:fill="FFFFFF"/>
        </w:rPr>
      </w:pPr>
      <w:r w:rsidRPr="00E27A53">
        <w:rPr>
          <w:rFonts w:ascii="Times New Roman" w:hAnsi="Times New Roman" w:cs="Times New Roman"/>
          <w:sz w:val="23"/>
          <w:szCs w:val="23"/>
          <w:shd w:val="clear" w:color="auto" w:fill="FFFFFF"/>
        </w:rPr>
        <w:tab/>
        <w:t>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Kamlani, 2007; Milkovich et al., 2020).</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1. Shirking Model: If workers receive a higher pay package, the cost of losing their job </w:t>
      </w:r>
      <w:r w:rsidRPr="00E27A53">
        <w:rPr>
          <w:rFonts w:ascii="Times New Roman" w:hAnsi="Times New Roman" w:cs="Times New Roman"/>
          <w:sz w:val="23"/>
          <w:szCs w:val="23"/>
        </w:rPr>
        <w:tab/>
        <w:t xml:space="preserve">becomes equally higher and this acts as an incentive for the workers not to shirk and risk </w:t>
      </w:r>
      <w:r w:rsidRPr="00E27A53">
        <w:rPr>
          <w:rFonts w:ascii="Times New Roman" w:hAnsi="Times New Roman" w:cs="Times New Roman"/>
          <w:sz w:val="23"/>
          <w:szCs w:val="23"/>
        </w:rPr>
        <w:tab/>
        <w:t>being fired.</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2. Gift-Exchange Model: A higher wage is seen by workers as a gift from the organization and </w:t>
      </w:r>
      <w:r w:rsidRPr="00E27A53">
        <w:rPr>
          <w:rFonts w:ascii="Times New Roman" w:hAnsi="Times New Roman" w:cs="Times New Roman"/>
          <w:sz w:val="23"/>
          <w:szCs w:val="23"/>
        </w:rPr>
        <w:tab/>
        <w:t>employees will want to return this gift in the form of a higher effort.</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3. Fair Wage-effort Model: If workers are paid a wage below what they perceived as fair, they </w:t>
      </w:r>
      <w:r w:rsidRPr="00E27A53">
        <w:rPr>
          <w:rFonts w:ascii="Times New Roman" w:hAnsi="Times New Roman" w:cs="Times New Roman"/>
          <w:sz w:val="23"/>
          <w:szCs w:val="23"/>
        </w:rPr>
        <w:tab/>
        <w:t>would not apply as much effort as they would have if they got a fair wage.</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4. Adverse Selection Model: A wage which is above the labour-market equilibrium wage will </w:t>
      </w:r>
      <w:r w:rsidRPr="00E27A53">
        <w:rPr>
          <w:rFonts w:ascii="Times New Roman" w:hAnsi="Times New Roman" w:cs="Times New Roman"/>
          <w:sz w:val="23"/>
          <w:szCs w:val="23"/>
        </w:rPr>
        <w:tab/>
        <w:t xml:space="preserve">draw more workers to the firm, thus giving the firm an opportunity to choose better </w:t>
      </w:r>
      <w:r w:rsidRPr="00E27A53">
        <w:rPr>
          <w:rFonts w:ascii="Times New Roman" w:hAnsi="Times New Roman" w:cs="Times New Roman"/>
          <w:sz w:val="23"/>
          <w:szCs w:val="23"/>
        </w:rPr>
        <w:tab/>
        <w:t>workers from a bigger pool.</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5. Turnover Model: If workers are paid a higher wage than they would get at other firms, they </w:t>
      </w:r>
      <w:r w:rsidRPr="00E27A53">
        <w:rPr>
          <w:rFonts w:ascii="Times New Roman" w:hAnsi="Times New Roman" w:cs="Times New Roman"/>
          <w:sz w:val="23"/>
          <w:szCs w:val="23"/>
        </w:rPr>
        <w:tab/>
        <w:t xml:space="preserve">are less prone to quit their jobs, thus decreasing the firm’s labour turnover rate. The firm </w:t>
      </w:r>
      <w:r w:rsidRPr="00E27A53">
        <w:rPr>
          <w:rFonts w:ascii="Times New Roman" w:hAnsi="Times New Roman" w:cs="Times New Roman"/>
          <w:sz w:val="23"/>
          <w:szCs w:val="23"/>
        </w:rPr>
        <w:tab/>
        <w:t>thus saves itself the costs of hiring and training new workers.</w:t>
      </w:r>
    </w:p>
    <w:p w:rsidR="0081258D" w:rsidRPr="00E27A53" w:rsidRDefault="0081258D" w:rsidP="0081258D">
      <w:pPr>
        <w:spacing w:after="0" w:line="348" w:lineRule="auto"/>
        <w:jc w:val="both"/>
        <w:rPr>
          <w:rFonts w:ascii="Times New Roman" w:hAnsi="Times New Roman" w:cs="Times New Roman"/>
          <w:sz w:val="23"/>
          <w:szCs w:val="23"/>
        </w:rPr>
      </w:pP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br w:type="page"/>
      </w:r>
    </w:p>
    <w:p w:rsidR="0081258D" w:rsidRPr="00E27A53" w:rsidRDefault="0081258D" w:rsidP="0081258D">
      <w:pPr>
        <w:spacing w:after="0" w:line="348" w:lineRule="auto"/>
        <w:jc w:val="center"/>
        <w:rPr>
          <w:rFonts w:ascii="Times New Roman" w:hAnsi="Times New Roman" w:cs="Times New Roman"/>
          <w:b/>
          <w:sz w:val="23"/>
          <w:szCs w:val="23"/>
        </w:rPr>
      </w:pPr>
      <w:r w:rsidRPr="00E27A53">
        <w:rPr>
          <w:rFonts w:ascii="Times New Roman" w:hAnsi="Times New Roman" w:cs="Times New Roman"/>
          <w:b/>
          <w:sz w:val="23"/>
          <w:szCs w:val="23"/>
        </w:rPr>
        <w:lastRenderedPageBreak/>
        <w:t>CHAPTER THREE</w:t>
      </w:r>
    </w:p>
    <w:p w:rsidR="0081258D" w:rsidRPr="00E27A53" w:rsidRDefault="0081258D" w:rsidP="0081258D">
      <w:pPr>
        <w:spacing w:after="0" w:line="348" w:lineRule="auto"/>
        <w:jc w:val="center"/>
        <w:rPr>
          <w:rFonts w:ascii="Times New Roman" w:hAnsi="Times New Roman" w:cs="Times New Roman"/>
          <w:b/>
          <w:sz w:val="23"/>
          <w:szCs w:val="23"/>
        </w:rPr>
      </w:pPr>
      <w:r w:rsidRPr="00E27A53">
        <w:rPr>
          <w:rFonts w:ascii="Times New Roman" w:hAnsi="Times New Roman" w:cs="Times New Roman"/>
          <w:b/>
          <w:sz w:val="23"/>
          <w:szCs w:val="23"/>
        </w:rPr>
        <w:t>Methodology</w:t>
      </w:r>
    </w:p>
    <w:p w:rsidR="0081258D" w:rsidRPr="00E27A53" w:rsidRDefault="0081258D" w:rsidP="0081258D">
      <w:pPr>
        <w:spacing w:after="0" w:line="312" w:lineRule="auto"/>
        <w:jc w:val="both"/>
        <w:rPr>
          <w:rFonts w:ascii="Times New Roman" w:hAnsi="Times New Roman" w:cs="Times New Roman"/>
          <w:b/>
          <w:sz w:val="23"/>
          <w:szCs w:val="23"/>
        </w:rPr>
      </w:pPr>
      <w:r w:rsidRPr="00E27A53">
        <w:rPr>
          <w:rFonts w:ascii="Times New Roman" w:hAnsi="Times New Roman" w:cs="Times New Roman"/>
          <w:b/>
          <w:sz w:val="23"/>
          <w:szCs w:val="23"/>
        </w:rPr>
        <w:t>3.1</w:t>
      </w:r>
      <w:r w:rsidRPr="00E27A53">
        <w:rPr>
          <w:rFonts w:ascii="Times New Roman" w:hAnsi="Times New Roman" w:cs="Times New Roman"/>
          <w:b/>
          <w:sz w:val="23"/>
          <w:szCs w:val="23"/>
        </w:rPr>
        <w:tab/>
        <w:t>Research Design</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Asika (2017) research design means the struggling of investigation aimed of identifying variables and their relationship to one another. Thus it describe how the investigation has been structured to enable the researcher generate relevant information to reduce the identified research problem.</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This chapter aims at investigating method that will be used to determine the appropriate measurement. it also concentrate more on the source of data collected, the research population, sampling procedure employed and sample size, the instrument used as well as the tools for data analysis and techniques were discussed fully.</w:t>
      </w:r>
    </w:p>
    <w:p w:rsidR="0081258D" w:rsidRPr="00E27A53" w:rsidRDefault="0081258D" w:rsidP="0081258D">
      <w:pPr>
        <w:tabs>
          <w:tab w:val="left" w:pos="850"/>
        </w:tabs>
        <w:spacing w:after="0" w:line="312" w:lineRule="auto"/>
        <w:jc w:val="both"/>
        <w:rPr>
          <w:rFonts w:ascii="Times New Roman" w:hAnsi="Times New Roman" w:cs="Times New Roman"/>
          <w:b/>
          <w:sz w:val="23"/>
          <w:szCs w:val="23"/>
        </w:rPr>
      </w:pPr>
      <w:r w:rsidRPr="00E27A53">
        <w:rPr>
          <w:rFonts w:ascii="Times New Roman" w:hAnsi="Times New Roman" w:cs="Times New Roman"/>
          <w:b/>
          <w:sz w:val="23"/>
          <w:szCs w:val="23"/>
        </w:rPr>
        <w:t>3.2</w:t>
      </w:r>
      <w:r w:rsidRPr="00E27A53">
        <w:rPr>
          <w:rFonts w:ascii="Times New Roman" w:hAnsi="Times New Roman" w:cs="Times New Roman"/>
          <w:b/>
          <w:sz w:val="23"/>
          <w:szCs w:val="23"/>
        </w:rPr>
        <w:tab/>
        <w:t>Source Of Data</w:t>
      </w:r>
    </w:p>
    <w:p w:rsidR="0081258D" w:rsidRPr="00E27A53" w:rsidRDefault="0081258D" w:rsidP="0081258D">
      <w:pPr>
        <w:tabs>
          <w:tab w:val="left" w:pos="850"/>
        </w:tabs>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According to Okeke (2020), the researcher employed two types of data in the course of this research work, these are:</w:t>
      </w:r>
    </w:p>
    <w:p w:rsidR="0081258D" w:rsidRPr="00E27A53" w:rsidRDefault="0081258D" w:rsidP="0081258D">
      <w:pPr>
        <w:pStyle w:val="ListParagraph"/>
        <w:numPr>
          <w:ilvl w:val="0"/>
          <w:numId w:val="6"/>
        </w:numPr>
        <w:tabs>
          <w:tab w:val="left" w:pos="850"/>
        </w:tabs>
        <w:spacing w:line="312" w:lineRule="auto"/>
        <w:jc w:val="both"/>
        <w:rPr>
          <w:sz w:val="23"/>
          <w:szCs w:val="23"/>
        </w:rPr>
      </w:pPr>
      <w:r w:rsidRPr="00E27A53">
        <w:rPr>
          <w:sz w:val="23"/>
          <w:szCs w:val="23"/>
        </w:rPr>
        <w:t>The primary data</w:t>
      </w:r>
    </w:p>
    <w:p w:rsidR="0081258D" w:rsidRPr="00E27A53" w:rsidRDefault="0081258D" w:rsidP="0081258D">
      <w:pPr>
        <w:pStyle w:val="ListParagraph"/>
        <w:numPr>
          <w:ilvl w:val="0"/>
          <w:numId w:val="6"/>
        </w:numPr>
        <w:tabs>
          <w:tab w:val="left" w:pos="850"/>
        </w:tabs>
        <w:spacing w:line="312" w:lineRule="auto"/>
        <w:jc w:val="both"/>
        <w:rPr>
          <w:sz w:val="23"/>
          <w:szCs w:val="23"/>
        </w:rPr>
      </w:pPr>
      <w:r w:rsidRPr="00E27A53">
        <w:rPr>
          <w:sz w:val="23"/>
          <w:szCs w:val="23"/>
        </w:rPr>
        <w:t>Secondary data</w:t>
      </w:r>
    </w:p>
    <w:p w:rsidR="0081258D" w:rsidRPr="00E27A53" w:rsidRDefault="0081258D" w:rsidP="0081258D">
      <w:pPr>
        <w:tabs>
          <w:tab w:val="left" w:pos="850"/>
        </w:tabs>
        <w:spacing w:after="0" w:line="312" w:lineRule="auto"/>
        <w:jc w:val="both"/>
        <w:rPr>
          <w:rFonts w:ascii="Times New Roman" w:hAnsi="Times New Roman" w:cs="Times New Roman"/>
          <w:sz w:val="23"/>
          <w:szCs w:val="23"/>
        </w:rPr>
      </w:pPr>
      <w:r w:rsidRPr="00E27A53">
        <w:rPr>
          <w:rFonts w:ascii="Times New Roman" w:hAnsi="Times New Roman" w:cs="Times New Roman"/>
          <w:b/>
          <w:sz w:val="23"/>
          <w:szCs w:val="23"/>
        </w:rPr>
        <w:t>PRIMARY DATA:</w:t>
      </w:r>
      <w:r w:rsidRPr="00E27A53">
        <w:rPr>
          <w:rFonts w:ascii="Times New Roman" w:hAnsi="Times New Roman" w:cs="Times New Roman"/>
          <w:sz w:val="23"/>
          <w:szCs w:val="23"/>
        </w:rPr>
        <w:t xml:space="preserve"> These are data that contain the full research report including all details necessary to duplicate the study. The primary data are made up of information generated specifically for this study.</w:t>
      </w:r>
    </w:p>
    <w:p w:rsidR="0081258D" w:rsidRPr="00E27A53" w:rsidRDefault="0081258D" w:rsidP="0081258D">
      <w:pPr>
        <w:tabs>
          <w:tab w:val="left" w:pos="850"/>
        </w:tabs>
        <w:spacing w:after="0" w:line="312" w:lineRule="auto"/>
        <w:jc w:val="both"/>
        <w:rPr>
          <w:rFonts w:ascii="Times New Roman" w:hAnsi="Times New Roman" w:cs="Times New Roman"/>
          <w:sz w:val="23"/>
          <w:szCs w:val="23"/>
        </w:rPr>
      </w:pPr>
      <w:r w:rsidRPr="00E27A53">
        <w:rPr>
          <w:rFonts w:ascii="Times New Roman" w:hAnsi="Times New Roman" w:cs="Times New Roman"/>
          <w:b/>
          <w:sz w:val="23"/>
          <w:szCs w:val="23"/>
        </w:rPr>
        <w:t>SECONDARY DATA:</w:t>
      </w:r>
      <w:r w:rsidRPr="00E27A53">
        <w:rPr>
          <w:rFonts w:ascii="Times New Roman" w:hAnsi="Times New Roman" w:cs="Times New Roman"/>
          <w:sz w:val="23"/>
          <w:szCs w:val="23"/>
        </w:rPr>
        <w:t xml:space="preserve"> These are data from sources other than primary source. It is also a data cited someone other than the user. The secondary data were obtain through researching from Nigeria Bottling company lagos State. The secondary data were relived upon for the literature reviewed which much reliance was out of primary sources for demographic and psychographic questions pertaining to the study.</w:t>
      </w:r>
    </w:p>
    <w:p w:rsidR="0081258D" w:rsidRPr="00E27A53" w:rsidRDefault="0081258D" w:rsidP="0081258D">
      <w:pPr>
        <w:spacing w:after="0" w:line="312" w:lineRule="auto"/>
        <w:jc w:val="both"/>
        <w:rPr>
          <w:rFonts w:ascii="Times New Roman" w:hAnsi="Times New Roman" w:cs="Times New Roman"/>
          <w:b/>
          <w:sz w:val="23"/>
          <w:szCs w:val="23"/>
        </w:rPr>
      </w:pPr>
      <w:r w:rsidRPr="00E27A53">
        <w:rPr>
          <w:rFonts w:ascii="Times New Roman" w:hAnsi="Times New Roman" w:cs="Times New Roman"/>
          <w:b/>
          <w:sz w:val="23"/>
          <w:szCs w:val="23"/>
        </w:rPr>
        <w:t>3.3</w:t>
      </w:r>
      <w:r w:rsidRPr="00E27A53">
        <w:rPr>
          <w:rFonts w:ascii="Times New Roman" w:hAnsi="Times New Roman" w:cs="Times New Roman"/>
          <w:b/>
          <w:sz w:val="23"/>
          <w:szCs w:val="23"/>
        </w:rPr>
        <w:tab/>
        <w:t>Population Of The Study</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The term population in this research refers to the entire properties to be studied. According to Nldeny (1994) population is sometimes referred to as the universe. It is defined as the entire group whose characteristics are to be estimated. The population considered in this study consists of all companies engaged in the production of goods and services in Nigeria. Obviously, the population size is large and is practically impossible to conduct research on the companies.</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 xml:space="preserve">The targeted population for this research work is 100(Hundred) respondents.  </w:t>
      </w:r>
    </w:p>
    <w:p w:rsidR="0081258D" w:rsidRDefault="0081258D" w:rsidP="0081258D">
      <w:pPr>
        <w:spacing w:after="200" w:line="276" w:lineRule="auto"/>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81258D">
      <w:pPr>
        <w:spacing w:after="0" w:line="312" w:lineRule="auto"/>
        <w:jc w:val="both"/>
        <w:rPr>
          <w:rFonts w:ascii="Times New Roman" w:hAnsi="Times New Roman" w:cs="Times New Roman"/>
          <w:b/>
          <w:sz w:val="23"/>
          <w:szCs w:val="23"/>
        </w:rPr>
      </w:pPr>
      <w:r w:rsidRPr="00E27A53">
        <w:rPr>
          <w:rFonts w:ascii="Times New Roman" w:hAnsi="Times New Roman" w:cs="Times New Roman"/>
          <w:b/>
          <w:sz w:val="23"/>
          <w:szCs w:val="23"/>
        </w:rPr>
        <w:lastRenderedPageBreak/>
        <w:t>3.4</w:t>
      </w:r>
      <w:r w:rsidRPr="00E27A53">
        <w:rPr>
          <w:rFonts w:ascii="Times New Roman" w:hAnsi="Times New Roman" w:cs="Times New Roman"/>
          <w:b/>
          <w:sz w:val="23"/>
          <w:szCs w:val="23"/>
        </w:rPr>
        <w:tab/>
        <w:t>Sample Size And Sampling Techniques</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The aim of the sampling techniques is to determine the number of people to be reached. Thus, sample selection is therefore restricted to Tuyil Pharmaceutical Industry, Ilorin plc Ilorin  in Nigeria. The sampling procedure used was stratified random sampling technique.</w:t>
      </w:r>
    </w:p>
    <w:p w:rsidR="0081258D" w:rsidRPr="00E27A53" w:rsidRDefault="0081258D" w:rsidP="0081258D">
      <w:pPr>
        <w:spacing w:after="0" w:line="312" w:lineRule="auto"/>
        <w:ind w:firstLine="720"/>
        <w:jc w:val="both"/>
        <w:rPr>
          <w:rFonts w:ascii="Times New Roman" w:hAnsi="Times New Roman" w:cs="Times New Roman"/>
          <w:b/>
          <w:sz w:val="23"/>
          <w:szCs w:val="23"/>
        </w:rPr>
      </w:pPr>
      <w:r w:rsidRPr="00E27A53">
        <w:rPr>
          <w:rFonts w:ascii="Times New Roman" w:hAnsi="Times New Roman" w:cs="Times New Roman"/>
          <w:sz w:val="23"/>
          <w:szCs w:val="23"/>
        </w:rPr>
        <w:t>Sampling as it was used by Harold (2002) is an attempt to access some properties of a large number of items by a study of a similar properties of a similar number.</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The sample size of this research consist of low staff both junior, managerial and non-staff Tuyil Pharmaceutical Industry, Ilorin, TAROYAMINE (1964) formula is used to determine the sample size for research TARO (1964) method.</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N= N1 (1+N(e)</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Where n = sample Size</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N = total population</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E = Error Limit (0.05 on the basis of 95% confident level</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I = Constant</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1 + N 2 N</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Ce</w:t>
      </w:r>
    </w:p>
    <w:p w:rsidR="0081258D" w:rsidRPr="00E27A53" w:rsidRDefault="0081258D" w:rsidP="0081258D">
      <w:pPr>
        <w:spacing w:after="0" w:line="312" w:lineRule="auto"/>
        <w:jc w:val="both"/>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8480" behindDoc="0" locked="0" layoutInCell="1" allowOverlap="1">
                <wp:simplePos x="0" y="0"/>
                <wp:positionH relativeFrom="column">
                  <wp:posOffset>226060</wp:posOffset>
                </wp:positionH>
                <wp:positionV relativeFrom="paragraph">
                  <wp:posOffset>201930</wp:posOffset>
                </wp:positionV>
                <wp:extent cx="361950" cy="0"/>
                <wp:effectExtent l="6985" t="8255" r="1206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BFC9DD" id="_x0000_t32" coordsize="21600,21600" o:spt="32" o:oned="t" path="m,l21600,21600e" filled="f">
                <v:path arrowok="t" fillok="f" o:connecttype="none"/>
                <o:lock v:ext="edit" shapetype="t"/>
              </v:shapetype>
              <v:shape id="Straight Arrow Connector 4" o:spid="_x0000_s1026" type="#_x0000_t32" style="position:absolute;margin-left:17.8pt;margin-top:15.9pt;width:2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"/>
            </w:pict>
          </mc:Fallback>
        </mc:AlternateContent>
      </w:r>
      <w:r>
        <w:rPr>
          <w:rFonts w:ascii="Times New Roman" w:hAnsi="Times New Roman" w:cs="Times New Roman"/>
          <w:noProof/>
          <w:sz w:val="23"/>
          <w:szCs w:val="23"/>
          <w:lang w:val="en-US"/>
        </w:rPr>
        <mc:AlternateContent>
          <mc:Choice Requires="wps">
            <w:drawing>
              <wp:anchor distT="0" distB="0" distL="114300" distR="114300" simplePos="0" relativeHeight="251667456" behindDoc="0" locked="0" layoutInCell="1" allowOverlap="1">
                <wp:simplePos x="0" y="0"/>
                <wp:positionH relativeFrom="column">
                  <wp:posOffset>170815</wp:posOffset>
                </wp:positionH>
                <wp:positionV relativeFrom="paragraph">
                  <wp:posOffset>191135</wp:posOffset>
                </wp:positionV>
                <wp:extent cx="920750" cy="276225"/>
                <wp:effectExtent l="0" t="0" r="381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684" w:rsidRPr="002A7E94" w:rsidRDefault="00922684" w:rsidP="0081258D">
                            <w:pPr>
                              <w:rPr>
                                <w:sz w:val="20"/>
                                <w:vertAlign w:val="subscript"/>
                              </w:rPr>
                            </w:pPr>
                            <w:r>
                              <w:t>(0.05)</w:t>
                            </w:r>
                            <w:r>
                              <w:rPr>
                                <w:vertAlign w:val="superscript"/>
                              </w:rPr>
                              <w:t xml:space="preserve">2 </w:t>
                            </w:r>
                            <w:r>
                              <w:rPr>
                                <w:vertAlign w:val="subscript"/>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45pt;margin-top:15.05pt;width:7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VlswIAALg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" filled="f" stroked="f">
                <v:textbox>
                  <w:txbxContent>
                    <w:p w:rsidR="00922684" w:rsidRPr="002A7E94" w:rsidRDefault="00922684" w:rsidP="0081258D">
                      <w:pPr>
                        <w:rPr>
                          <w:sz w:val="20"/>
                          <w:vertAlign w:val="subscript"/>
                        </w:rPr>
                      </w:pPr>
                      <w:r>
                        <w:t>(0.05)</w:t>
                      </w:r>
                      <w:r>
                        <w:rPr>
                          <w:vertAlign w:val="superscript"/>
                        </w:rPr>
                        <w:t xml:space="preserve">2 </w:t>
                      </w:r>
                      <w:r>
                        <w:rPr>
                          <w:vertAlign w:val="subscript"/>
                        </w:rPr>
                        <w:t>100</w:t>
                      </w:r>
                    </w:p>
                  </w:txbxContent>
                </v:textbox>
              </v:shape>
            </w:pict>
          </mc:Fallback>
        </mc:AlternateContent>
      </w:r>
      <w:r w:rsidRPr="00E27A53">
        <w:rPr>
          <w:rFonts w:ascii="Times New Roman" w:hAnsi="Times New Roman" w:cs="Times New Roman"/>
          <w:sz w:val="23"/>
          <w:szCs w:val="23"/>
        </w:rPr>
        <w:t>1 + 100</w:t>
      </w:r>
    </w:p>
    <w:p w:rsidR="0081258D" w:rsidRPr="00E27A53" w:rsidRDefault="0081258D" w:rsidP="0081258D">
      <w:pPr>
        <w:spacing w:after="0" w:line="312" w:lineRule="auto"/>
        <w:jc w:val="both"/>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9504" behindDoc="0" locked="0" layoutInCell="1" allowOverlap="1">
                <wp:simplePos x="0" y="0"/>
                <wp:positionH relativeFrom="column">
                  <wp:posOffset>438150</wp:posOffset>
                </wp:positionH>
                <wp:positionV relativeFrom="paragraph">
                  <wp:posOffset>227330</wp:posOffset>
                </wp:positionV>
                <wp:extent cx="361950" cy="0"/>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DEE80" id="Straight Arrow Connector 2" o:spid="_x0000_s1026" type="#_x0000_t32" style="position:absolute;margin-left:34.5pt;margin-top:17.9pt;width:2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"/>
            </w:pict>
          </mc:Fallback>
        </mc:AlternateContent>
      </w:r>
      <w:r w:rsidRPr="00E27A53">
        <w:rPr>
          <w:rFonts w:ascii="Times New Roman" w:hAnsi="Times New Roman" w:cs="Times New Roman"/>
          <w:sz w:val="23"/>
          <w:szCs w:val="23"/>
        </w:rPr>
        <w:tab/>
        <w:t>100</w:t>
      </w:r>
    </w:p>
    <w:p w:rsidR="0081258D" w:rsidRPr="00E27A53" w:rsidRDefault="0081258D" w:rsidP="0081258D">
      <w:pPr>
        <w:spacing w:after="0" w:line="312" w:lineRule="auto"/>
        <w:ind w:firstLine="418"/>
        <w:jc w:val="both"/>
        <w:rPr>
          <w:rFonts w:ascii="Times New Roman" w:hAnsi="Times New Roman" w:cs="Times New Roman"/>
          <w:sz w:val="23"/>
          <w:szCs w:val="23"/>
        </w:rPr>
      </w:pPr>
      <w:r w:rsidRPr="00E27A53">
        <w:rPr>
          <w:rFonts w:ascii="Times New Roman" w:hAnsi="Times New Roman" w:cs="Times New Roman"/>
          <w:sz w:val="23"/>
          <w:szCs w:val="23"/>
        </w:rPr>
        <w:t>1 + (0.0025)</w:t>
      </w:r>
      <w:r w:rsidRPr="00E27A53">
        <w:rPr>
          <w:rFonts w:ascii="Times New Roman" w:hAnsi="Times New Roman" w:cs="Times New Roman"/>
          <w:sz w:val="23"/>
          <w:szCs w:val="23"/>
          <w:vertAlign w:val="superscript"/>
        </w:rPr>
        <w:t xml:space="preserve">2 </w:t>
      </w:r>
      <w:r w:rsidRPr="00E27A53">
        <w:rPr>
          <w:rFonts w:ascii="Times New Roman" w:hAnsi="Times New Roman" w:cs="Times New Roman"/>
          <w:sz w:val="23"/>
          <w:szCs w:val="23"/>
        </w:rPr>
        <w:t>(100)</w:t>
      </w:r>
    </w:p>
    <w:p w:rsidR="0081258D" w:rsidRPr="00E27A53" w:rsidRDefault="0081258D" w:rsidP="0081258D">
      <w:pPr>
        <w:spacing w:after="0" w:line="312" w:lineRule="auto"/>
        <w:ind w:firstLine="418"/>
        <w:jc w:val="both"/>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70528" behindDoc="0" locked="0" layoutInCell="1" allowOverlap="1">
                <wp:simplePos x="0" y="0"/>
                <wp:positionH relativeFrom="column">
                  <wp:posOffset>864235</wp:posOffset>
                </wp:positionH>
                <wp:positionV relativeFrom="paragraph">
                  <wp:posOffset>176530</wp:posOffset>
                </wp:positionV>
                <wp:extent cx="361950" cy="0"/>
                <wp:effectExtent l="6985" t="8890" r="1206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F6099" id="Straight Arrow Connector 1" o:spid="_x0000_s1026" type="#_x0000_t32" style="position:absolute;margin-left:68.05pt;margin-top:13.9pt;width:2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kjJQIAAEk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"/>
            </w:pict>
          </mc:Fallback>
        </mc:AlternateContent>
      </w:r>
      <w:r w:rsidRPr="00E27A53">
        <w:rPr>
          <w:rFonts w:ascii="Times New Roman" w:hAnsi="Times New Roman" w:cs="Times New Roman"/>
          <w:sz w:val="23"/>
          <w:szCs w:val="23"/>
        </w:rPr>
        <w:tab/>
      </w:r>
      <w:r w:rsidRPr="00E27A53">
        <w:rPr>
          <w:rFonts w:ascii="Times New Roman" w:hAnsi="Times New Roman" w:cs="Times New Roman"/>
          <w:sz w:val="23"/>
          <w:szCs w:val="23"/>
        </w:rPr>
        <w:tab/>
        <w:t>100</w:t>
      </w:r>
    </w:p>
    <w:p w:rsidR="0081258D" w:rsidRPr="00E27A53" w:rsidRDefault="0081258D" w:rsidP="0081258D">
      <w:pPr>
        <w:spacing w:after="0" w:line="312" w:lineRule="auto"/>
        <w:ind w:firstLine="418"/>
        <w:jc w:val="both"/>
        <w:rPr>
          <w:rFonts w:ascii="Times New Roman" w:hAnsi="Times New Roman" w:cs="Times New Roman"/>
          <w:sz w:val="23"/>
          <w:szCs w:val="23"/>
        </w:rPr>
      </w:pPr>
      <w:r w:rsidRPr="00E27A53">
        <w:rPr>
          <w:rFonts w:ascii="Times New Roman" w:hAnsi="Times New Roman" w:cs="Times New Roman"/>
          <w:sz w:val="23"/>
          <w:szCs w:val="23"/>
        </w:rPr>
        <w:tab/>
      </w:r>
      <w:r w:rsidRPr="00E27A53">
        <w:rPr>
          <w:rFonts w:ascii="Times New Roman" w:hAnsi="Times New Roman" w:cs="Times New Roman"/>
          <w:sz w:val="23"/>
          <w:szCs w:val="23"/>
        </w:rPr>
        <w:tab/>
        <w:t>1.25</w:t>
      </w:r>
    </w:p>
    <w:p w:rsidR="0081258D" w:rsidRPr="00E27A53" w:rsidRDefault="0081258D" w:rsidP="0081258D">
      <w:pPr>
        <w:spacing w:after="0" w:line="312" w:lineRule="auto"/>
        <w:ind w:firstLine="418"/>
        <w:jc w:val="both"/>
        <w:rPr>
          <w:rFonts w:ascii="Times New Roman" w:hAnsi="Times New Roman" w:cs="Times New Roman"/>
          <w:sz w:val="23"/>
          <w:szCs w:val="23"/>
        </w:rPr>
      </w:pPr>
      <w:r w:rsidRPr="00E27A53">
        <w:rPr>
          <w:rFonts w:ascii="Times New Roman" w:hAnsi="Times New Roman" w:cs="Times New Roman"/>
          <w:sz w:val="23"/>
          <w:szCs w:val="23"/>
        </w:rPr>
        <w:t>N = 100</w:t>
      </w:r>
    </w:p>
    <w:p w:rsidR="0081258D" w:rsidRPr="00E27A53" w:rsidRDefault="0081258D" w:rsidP="0081258D">
      <w:pPr>
        <w:spacing w:after="0" w:line="312" w:lineRule="auto"/>
        <w:jc w:val="both"/>
        <w:rPr>
          <w:rFonts w:ascii="Times New Roman" w:hAnsi="Times New Roman" w:cs="Times New Roman"/>
          <w:b/>
          <w:sz w:val="23"/>
          <w:szCs w:val="23"/>
        </w:rPr>
      </w:pPr>
      <w:r w:rsidRPr="00E27A53">
        <w:rPr>
          <w:rFonts w:ascii="Times New Roman" w:hAnsi="Times New Roman" w:cs="Times New Roman"/>
          <w:b/>
          <w:sz w:val="23"/>
          <w:szCs w:val="23"/>
        </w:rPr>
        <w:t>3.5</w:t>
      </w:r>
      <w:r w:rsidRPr="00E27A53">
        <w:rPr>
          <w:rFonts w:ascii="Times New Roman" w:hAnsi="Times New Roman" w:cs="Times New Roman"/>
          <w:b/>
          <w:sz w:val="23"/>
          <w:szCs w:val="23"/>
        </w:rPr>
        <w:tab/>
        <w:t>Research Instruments</w:t>
      </w:r>
    </w:p>
    <w:p w:rsidR="0081258D" w:rsidRPr="00E27A53" w:rsidRDefault="0081258D" w:rsidP="0081258D">
      <w:pPr>
        <w:tabs>
          <w:tab w:val="left" w:pos="850"/>
        </w:tabs>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The instrument used in data collection in this study is questionnaire which involves the list of questions structured using open-ended and close-ended question. These questionnaires were structured in a manner that suggested for immediate and easy response.</w:t>
      </w:r>
    </w:p>
    <w:p w:rsidR="0081258D" w:rsidRPr="00E27A53" w:rsidRDefault="0081258D" w:rsidP="0081258D">
      <w:pPr>
        <w:tabs>
          <w:tab w:val="left" w:pos="850"/>
        </w:tabs>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The researcher personally administered his questionnaire to the staff of Tuyil Pharmaceutical Industry, Ilorin, Ilorin of which questionnaire was delivered and returned to the researcher.</w:t>
      </w:r>
    </w:p>
    <w:p w:rsidR="0081258D" w:rsidRDefault="0081258D" w:rsidP="0081258D">
      <w:pPr>
        <w:spacing w:after="200" w:line="276" w:lineRule="auto"/>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81258D">
      <w:pPr>
        <w:spacing w:after="0" w:line="312" w:lineRule="auto"/>
        <w:jc w:val="both"/>
        <w:rPr>
          <w:rFonts w:ascii="Times New Roman" w:hAnsi="Times New Roman" w:cs="Times New Roman"/>
          <w:b/>
          <w:sz w:val="23"/>
          <w:szCs w:val="23"/>
        </w:rPr>
      </w:pPr>
      <w:r w:rsidRPr="00E27A53">
        <w:rPr>
          <w:rFonts w:ascii="Times New Roman" w:hAnsi="Times New Roman" w:cs="Times New Roman"/>
          <w:b/>
          <w:sz w:val="23"/>
          <w:szCs w:val="23"/>
        </w:rPr>
        <w:lastRenderedPageBreak/>
        <w:t>3.6</w:t>
      </w:r>
      <w:r w:rsidRPr="00E27A53">
        <w:rPr>
          <w:rFonts w:ascii="Times New Roman" w:hAnsi="Times New Roman" w:cs="Times New Roman"/>
          <w:b/>
          <w:sz w:val="23"/>
          <w:szCs w:val="23"/>
        </w:rPr>
        <w:tab/>
        <w:t>Method Of Data Analysis</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Descriptive statistic tools such as tables and percentages as well as interracial statistical tool such as chi-square test were used in taking decision on effect of accounting information system on public corporation performance in Nigeria.</w:t>
      </w:r>
    </w:p>
    <w:p w:rsidR="0081258D" w:rsidRPr="00E27A53" w:rsidRDefault="0081258D" w:rsidP="0081258D">
      <w:pPr>
        <w:tabs>
          <w:tab w:val="left" w:pos="850"/>
        </w:tabs>
        <w:spacing w:after="0" w:line="312" w:lineRule="auto"/>
        <w:jc w:val="both"/>
        <w:rPr>
          <w:rFonts w:ascii="Times New Roman" w:hAnsi="Times New Roman" w:cs="Times New Roman"/>
          <w:b/>
          <w:sz w:val="23"/>
          <w:szCs w:val="23"/>
        </w:rPr>
      </w:pPr>
      <w:r w:rsidRPr="00E27A53">
        <w:rPr>
          <w:rFonts w:ascii="Times New Roman" w:hAnsi="Times New Roman" w:cs="Times New Roman"/>
          <w:b/>
          <w:sz w:val="23"/>
          <w:szCs w:val="23"/>
        </w:rPr>
        <w:t>3.7</w:t>
      </w:r>
      <w:r w:rsidRPr="00E27A53">
        <w:rPr>
          <w:rFonts w:ascii="Times New Roman" w:hAnsi="Times New Roman" w:cs="Times New Roman"/>
          <w:b/>
          <w:sz w:val="23"/>
          <w:szCs w:val="23"/>
        </w:rPr>
        <w:tab/>
        <w:t xml:space="preserve">Model Specification </w:t>
      </w:r>
    </w:p>
    <w:p w:rsidR="0081258D" w:rsidRPr="00E27A53" w:rsidRDefault="0081258D" w:rsidP="0081258D">
      <w:pPr>
        <w:tabs>
          <w:tab w:val="left" w:pos="850"/>
        </w:tabs>
        <w:spacing w:after="0" w:line="312" w:lineRule="auto"/>
        <w:jc w:val="both"/>
        <w:rPr>
          <w:rFonts w:ascii="Times New Roman" w:hAnsi="Times New Roman" w:cs="Times New Roman"/>
          <w:sz w:val="23"/>
          <w:szCs w:val="23"/>
        </w:rPr>
      </w:pPr>
      <w:r w:rsidRPr="00E27A53">
        <w:rPr>
          <w:rFonts w:ascii="Times New Roman" w:hAnsi="Times New Roman" w:cs="Times New Roman"/>
          <w:b/>
          <w:sz w:val="23"/>
          <w:szCs w:val="23"/>
        </w:rPr>
        <w:tab/>
      </w:r>
      <w:r w:rsidRPr="00E27A53">
        <w:rPr>
          <w:rFonts w:ascii="Times New Roman" w:hAnsi="Times New Roman" w:cs="Times New Roman"/>
          <w:sz w:val="23"/>
          <w:szCs w:val="23"/>
        </w:rPr>
        <w:t>The model of this study shall be based on the conclusion of the theoretical framework, in an effort to establish a link between accounting information system on Tuyil Pharmaceutical Industry, Ilorin ilorin in Nigeria. With special reference is made to the work done by Starker and Amor (2020). Which is modified for the purpose of the study.</w:t>
      </w:r>
    </w:p>
    <w:p w:rsidR="0081258D" w:rsidRPr="00E27A53" w:rsidRDefault="0081258D" w:rsidP="0081258D">
      <w:pPr>
        <w:tabs>
          <w:tab w:val="left" w:pos="850"/>
        </w:tabs>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This is further stated in econometric from below.</w:t>
      </w:r>
    </w:p>
    <w:p w:rsidR="0081258D" w:rsidRPr="00E27A53" w:rsidRDefault="0081258D" w:rsidP="0081258D">
      <w:pPr>
        <w:tabs>
          <w:tab w:val="left" w:pos="850"/>
        </w:tabs>
        <w:spacing w:after="0" w:line="240" w:lineRule="auto"/>
        <w:jc w:val="both"/>
        <w:rPr>
          <w:rFonts w:ascii="Times New Roman" w:hAnsi="Times New Roman" w:cs="Times New Roman"/>
          <w:sz w:val="23"/>
          <w:szCs w:val="23"/>
        </w:rPr>
      </w:pPr>
      <w:r w:rsidRPr="00E27A53">
        <w:rPr>
          <w:rFonts w:ascii="Times New Roman" w:hAnsi="Times New Roman" w:cs="Times New Roman"/>
          <w:sz w:val="23"/>
          <w:szCs w:val="23"/>
        </w:rPr>
        <w:t>With:</w:t>
      </w:r>
    </w:p>
    <w:p w:rsidR="0081258D" w:rsidRPr="00E27A53" w:rsidRDefault="0081258D" w:rsidP="0081258D">
      <w:pPr>
        <w:tabs>
          <w:tab w:val="left" w:pos="850"/>
        </w:tabs>
        <w:spacing w:after="0" w:line="240" w:lineRule="auto"/>
        <w:jc w:val="both"/>
        <w:rPr>
          <w:rFonts w:ascii="Times New Roman" w:hAnsi="Times New Roman" w:cs="Times New Roman"/>
          <w:sz w:val="23"/>
          <w:szCs w:val="23"/>
        </w:rPr>
      </w:pPr>
      <w:r w:rsidRPr="00E27A53">
        <w:rPr>
          <w:rFonts w:ascii="Times New Roman" w:hAnsi="Times New Roman" w:cs="Times New Roman"/>
          <w:sz w:val="23"/>
          <w:szCs w:val="23"/>
        </w:rPr>
        <w:t>Y= Economic growth.</w:t>
      </w:r>
    </w:p>
    <w:p w:rsidR="0081258D" w:rsidRPr="00E27A53" w:rsidRDefault="0081258D" w:rsidP="0081258D">
      <w:pPr>
        <w:tabs>
          <w:tab w:val="left" w:pos="850"/>
        </w:tabs>
        <w:spacing w:after="0" w:line="240" w:lineRule="auto"/>
        <w:jc w:val="both"/>
        <w:rPr>
          <w:rFonts w:ascii="Times New Roman" w:hAnsi="Times New Roman" w:cs="Times New Roman"/>
          <w:sz w:val="23"/>
          <w:szCs w:val="23"/>
        </w:rPr>
      </w:pPr>
      <w:r w:rsidRPr="00E27A53">
        <w:rPr>
          <w:rFonts w:ascii="Times New Roman" w:hAnsi="Times New Roman" w:cs="Times New Roman"/>
          <w:sz w:val="23"/>
          <w:szCs w:val="23"/>
        </w:rPr>
        <w:t>EXCR= Exchange rate.</w:t>
      </w:r>
    </w:p>
    <w:p w:rsidR="0081258D" w:rsidRPr="00E27A53" w:rsidRDefault="0081258D" w:rsidP="0081258D">
      <w:pPr>
        <w:tabs>
          <w:tab w:val="left" w:pos="850"/>
        </w:tabs>
        <w:spacing w:after="0" w:line="240" w:lineRule="auto"/>
        <w:jc w:val="both"/>
        <w:rPr>
          <w:rFonts w:ascii="Times New Roman" w:hAnsi="Times New Roman" w:cs="Times New Roman"/>
          <w:sz w:val="23"/>
          <w:szCs w:val="23"/>
        </w:rPr>
      </w:pPr>
      <w:r w:rsidRPr="00E27A53">
        <w:rPr>
          <w:rFonts w:ascii="Times New Roman" w:hAnsi="Times New Roman" w:cs="Times New Roman"/>
          <w:sz w:val="23"/>
          <w:szCs w:val="23"/>
        </w:rPr>
        <w:t>EXPT= Volume of export</w:t>
      </w:r>
    </w:p>
    <w:p w:rsidR="0081258D" w:rsidRPr="00E27A53" w:rsidRDefault="0081258D" w:rsidP="0081258D">
      <w:pPr>
        <w:tabs>
          <w:tab w:val="left" w:pos="850"/>
        </w:tabs>
        <w:spacing w:after="0" w:line="240" w:lineRule="auto"/>
        <w:jc w:val="both"/>
        <w:rPr>
          <w:rFonts w:ascii="Times New Roman" w:hAnsi="Times New Roman" w:cs="Times New Roman"/>
          <w:sz w:val="23"/>
          <w:szCs w:val="23"/>
        </w:rPr>
      </w:pPr>
      <w:r w:rsidRPr="00E27A53">
        <w:rPr>
          <w:rFonts w:ascii="Times New Roman" w:hAnsi="Times New Roman" w:cs="Times New Roman"/>
          <w:sz w:val="23"/>
          <w:szCs w:val="23"/>
        </w:rPr>
        <w:t>INT= Inflation</w:t>
      </w:r>
    </w:p>
    <w:p w:rsidR="0081258D" w:rsidRPr="00E27A53" w:rsidRDefault="0081258D" w:rsidP="0081258D">
      <w:pPr>
        <w:tabs>
          <w:tab w:val="left" w:pos="850"/>
        </w:tabs>
        <w:spacing w:after="0" w:line="240" w:lineRule="auto"/>
        <w:jc w:val="both"/>
        <w:rPr>
          <w:rFonts w:ascii="Times New Roman" w:hAnsi="Times New Roman" w:cs="Times New Roman"/>
          <w:sz w:val="23"/>
          <w:szCs w:val="23"/>
        </w:rPr>
      </w:pPr>
      <w:r w:rsidRPr="00E27A53">
        <w:rPr>
          <w:rFonts w:ascii="Times New Roman" w:hAnsi="Times New Roman" w:cs="Times New Roman"/>
          <w:sz w:val="23"/>
          <w:szCs w:val="23"/>
        </w:rPr>
        <w:t>IMP= Volume of Import</w:t>
      </w:r>
    </w:p>
    <w:p w:rsidR="0081258D" w:rsidRPr="00E27A53" w:rsidRDefault="0081258D" w:rsidP="0081258D">
      <w:pPr>
        <w:tabs>
          <w:tab w:val="left" w:pos="850"/>
        </w:tabs>
        <w:spacing w:after="0" w:line="240" w:lineRule="auto"/>
        <w:jc w:val="both"/>
        <w:rPr>
          <w:rFonts w:ascii="Times New Roman" w:hAnsi="Times New Roman" w:cs="Times New Roman"/>
          <w:sz w:val="23"/>
          <w:szCs w:val="23"/>
        </w:rPr>
      </w:pPr>
      <w:r w:rsidRPr="00E27A53">
        <w:rPr>
          <w:rFonts w:ascii="Times New Roman" w:hAnsi="Times New Roman" w:cs="Times New Roman"/>
          <w:sz w:val="23"/>
          <w:szCs w:val="23"/>
        </w:rPr>
        <w:t>FDI= Foreign direct invstment</w:t>
      </w:r>
    </w:p>
    <w:p w:rsidR="0081258D" w:rsidRPr="00E27A53" w:rsidRDefault="0081258D" w:rsidP="0081258D">
      <w:pPr>
        <w:spacing w:after="0" w:line="240" w:lineRule="auto"/>
        <w:jc w:val="both"/>
        <w:rPr>
          <w:rFonts w:ascii="Times New Roman" w:hAnsi="Times New Roman" w:cs="Times New Roman"/>
          <w:b/>
          <w:sz w:val="23"/>
          <w:szCs w:val="23"/>
        </w:rPr>
      </w:pPr>
      <w:r w:rsidRPr="00E27A53">
        <w:rPr>
          <w:rFonts w:ascii="Times New Roman" w:hAnsi="Times New Roman" w:cs="Times New Roman"/>
          <w:b/>
          <w:sz w:val="23"/>
          <w:szCs w:val="23"/>
        </w:rPr>
        <w:t>3.8</w:t>
      </w:r>
      <w:r w:rsidRPr="00E27A53">
        <w:rPr>
          <w:rFonts w:ascii="Times New Roman" w:hAnsi="Times New Roman" w:cs="Times New Roman"/>
          <w:b/>
          <w:sz w:val="23"/>
          <w:szCs w:val="23"/>
        </w:rPr>
        <w:tab/>
        <w:t xml:space="preserve">Historical Background of the Case Study </w:t>
      </w:r>
    </w:p>
    <w:p w:rsidR="0081258D" w:rsidRPr="00E27A53" w:rsidRDefault="0081258D" w:rsidP="0081258D">
      <w:pPr>
        <w:spacing w:after="0" w:line="240" w:lineRule="auto"/>
        <w:ind w:firstLine="720"/>
        <w:jc w:val="both"/>
        <w:rPr>
          <w:rFonts w:ascii="Times New Roman" w:hAnsi="Times New Roman"/>
          <w:sz w:val="23"/>
          <w:szCs w:val="23"/>
        </w:rPr>
      </w:pPr>
      <w:r w:rsidRPr="00E27A53">
        <w:rPr>
          <w:rFonts w:ascii="Times New Roman" w:hAnsi="Times New Roman"/>
          <w:sz w:val="23"/>
          <w:szCs w:val="23"/>
        </w:rPr>
        <w:t>Tuyil Pharmaceutical Industries ltd is a small scale industry owned by one. It manufactures Pharmaceutical product like drugs of all kinds, sterilized Water etc. The Industry was established in 2019 with the production of six drugs (product) and was incorporated with the RC: 278995. The industry moved to its parament site in 2015 which was commissioned by the formal governor of Kwara State and Former Director general of NAFDAC in person of Dr. Bukola Saraki and Prof. Dora Akunyili respectively. It is situated at No 22 New Yidi Road Ilorin, Kwara State.</w:t>
      </w:r>
    </w:p>
    <w:p w:rsidR="0081258D" w:rsidRPr="00E27A53" w:rsidRDefault="0081258D" w:rsidP="0081258D">
      <w:pPr>
        <w:spacing w:after="0" w:line="240" w:lineRule="auto"/>
        <w:ind w:firstLine="720"/>
        <w:jc w:val="both"/>
        <w:rPr>
          <w:rFonts w:ascii="Times New Roman" w:hAnsi="Times New Roman"/>
          <w:sz w:val="23"/>
          <w:szCs w:val="23"/>
        </w:rPr>
      </w:pPr>
      <w:r w:rsidRPr="00E27A53">
        <w:rPr>
          <w:rFonts w:ascii="Times New Roman" w:hAnsi="Times New Roman"/>
          <w:sz w:val="23"/>
          <w:szCs w:val="23"/>
        </w:rPr>
        <w:t>Presently, the industry has branches (depot) almost all over the country. Its products cut across the country and beyond. The number of its product is over a hundred (100) products and employed over six hundred (600) staff both skilled and unskilled. All the resources, that is raw material used in the industry and Nigeria made except the chemicals but in the industry are Nigeria made except the chemicals but interims of manpower, they are all indigene of this country. Seventy percent (70%) are Kwara indigene While thirty percent (30%) are non-indigene. With this, poverty level in Kw,ara State has been reducing drastically.</w:t>
      </w:r>
    </w:p>
    <w:p w:rsidR="0081258D" w:rsidRPr="00E27A53" w:rsidRDefault="0081258D" w:rsidP="0081258D">
      <w:pPr>
        <w:spacing w:after="0" w:line="240" w:lineRule="auto"/>
        <w:ind w:firstLine="720"/>
        <w:jc w:val="both"/>
        <w:rPr>
          <w:rFonts w:ascii="Times New Roman" w:hAnsi="Times New Roman"/>
          <w:sz w:val="23"/>
          <w:szCs w:val="23"/>
        </w:rPr>
      </w:pPr>
      <w:r w:rsidRPr="00E27A53">
        <w:rPr>
          <w:rFonts w:ascii="Times New Roman" w:hAnsi="Times New Roman"/>
          <w:sz w:val="23"/>
          <w:szCs w:val="23"/>
        </w:rPr>
        <w:t>Tuyil Pharmaceutical industries Limited has been dedicated to the production of top quality product for Nigerians toward sickness and diseases reduction over 15 years and the super brain remains.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Bookman Old Style" w:hAnsi="Bookman Old Style"/>
          <w:b/>
          <w:sz w:val="23"/>
          <w:szCs w:val="23"/>
        </w:rPr>
        <w:br w:type="page"/>
      </w:r>
    </w:p>
    <w:p w:rsidR="0081258D" w:rsidRPr="00E27A53" w:rsidRDefault="0081258D" w:rsidP="0081258D">
      <w:pPr>
        <w:spacing w:after="0" w:line="240" w:lineRule="auto"/>
        <w:jc w:val="center"/>
        <w:rPr>
          <w:rFonts w:ascii="Times New Roman" w:hAnsi="Times New Roman" w:cs="Times New Roman"/>
          <w:sz w:val="23"/>
          <w:szCs w:val="23"/>
        </w:rPr>
      </w:pPr>
      <w:r w:rsidRPr="00E27A53">
        <w:rPr>
          <w:rFonts w:ascii="Times New Roman" w:hAnsi="Times New Roman" w:cs="Times New Roman"/>
          <w:b/>
          <w:sz w:val="23"/>
          <w:szCs w:val="23"/>
        </w:rPr>
        <w:lastRenderedPageBreak/>
        <w:t>CHAPTER FOUR</w:t>
      </w:r>
    </w:p>
    <w:p w:rsidR="0081258D" w:rsidRPr="00E27A53" w:rsidRDefault="0081258D" w:rsidP="0081258D">
      <w:pPr>
        <w:spacing w:after="0" w:line="240" w:lineRule="auto"/>
        <w:jc w:val="center"/>
        <w:rPr>
          <w:rFonts w:ascii="Times New Roman" w:hAnsi="Times New Roman" w:cs="Times New Roman"/>
          <w:b/>
          <w:sz w:val="23"/>
          <w:szCs w:val="23"/>
        </w:rPr>
      </w:pPr>
      <w:bookmarkStart w:id="0" w:name="_TOC_250007"/>
      <w:bookmarkEnd w:id="0"/>
      <w:r w:rsidRPr="00E27A53">
        <w:rPr>
          <w:rFonts w:ascii="Times New Roman" w:hAnsi="Times New Roman" w:cs="Times New Roman"/>
          <w:b/>
          <w:sz w:val="23"/>
          <w:szCs w:val="23"/>
        </w:rPr>
        <w:t>PRESENTATION AND ANALYSIS OF DATA</w:t>
      </w:r>
    </w:p>
    <w:p w:rsidR="0081258D" w:rsidRPr="00E27A53" w:rsidRDefault="0081258D" w:rsidP="001E58C7">
      <w:pPr>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4.1</w:t>
      </w:r>
      <w:r w:rsidRPr="00E27A53">
        <w:rPr>
          <w:rFonts w:ascii="Times New Roman" w:hAnsi="Times New Roman" w:cs="Times New Roman"/>
          <w:b/>
          <w:sz w:val="23"/>
          <w:szCs w:val="23"/>
        </w:rPr>
        <w:tab/>
        <w:t>Introduction</w:t>
      </w:r>
    </w:p>
    <w:p w:rsidR="0081258D" w:rsidRPr="00E27A53" w:rsidRDefault="0081258D" w:rsidP="001E58C7">
      <w:pPr>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ab/>
        <w:t>This chapter thoroughly examined and analyzed the data on the sampled respondents on the impact of reward system on employee’s performance in Tuyil Pharmaceutical Industry, Ilorin.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81258D" w:rsidRPr="00E27A53" w:rsidRDefault="0081258D" w:rsidP="001E58C7">
      <w:pPr>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4.2</w:t>
      </w:r>
      <w:r w:rsidRPr="00E27A53">
        <w:rPr>
          <w:rFonts w:ascii="Times New Roman" w:hAnsi="Times New Roman" w:cs="Times New Roman"/>
          <w:b/>
          <w:sz w:val="23"/>
          <w:szCs w:val="23"/>
        </w:rPr>
        <w:tab/>
        <w:t>Data Presentation, Analysis &amp; Interpretation</w:t>
      </w:r>
    </w:p>
    <w:p w:rsidR="0081258D" w:rsidRPr="00E27A53" w:rsidRDefault="0081258D" w:rsidP="001E58C7">
      <w:pPr>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4.1: Distribution of the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09"/>
        <w:gridCol w:w="2794"/>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SEX</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Male </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60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60%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Female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40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40%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ab/>
        <w:t>The above table shows the sex distribution of the respondents at Tuyil Pharmaceutical Industry, Ilorin. Obviously 65% of the respondents were males, while the remaining 35% of the respondents were females.</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4.2: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813"/>
        <w:gridCol w:w="2799"/>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AGE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20-30 years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31-40 years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60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60%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41-50 years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20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20%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51 years and above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ab/>
        <w:t>The above table shows below the 10 or 10% of the respondents agreed between 31-40 years, 20 or 20% of the correspondent also agreed between 51 years and above.</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4.3: Distribution of respondents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792"/>
        <w:gridCol w:w="2776"/>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MARITAL STATUS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Single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30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30%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Married</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50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50%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Divorce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20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20%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lastRenderedPageBreak/>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Table 3 shows that 30 or 30% of the respondents were single, 50 pr 50% were married, while 20 or 20% were divorced. The table also shows that majority of the respondents were married</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4.4: Distribution of respondents by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795"/>
        <w:gridCol w:w="2779"/>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O’level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20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20%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ND/NCE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40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40%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HND/B.SC</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34</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34%</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M.SC and above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6</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6%</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ab/>
        <w:t>Table 4 shows that 20 or 20% of the respondents WAEC, 40 nor 40% of the respondents had ND/NCE, 34 or 34% of the respondents have HND/B.sc, while 6 or 6% of the respondents are MSC. This shows that those having HND/NCE were more qualified than others.</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4.5: Distribution of respondents by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5-10 years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40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40%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10-20 years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50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50%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30-40 years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Table 5 shows that 40 or 40% of the respondents were years between 5-10 years, 50or 50% of the respondents were years between 10-20 years which shows that 10-20 years were more qualified than others.</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SECTION B</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4.6: Has reward system bought success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From the above table, all the respondents believe that reward system brought success into their organization.</w:t>
      </w:r>
    </w:p>
    <w:p w:rsidR="001E58C7" w:rsidRDefault="001E58C7">
      <w:pPr>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lastRenderedPageBreak/>
        <w:t>Table 4.7: Does the adoption of rewards system automatically increase workers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From the above table, all the respondents believe that there is a relationship between workers motivation and their performance, while none of the respondents say No to the statement.</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4.8: Do you think you perform well on your job if you are well rewards?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From the above table, it shows that all the respondents think that can perform well their job if they are well motivated.</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4.9: Are there any different in the way staffs are treated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From the above table, it shows that the respondents believe that there is a different between the way staffs are treated in the organization.</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4.10: Does the effective reward system increase worker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From the above table, it shows that 100% of the respondents believed that the effective of motivation increase employees performance.</w:t>
      </w:r>
    </w:p>
    <w:p w:rsidR="001E58C7" w:rsidRDefault="001E58C7">
      <w:pPr>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lastRenderedPageBreak/>
        <w:t>Table 4.11: If yes how effective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Very effective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Not effective</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Table  11 shows that 100% of the respondents believed that is very effective, while none of them disagreed with the statement.</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12: Is there any changes in the performance of the workers as a result of reward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Table shows that 100% of the respondents believed that there is changes in performance of the workers as a result of reward system, while none of the respondents disbelieve with the statement.</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Table 13: Does your organization clearly define trade union position of its employee?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From the above , it shows that 100% of the respondent agreed that the organization clearly define trade union, while none disagreed.</w:t>
      </w:r>
    </w:p>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 xml:space="preserve">Table 14: Does rewards of workers is relevance and indispensable to your organizational higher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800"/>
        <w:gridCol w:w="2785"/>
      </w:tblGrid>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OPTION</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RESPONDENTS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PERCENTAGE</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Yes</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No</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w:t>
            </w:r>
          </w:p>
        </w:tc>
      </w:tr>
      <w:tr w:rsidR="0081258D" w:rsidRPr="00E27A53" w:rsidTr="00922684">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Total</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c>
          <w:tcPr>
            <w:tcW w:w="2952" w:type="dxa"/>
          </w:tcPr>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100%</w:t>
            </w:r>
          </w:p>
        </w:tc>
      </w:tr>
    </w:tbl>
    <w:p w:rsidR="0081258D" w:rsidRPr="00E27A53" w:rsidRDefault="0081258D" w:rsidP="001E58C7">
      <w:pPr>
        <w:tabs>
          <w:tab w:val="left" w:pos="0"/>
        </w:tabs>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Source: Research Question (2024).</w:t>
      </w:r>
    </w:p>
    <w:p w:rsidR="0081258D" w:rsidRPr="00E27A53" w:rsidRDefault="0081258D" w:rsidP="001E58C7">
      <w:pPr>
        <w:tabs>
          <w:tab w:val="left" w:pos="0"/>
        </w:tabs>
        <w:spacing w:after="0" w:line="276" w:lineRule="auto"/>
        <w:ind w:firstLine="720"/>
        <w:jc w:val="both"/>
        <w:rPr>
          <w:rFonts w:ascii="Times New Roman" w:hAnsi="Times New Roman" w:cs="Times New Roman"/>
          <w:sz w:val="23"/>
          <w:szCs w:val="23"/>
        </w:rPr>
      </w:pPr>
      <w:r w:rsidRPr="00E27A53">
        <w:rPr>
          <w:rFonts w:ascii="Times New Roman" w:hAnsi="Times New Roman" w:cs="Times New Roman"/>
          <w:sz w:val="23"/>
          <w:szCs w:val="23"/>
        </w:rPr>
        <w:t>From the above table, it shows that all respondents agreed with the statement and none of them disagreed.</w:t>
      </w:r>
    </w:p>
    <w:p w:rsidR="0081258D" w:rsidRPr="00E27A53" w:rsidRDefault="0081258D" w:rsidP="001E58C7">
      <w:pPr>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4.3</w:t>
      </w:r>
      <w:r w:rsidRPr="00E27A53">
        <w:rPr>
          <w:rFonts w:ascii="Times New Roman" w:hAnsi="Times New Roman" w:cs="Times New Roman"/>
          <w:b/>
          <w:sz w:val="23"/>
          <w:szCs w:val="23"/>
        </w:rPr>
        <w:tab/>
        <w:t>DISCUSSION OF FINDINGS</w:t>
      </w:r>
    </w:p>
    <w:p w:rsidR="0081258D" w:rsidRPr="00E27A53" w:rsidRDefault="0081258D" w:rsidP="001E58C7">
      <w:pPr>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ab/>
        <w:t xml:space="preserve">Danish and Usman (2020) investigated reward system as a method of creating pleasant and favourable working conditions for employees, thus motivating workforce to </w:t>
      </w:r>
      <w:r w:rsidRPr="00E27A53">
        <w:rPr>
          <w:rFonts w:ascii="Times New Roman" w:hAnsi="Times New Roman" w:cs="Times New Roman"/>
          <w:sz w:val="23"/>
          <w:szCs w:val="23"/>
        </w:rPr>
        <w:lastRenderedPageBreak/>
        <w:t>maximise productivity and deepen loyalty to an organisation. Moreover, they point out that performance recognition leads to the creation of high working moral among employees which contributes to companies’ successful operation on the market.</w:t>
      </w:r>
    </w:p>
    <w:p w:rsidR="0081258D" w:rsidRPr="00E27A53" w:rsidRDefault="0081258D" w:rsidP="001E58C7">
      <w:pPr>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ab/>
        <w:t>A well-thought-out reward system may prevent employee burnout which is experienced by almost all types of employees at all levels. Burnouts strongly influence employees in a negative way reducing their job satisfaction as well as affects motivation and the whole working process (Schaufeli and associates, 2002).</w:t>
      </w:r>
    </w:p>
    <w:p w:rsidR="0081258D" w:rsidRPr="00E27A53" w:rsidRDefault="0081258D" w:rsidP="001E58C7">
      <w:pPr>
        <w:spacing w:after="0" w:line="276" w:lineRule="auto"/>
        <w:rPr>
          <w:rFonts w:ascii="Times New Roman" w:hAnsi="Times New Roman" w:cs="Times New Roman"/>
          <w:b/>
          <w:sz w:val="23"/>
          <w:szCs w:val="23"/>
        </w:rPr>
      </w:pPr>
      <w:r w:rsidRPr="00E27A53">
        <w:rPr>
          <w:rFonts w:ascii="Times New Roman" w:hAnsi="Times New Roman" w:cs="Times New Roman"/>
          <w:b/>
          <w:sz w:val="23"/>
          <w:szCs w:val="23"/>
        </w:rPr>
        <w:t>4.4</w:t>
      </w:r>
      <w:r w:rsidRPr="00E27A53">
        <w:rPr>
          <w:rFonts w:ascii="Times New Roman" w:hAnsi="Times New Roman" w:cs="Times New Roman"/>
          <w:b/>
          <w:sz w:val="23"/>
          <w:szCs w:val="23"/>
        </w:rPr>
        <w:tab/>
        <w:t>HYPOTHESES TESTING</w:t>
      </w:r>
    </w:p>
    <w:p w:rsidR="0081258D" w:rsidRPr="00E27A53" w:rsidRDefault="0081258D" w:rsidP="001E58C7">
      <w:pPr>
        <w:spacing w:after="0" w:line="276" w:lineRule="auto"/>
        <w:jc w:val="both"/>
        <w:rPr>
          <w:rFonts w:ascii="Times New Roman" w:hAnsi="Times New Roman" w:cs="Times New Roman"/>
          <w:sz w:val="23"/>
          <w:szCs w:val="23"/>
        </w:rPr>
      </w:pPr>
      <w:r w:rsidRPr="00E27A53">
        <w:rPr>
          <w:rFonts w:ascii="Times New Roman" w:hAnsi="Times New Roman" w:cs="Times New Roman"/>
          <w:sz w:val="23"/>
          <w:szCs w:val="23"/>
        </w:rPr>
        <w:tab/>
        <w:t>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81258D" w:rsidRPr="00E27A53" w:rsidRDefault="0081258D" w:rsidP="001E58C7">
      <w:pPr>
        <w:pStyle w:val="ListParagraph"/>
        <w:spacing w:line="276" w:lineRule="auto"/>
        <w:ind w:left="360"/>
        <w:jc w:val="both"/>
        <w:rPr>
          <w:b/>
          <w:bCs/>
          <w:sz w:val="23"/>
          <w:szCs w:val="23"/>
          <w:bdr w:val="none" w:sz="0" w:space="0" w:color="auto" w:frame="1"/>
        </w:rPr>
      </w:pPr>
      <w:r w:rsidRPr="00E27A53">
        <w:rPr>
          <w:sz w:val="23"/>
          <w:szCs w:val="23"/>
          <w:shd w:val="clear" w:color="auto" w:fill="FFFFFF"/>
        </w:rPr>
        <w:t>The quantity X</w:t>
      </w:r>
      <w:r w:rsidRPr="00E27A53">
        <w:rPr>
          <w:sz w:val="23"/>
          <w:szCs w:val="23"/>
          <w:bdr w:val="none" w:sz="0" w:space="0" w:color="auto" w:frame="1"/>
          <w:shd w:val="clear" w:color="auto" w:fill="FFFFFF"/>
          <w:vertAlign w:val="superscript"/>
        </w:rPr>
        <w:t>2</w:t>
      </w:r>
      <w:r w:rsidRPr="00E27A53">
        <w:rPr>
          <w:sz w:val="23"/>
          <w:szCs w:val="23"/>
          <w:shd w:val="clear" w:color="auto" w:fill="FFFFFF"/>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sidRPr="00E27A53">
        <w:rPr>
          <w:b/>
          <w:bCs/>
          <w:sz w:val="23"/>
          <w:szCs w:val="23"/>
          <w:bdr w:val="none" w:sz="0" w:space="0" w:color="auto" w:frame="1"/>
        </w:rPr>
        <w:t>The general formula of X</w:t>
      </w:r>
      <w:r w:rsidRPr="00E27A53">
        <w:rPr>
          <w:b/>
          <w:bCs/>
          <w:sz w:val="23"/>
          <w:szCs w:val="23"/>
          <w:bdr w:val="none" w:sz="0" w:space="0" w:color="auto" w:frame="1"/>
          <w:vertAlign w:val="superscript"/>
        </w:rPr>
        <w:t>2</w:t>
      </w:r>
      <w:r w:rsidRPr="00E27A53">
        <w:rPr>
          <w:b/>
          <w:bCs/>
          <w:sz w:val="23"/>
          <w:szCs w:val="23"/>
          <w:bdr w:val="none" w:sz="0" w:space="0" w:color="auto" w:frame="1"/>
        </w:rPr>
        <w:t> is as follows:</w:t>
      </w:r>
    </w:p>
    <w:p w:rsidR="0081258D" w:rsidRPr="00E27A53" w:rsidRDefault="0081258D" w:rsidP="001E58C7">
      <w:pPr>
        <w:pStyle w:val="ListParagraph"/>
        <w:spacing w:line="276" w:lineRule="auto"/>
        <w:ind w:left="360"/>
        <w:jc w:val="both"/>
        <w:rPr>
          <w:sz w:val="23"/>
          <w:szCs w:val="23"/>
        </w:rPr>
      </w:pPr>
      <w:r w:rsidRPr="00E27A53">
        <w:rPr>
          <w:sz w:val="23"/>
          <w:szCs w:val="23"/>
        </w:rPr>
        <w:t>X</w:t>
      </w:r>
      <w:r w:rsidRPr="00E27A53">
        <w:rPr>
          <w:sz w:val="23"/>
          <w:szCs w:val="23"/>
          <w:bdr w:val="none" w:sz="0" w:space="0" w:color="auto" w:frame="1"/>
          <w:vertAlign w:val="superscript"/>
        </w:rPr>
        <w:t>2</w:t>
      </w:r>
      <w:r w:rsidRPr="00E27A53">
        <w:rPr>
          <w:sz w:val="23"/>
          <w:szCs w:val="23"/>
        </w:rPr>
        <w:t> = ∑ (0-E)</w:t>
      </w:r>
      <w:r w:rsidRPr="00E27A53">
        <w:rPr>
          <w:sz w:val="23"/>
          <w:szCs w:val="23"/>
          <w:bdr w:val="none" w:sz="0" w:space="0" w:color="auto" w:frame="1"/>
          <w:vertAlign w:val="superscript"/>
        </w:rPr>
        <w:t>2</w:t>
      </w:r>
      <w:r w:rsidRPr="00E27A53">
        <w:rPr>
          <w:sz w:val="23"/>
          <w:szCs w:val="23"/>
        </w:rPr>
        <w:t>/E. where,</w:t>
      </w:r>
    </w:p>
    <w:p w:rsidR="0081258D" w:rsidRPr="00E27A53" w:rsidRDefault="0081258D" w:rsidP="001E58C7">
      <w:pPr>
        <w:pStyle w:val="ListParagraph"/>
        <w:spacing w:line="276" w:lineRule="auto"/>
        <w:ind w:left="360"/>
        <w:jc w:val="both"/>
        <w:rPr>
          <w:sz w:val="23"/>
          <w:szCs w:val="23"/>
        </w:rPr>
      </w:pPr>
      <w:r w:rsidRPr="00E27A53">
        <w:rPr>
          <w:sz w:val="23"/>
          <w:szCs w:val="23"/>
        </w:rPr>
        <w:t xml:space="preserve">∑ = summation, </w:t>
      </w:r>
    </w:p>
    <w:p w:rsidR="0081258D" w:rsidRPr="00E27A53" w:rsidRDefault="0081258D" w:rsidP="001E58C7">
      <w:pPr>
        <w:pStyle w:val="ListParagraph"/>
        <w:spacing w:line="276" w:lineRule="auto"/>
        <w:ind w:left="360"/>
        <w:jc w:val="both"/>
        <w:rPr>
          <w:sz w:val="23"/>
          <w:szCs w:val="23"/>
        </w:rPr>
      </w:pPr>
      <w:r w:rsidRPr="00E27A53">
        <w:rPr>
          <w:sz w:val="23"/>
          <w:szCs w:val="23"/>
        </w:rPr>
        <w:t>0 = observed frequencies</w:t>
      </w:r>
    </w:p>
    <w:p w:rsidR="0081258D" w:rsidRPr="00E27A53" w:rsidRDefault="0081258D" w:rsidP="001E58C7">
      <w:pPr>
        <w:pStyle w:val="ListParagraph"/>
        <w:spacing w:line="276" w:lineRule="auto"/>
        <w:ind w:left="360"/>
        <w:jc w:val="both"/>
        <w:rPr>
          <w:sz w:val="23"/>
          <w:szCs w:val="23"/>
        </w:rPr>
      </w:pPr>
      <w:r w:rsidRPr="00E27A53">
        <w:rPr>
          <w:sz w:val="23"/>
          <w:szCs w:val="23"/>
        </w:rPr>
        <w:t xml:space="preserve"> E = expected frequencies</w:t>
      </w:r>
    </w:p>
    <w:p w:rsidR="0081258D" w:rsidRPr="00E27A53" w:rsidRDefault="0081258D" w:rsidP="001E58C7">
      <w:pPr>
        <w:pStyle w:val="ListParagraph"/>
        <w:spacing w:line="276" w:lineRule="auto"/>
        <w:ind w:left="360"/>
        <w:jc w:val="both"/>
        <w:rPr>
          <w:sz w:val="23"/>
          <w:szCs w:val="23"/>
          <w:shd w:val="clear" w:color="auto" w:fill="FFFFFF"/>
        </w:rPr>
      </w:pPr>
      <w:r w:rsidRPr="00E27A53">
        <w:rPr>
          <w:sz w:val="23"/>
          <w:szCs w:val="23"/>
          <w:shd w:val="clear" w:color="auto" w:fill="FFFFFF"/>
        </w:rPr>
        <w:t>The four null hypotheses to be tested are:</w:t>
      </w:r>
    </w:p>
    <w:p w:rsidR="0081258D" w:rsidRPr="00E27A53" w:rsidRDefault="0081258D" w:rsidP="001E58C7">
      <w:pPr>
        <w:pStyle w:val="ListParagraph"/>
        <w:numPr>
          <w:ilvl w:val="0"/>
          <w:numId w:val="2"/>
        </w:numPr>
        <w:spacing w:line="276" w:lineRule="auto"/>
        <w:jc w:val="both"/>
        <w:rPr>
          <w:sz w:val="23"/>
          <w:szCs w:val="23"/>
          <w:shd w:val="clear" w:color="auto" w:fill="FFFFFF"/>
        </w:rPr>
      </w:pPr>
      <w:r w:rsidRPr="00E27A53">
        <w:rPr>
          <w:sz w:val="23"/>
          <w:szCs w:val="23"/>
          <w:shd w:val="clear" w:color="auto" w:fill="FFFFFF"/>
        </w:rPr>
        <w:t>There is no significance relationship reward system and employee performance in Tuyil Pharmaceutical Industry, Ilorin</w:t>
      </w:r>
    </w:p>
    <w:p w:rsidR="0081258D" w:rsidRPr="00E27A53" w:rsidRDefault="0081258D" w:rsidP="001E58C7">
      <w:pPr>
        <w:pStyle w:val="ListParagraph"/>
        <w:numPr>
          <w:ilvl w:val="0"/>
          <w:numId w:val="2"/>
        </w:numPr>
        <w:spacing w:line="276" w:lineRule="auto"/>
        <w:jc w:val="both"/>
        <w:rPr>
          <w:sz w:val="23"/>
          <w:szCs w:val="23"/>
          <w:shd w:val="clear" w:color="auto" w:fill="FFFFFF"/>
        </w:rPr>
      </w:pPr>
      <w:r w:rsidRPr="00E27A53">
        <w:rPr>
          <w:sz w:val="23"/>
          <w:szCs w:val="23"/>
          <w:shd w:val="clear" w:color="auto" w:fill="FFFFFF"/>
        </w:rPr>
        <w:t>Reward system is not the main problem facing employee performance in Tuyil Pharmaceutical Industry, Ilorin</w:t>
      </w:r>
    </w:p>
    <w:p w:rsidR="0081258D" w:rsidRPr="00E27A53" w:rsidRDefault="0081258D" w:rsidP="001E58C7">
      <w:pPr>
        <w:pStyle w:val="ListParagraph"/>
        <w:numPr>
          <w:ilvl w:val="0"/>
          <w:numId w:val="2"/>
        </w:numPr>
        <w:spacing w:line="276" w:lineRule="auto"/>
        <w:jc w:val="both"/>
        <w:rPr>
          <w:sz w:val="23"/>
          <w:szCs w:val="23"/>
          <w:shd w:val="clear" w:color="auto" w:fill="FFFFFF"/>
        </w:rPr>
      </w:pPr>
      <w:r w:rsidRPr="00E27A53">
        <w:rPr>
          <w:sz w:val="23"/>
          <w:szCs w:val="23"/>
          <w:shd w:val="clear" w:color="auto" w:fill="FFFFFF"/>
        </w:rPr>
        <w:t>Reward system has no positive effect on employee performance in Tuyil Pharmaceutical Industry, Ilorin.</w:t>
      </w:r>
    </w:p>
    <w:p w:rsidR="0081258D" w:rsidRPr="00E27A53" w:rsidRDefault="0081258D" w:rsidP="001E58C7">
      <w:pPr>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Hypothesis I</w:t>
      </w:r>
    </w:p>
    <w:p w:rsidR="0081258D" w:rsidRDefault="0081258D" w:rsidP="001E58C7">
      <w:pPr>
        <w:spacing w:after="0" w:line="276" w:lineRule="auto"/>
        <w:jc w:val="both"/>
        <w:rPr>
          <w:rFonts w:ascii="Times New Roman" w:hAnsi="Times New Roman" w:cs="Times New Roman"/>
          <w:sz w:val="23"/>
          <w:szCs w:val="23"/>
          <w:shd w:val="clear" w:color="auto" w:fill="FFFFFF"/>
        </w:rPr>
      </w:pPr>
      <w:r w:rsidRPr="00E27A53">
        <w:rPr>
          <w:rFonts w:ascii="Times New Roman" w:hAnsi="Times New Roman" w:cs="Times New Roman"/>
          <w:b/>
          <w:sz w:val="23"/>
          <w:szCs w:val="23"/>
        </w:rPr>
        <w:t xml:space="preserve">        H0:</w:t>
      </w:r>
      <w:r w:rsidRPr="00E27A53">
        <w:rPr>
          <w:rFonts w:ascii="Times New Roman" w:hAnsi="Times New Roman" w:cs="Times New Roman"/>
          <w:sz w:val="23"/>
          <w:szCs w:val="23"/>
          <w:shd w:val="clear" w:color="auto" w:fill="FFFFFF"/>
        </w:rPr>
        <w:t xml:space="preserve"> There is no significance relationship reward system and employee performance in Tuyil Pharmaceutical Industry, Ilorin</w:t>
      </w:r>
    </w:p>
    <w:p w:rsidR="0081258D" w:rsidRDefault="0081258D" w:rsidP="001E58C7">
      <w:pPr>
        <w:spacing w:after="0" w:line="276" w:lineRule="auto"/>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br w:type="page"/>
      </w:r>
    </w:p>
    <w:p w:rsidR="0081258D" w:rsidRPr="00E27A53" w:rsidRDefault="0081258D" w:rsidP="001E58C7">
      <w:pPr>
        <w:spacing w:after="0" w:line="276" w:lineRule="auto"/>
        <w:jc w:val="both"/>
        <w:rPr>
          <w:rFonts w:ascii="Times New Roman" w:hAnsi="Times New Roman" w:cs="Times New Roman"/>
          <w:sz w:val="23"/>
          <w:szCs w:val="23"/>
          <w:shd w:val="clear" w:color="auto" w:fill="FFFFFF"/>
        </w:rPr>
      </w:pPr>
    </w:p>
    <w:p w:rsidR="0081258D" w:rsidRPr="001E58C7" w:rsidRDefault="0081258D" w:rsidP="001E58C7">
      <w:pPr>
        <w:pStyle w:val="ListParagraph"/>
        <w:numPr>
          <w:ilvl w:val="0"/>
          <w:numId w:val="3"/>
        </w:numPr>
        <w:spacing w:line="276" w:lineRule="auto"/>
        <w:jc w:val="both"/>
        <w:rPr>
          <w:sz w:val="23"/>
          <w:szCs w:val="23"/>
        </w:rPr>
      </w:pPr>
      <w:r>
        <w:rPr>
          <w:noProof/>
          <w:sz w:val="23"/>
          <w:szCs w:val="23"/>
        </w:rPr>
        <mc:AlternateContent>
          <mc:Choice Requires="wps">
            <w:drawing>
              <wp:anchor distT="0" distB="0" distL="114300" distR="114300" simplePos="0" relativeHeight="251659264" behindDoc="0" locked="0" layoutInCell="1" allowOverlap="1">
                <wp:simplePos x="0" y="0"/>
                <wp:positionH relativeFrom="margin">
                  <wp:posOffset>-48260</wp:posOffset>
                </wp:positionH>
                <wp:positionV relativeFrom="paragraph">
                  <wp:posOffset>548640</wp:posOffset>
                </wp:positionV>
                <wp:extent cx="5286375" cy="9525"/>
                <wp:effectExtent l="0" t="0" r="28575" b="2857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63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88742A" id="Straight Connector 7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pt,43.2pt" to="412.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" strokecolor="black [3200]" strokeweight="1.5pt">
                <v:stroke joinstyle="miter"/>
                <o:lock v:ext="edit" shapetype="f"/>
                <w10:wrap anchorx="margin"/>
              </v:line>
            </w:pict>
          </mc:Fallback>
        </mc:AlternateContent>
      </w:r>
      <w:r w:rsidRPr="00E27A53">
        <w:rPr>
          <w:b/>
          <w:sz w:val="23"/>
          <w:szCs w:val="23"/>
        </w:rPr>
        <w:t>Table 1:</w:t>
      </w:r>
      <w:r w:rsidRPr="00E27A53">
        <w:rPr>
          <w:i/>
          <w:sz w:val="23"/>
          <w:szCs w:val="23"/>
        </w:rPr>
        <w:t>table showing the manually computed value of Chi-square, degree of freedom, observed value, expected value and p0.05 value.</w:t>
      </w:r>
    </w:p>
    <w:p w:rsidR="001E58C7" w:rsidRPr="00E27A53" w:rsidRDefault="001E58C7" w:rsidP="001E58C7">
      <w:pPr>
        <w:pStyle w:val="ListParagraph"/>
        <w:numPr>
          <w:ilvl w:val="0"/>
          <w:numId w:val="3"/>
        </w:numPr>
        <w:spacing w:line="276" w:lineRule="auto"/>
        <w:jc w:val="both"/>
        <w:rPr>
          <w:sz w:val="23"/>
          <w:szCs w:val="23"/>
        </w:rPr>
      </w:pPr>
    </w:p>
    <w:p w:rsidR="0081258D" w:rsidRPr="00E27A53" w:rsidRDefault="0081258D" w:rsidP="001E58C7">
      <w:pPr>
        <w:spacing w:after="0" w:line="276" w:lineRule="auto"/>
        <w:rPr>
          <w:rFonts w:ascii="Times New Roman" w:hAnsi="Times New Roman" w:cs="Times New Roman"/>
          <w:sz w:val="23"/>
          <w:szCs w:val="23"/>
          <w:vertAlign w:val="subscript"/>
        </w:rPr>
      </w:pPr>
      <w:r w:rsidRPr="00E27A53">
        <w:rPr>
          <w:rFonts w:ascii="Times New Roman" w:hAnsi="Times New Roman" w:cs="Times New Roman"/>
          <w:sz w:val="23"/>
          <w:szCs w:val="23"/>
        </w:rPr>
        <w:t>Statistical variables</w:t>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t>Observed       Expected     X</w:t>
      </w:r>
      <w:r w:rsidRPr="00E27A53">
        <w:rPr>
          <w:rFonts w:ascii="Times New Roman" w:hAnsi="Times New Roman" w:cs="Times New Roman"/>
          <w:sz w:val="23"/>
          <w:szCs w:val="23"/>
          <w:vertAlign w:val="superscript"/>
        </w:rPr>
        <w:t>2</w:t>
      </w:r>
      <w:r w:rsidRPr="00E27A53">
        <w:rPr>
          <w:rFonts w:ascii="Times New Roman" w:hAnsi="Times New Roman" w:cs="Times New Roman"/>
          <w:sz w:val="23"/>
          <w:szCs w:val="23"/>
        </w:rPr>
        <w:t>-value</w:t>
      </w:r>
      <w:r w:rsidRPr="00E27A53">
        <w:rPr>
          <w:rFonts w:ascii="Times New Roman" w:hAnsi="Times New Roman" w:cs="Times New Roman"/>
          <w:sz w:val="23"/>
          <w:szCs w:val="23"/>
        </w:rPr>
        <w:tab/>
        <w:t>P</w:t>
      </w:r>
      <w:r w:rsidRPr="00E27A53">
        <w:rPr>
          <w:rFonts w:ascii="Times New Roman" w:hAnsi="Times New Roman" w:cs="Times New Roman"/>
          <w:sz w:val="23"/>
          <w:szCs w:val="23"/>
          <w:vertAlign w:val="subscript"/>
        </w:rPr>
        <w:t>0.05</w:t>
      </w:r>
    </w:p>
    <w:p w:rsidR="0081258D" w:rsidRPr="00E27A53" w:rsidRDefault="0081258D" w:rsidP="001E58C7">
      <w:pPr>
        <w:spacing w:after="0" w:line="276" w:lineRule="auto"/>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0288" behindDoc="0" locked="0" layoutInCell="1" allowOverlap="1">
                <wp:simplePos x="0" y="0"/>
                <wp:positionH relativeFrom="margin">
                  <wp:posOffset>-66675</wp:posOffset>
                </wp:positionH>
                <wp:positionV relativeFrom="paragraph">
                  <wp:posOffset>24765</wp:posOffset>
                </wp:positionV>
                <wp:extent cx="5353050" cy="9525"/>
                <wp:effectExtent l="0" t="0" r="19050" b="2857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1215D9" id="Straight Connector 5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95pt" to="41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" strokecolor="windowText" strokeweight="1.5pt">
                <v:stroke joinstyle="miter"/>
                <o:lock v:ext="edit" shapetype="f"/>
                <w10:wrap anchorx="margin"/>
              </v:line>
            </w:pict>
          </mc:Fallback>
        </mc:AlternateContent>
      </w:r>
      <w:r w:rsidRPr="00E27A53">
        <w:rPr>
          <w:rFonts w:ascii="Times New Roman" w:hAnsi="Times New Roman" w:cs="Times New Roman"/>
          <w:sz w:val="23"/>
          <w:szCs w:val="23"/>
        </w:rPr>
        <w:t>Reward System</w:t>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p>
    <w:p w:rsidR="0081258D" w:rsidRPr="00E27A53" w:rsidRDefault="0081258D" w:rsidP="001E58C7">
      <w:pPr>
        <w:spacing w:after="0" w:line="276" w:lineRule="auto"/>
        <w:rPr>
          <w:rFonts w:ascii="Times New Roman" w:hAnsi="Times New Roman" w:cs="Times New Roman"/>
          <w:sz w:val="23"/>
          <w:szCs w:val="23"/>
        </w:rPr>
      </w:pPr>
      <w:r w:rsidRPr="00E27A53">
        <w:rPr>
          <w:rFonts w:ascii="Times New Roman" w:hAnsi="Times New Roman" w:cs="Times New Roman"/>
          <w:sz w:val="23"/>
          <w:szCs w:val="23"/>
        </w:rPr>
        <w:t>Employee’s performance                    179</w:t>
      </w:r>
      <w:r w:rsidRPr="00E27A53">
        <w:rPr>
          <w:rFonts w:ascii="Times New Roman" w:hAnsi="Times New Roman" w:cs="Times New Roman"/>
          <w:sz w:val="23"/>
          <w:szCs w:val="23"/>
        </w:rPr>
        <w:tab/>
      </w:r>
      <w:r w:rsidRPr="00E27A53">
        <w:rPr>
          <w:rFonts w:ascii="Times New Roman" w:hAnsi="Times New Roman" w:cs="Times New Roman"/>
          <w:sz w:val="23"/>
          <w:szCs w:val="23"/>
        </w:rPr>
        <w:tab/>
        <w:t>140</w:t>
      </w:r>
      <w:r w:rsidRPr="00E27A53">
        <w:rPr>
          <w:rFonts w:ascii="Times New Roman" w:hAnsi="Times New Roman" w:cs="Times New Roman"/>
          <w:sz w:val="23"/>
          <w:szCs w:val="23"/>
        </w:rPr>
        <w:tab/>
        <w:t xml:space="preserve">      10.86</w:t>
      </w:r>
      <w:r w:rsidRPr="00E27A53">
        <w:rPr>
          <w:rFonts w:ascii="Times New Roman" w:hAnsi="Times New Roman" w:cs="Times New Roman"/>
          <w:sz w:val="23"/>
          <w:szCs w:val="23"/>
        </w:rPr>
        <w:tab/>
        <w:t>9.488</w:t>
      </w:r>
    </w:p>
    <w:p w:rsidR="0081258D" w:rsidRPr="00E27A53" w:rsidRDefault="0081258D" w:rsidP="001E58C7">
      <w:pPr>
        <w:spacing w:after="0" w:line="276" w:lineRule="auto"/>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1312" behindDoc="0" locked="0" layoutInCell="1" allowOverlap="1">
                <wp:simplePos x="0" y="0"/>
                <wp:positionH relativeFrom="margin">
                  <wp:posOffset>-47625</wp:posOffset>
                </wp:positionH>
                <wp:positionV relativeFrom="paragraph">
                  <wp:posOffset>200660</wp:posOffset>
                </wp:positionV>
                <wp:extent cx="5353050" cy="9525"/>
                <wp:effectExtent l="0" t="0" r="19050" b="2857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37B8E" id="Straight Connector 7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5.8pt" to="41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" strokecolor="black [3200]" strokeweight="1.5pt">
                <v:stroke joinstyle="miter"/>
                <o:lock v:ext="edit" shapetype="f"/>
                <w10:wrap anchorx="margin"/>
              </v:line>
            </w:pict>
          </mc:Fallback>
        </mc:AlternateContent>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p>
    <w:p w:rsidR="0081258D" w:rsidRPr="00E27A53" w:rsidRDefault="0081258D" w:rsidP="001E58C7">
      <w:pPr>
        <w:spacing w:after="0" w:line="276" w:lineRule="auto"/>
        <w:rPr>
          <w:rFonts w:ascii="Times New Roman" w:hAnsi="Times New Roman" w:cs="Times New Roman"/>
          <w:sz w:val="23"/>
          <w:szCs w:val="23"/>
        </w:rPr>
      </w:pPr>
      <w:r w:rsidRPr="00E27A53">
        <w:rPr>
          <w:rFonts w:ascii="Times New Roman" w:hAnsi="Times New Roman" w:cs="Times New Roman"/>
          <w:sz w:val="23"/>
          <w:szCs w:val="23"/>
        </w:rPr>
        <w:t>P-value (sig) = 9.488 at 95% alpha level and degree of freedom of 4</w:t>
      </w:r>
    </w:p>
    <w:p w:rsidR="0081258D" w:rsidRPr="00E27A53" w:rsidRDefault="0081258D" w:rsidP="001E58C7">
      <w:pPr>
        <w:spacing w:after="0" w:line="276" w:lineRule="auto"/>
        <w:rPr>
          <w:rFonts w:ascii="Times New Roman" w:hAnsi="Times New Roman" w:cs="Times New Roman"/>
          <w:sz w:val="23"/>
          <w:szCs w:val="23"/>
        </w:rPr>
      </w:pPr>
      <w:r w:rsidRPr="00E27A53">
        <w:rPr>
          <w:rFonts w:ascii="Times New Roman" w:hAnsi="Times New Roman" w:cs="Times New Roman"/>
          <w:b/>
          <w:sz w:val="23"/>
          <w:szCs w:val="23"/>
        </w:rPr>
        <w:t xml:space="preserve">Decision Rule: </w:t>
      </w:r>
      <w:r w:rsidRPr="00E27A53">
        <w:rPr>
          <w:rFonts w:ascii="Times New Roman" w:hAnsi="Times New Roman" w:cs="Times New Roman"/>
          <w:sz w:val="23"/>
          <w:szCs w:val="23"/>
        </w:rPr>
        <w:t>From the result above, the P-value at 95% (0.05) level of confidence is 9.488at 4 degree of freedom. This means that the P-value is less than the calculated chi-square, and this will result in rejecting the null hypothesis and accepting the alternative hypothesis.</w:t>
      </w:r>
    </w:p>
    <w:p w:rsidR="0081258D" w:rsidRPr="00E27A53" w:rsidRDefault="0081258D" w:rsidP="001E58C7">
      <w:pPr>
        <w:spacing w:after="0" w:line="276" w:lineRule="auto"/>
        <w:jc w:val="both"/>
        <w:rPr>
          <w:rFonts w:ascii="Times New Roman" w:hAnsi="Times New Roman" w:cs="Times New Roman"/>
          <w:b/>
          <w:sz w:val="23"/>
          <w:szCs w:val="23"/>
        </w:rPr>
      </w:pPr>
      <w:r w:rsidRPr="00E27A53">
        <w:rPr>
          <w:rFonts w:ascii="Times New Roman" w:hAnsi="Times New Roman" w:cs="Times New Roman"/>
          <w:b/>
          <w:sz w:val="23"/>
          <w:szCs w:val="23"/>
        </w:rPr>
        <w:t xml:space="preserve"> Hypothesis II</w:t>
      </w:r>
    </w:p>
    <w:p w:rsidR="0081258D" w:rsidRPr="00E27A53" w:rsidRDefault="0081258D" w:rsidP="001E58C7">
      <w:pPr>
        <w:pStyle w:val="ListParagraph"/>
        <w:spacing w:line="276" w:lineRule="auto"/>
        <w:ind w:left="1080"/>
        <w:jc w:val="both"/>
        <w:rPr>
          <w:sz w:val="23"/>
          <w:szCs w:val="23"/>
          <w:shd w:val="clear" w:color="auto" w:fill="FFFFFF"/>
        </w:rPr>
      </w:pPr>
      <w:r w:rsidRPr="00E27A53">
        <w:rPr>
          <w:b/>
          <w:sz w:val="23"/>
          <w:szCs w:val="23"/>
        </w:rPr>
        <w:t xml:space="preserve">H0: </w:t>
      </w:r>
      <w:r w:rsidRPr="00E27A53">
        <w:rPr>
          <w:sz w:val="23"/>
          <w:szCs w:val="23"/>
          <w:shd w:val="clear" w:color="auto" w:fill="FFFFFF"/>
        </w:rPr>
        <w:t>Reward system is not the main problem facing employee performance in Tuyil Pharmaceutical Industry, Ilorin</w:t>
      </w:r>
    </w:p>
    <w:p w:rsidR="0081258D" w:rsidRPr="00E27A53" w:rsidRDefault="0081258D" w:rsidP="001E58C7">
      <w:pPr>
        <w:spacing w:after="0" w:line="276" w:lineRule="auto"/>
        <w:contextualSpacing/>
        <w:jc w:val="both"/>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2336" behindDoc="0" locked="0" layoutInCell="1" allowOverlap="1">
                <wp:simplePos x="0" y="0"/>
                <wp:positionH relativeFrom="margin">
                  <wp:posOffset>-57785</wp:posOffset>
                </wp:positionH>
                <wp:positionV relativeFrom="paragraph">
                  <wp:posOffset>614045</wp:posOffset>
                </wp:positionV>
                <wp:extent cx="5286375" cy="9525"/>
                <wp:effectExtent l="0" t="0" r="28575" b="2857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63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B73A74" id="Straight Connector 5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5pt,48.35pt" to="411.7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" strokecolor="black [3200]" strokeweight="1.5pt">
                <v:stroke joinstyle="miter"/>
                <o:lock v:ext="edit" shapetype="f"/>
                <w10:wrap anchorx="margin"/>
              </v:line>
            </w:pict>
          </mc:Fallback>
        </mc:AlternateContent>
      </w:r>
      <w:r w:rsidRPr="00E27A53">
        <w:rPr>
          <w:rFonts w:ascii="Times New Roman" w:hAnsi="Times New Roman" w:cs="Times New Roman"/>
          <w:b/>
          <w:sz w:val="23"/>
          <w:szCs w:val="23"/>
        </w:rPr>
        <w:t xml:space="preserve">Table 2: </w:t>
      </w:r>
      <w:r w:rsidRPr="00E27A53">
        <w:rPr>
          <w:rFonts w:ascii="Times New Roman" w:hAnsi="Times New Roman" w:cs="Times New Roman"/>
          <w:i/>
          <w:sz w:val="23"/>
          <w:szCs w:val="23"/>
        </w:rPr>
        <w:t>Table showing the manually computed value of Chi-square, degree of freedom, observed value, expected value and p0.05 value.</w:t>
      </w:r>
    </w:p>
    <w:p w:rsidR="0081258D" w:rsidRPr="00E27A53" w:rsidRDefault="0081258D" w:rsidP="001E58C7">
      <w:pPr>
        <w:spacing w:after="0" w:line="276" w:lineRule="auto"/>
        <w:rPr>
          <w:rFonts w:ascii="Times New Roman" w:hAnsi="Times New Roman" w:cs="Times New Roman"/>
          <w:sz w:val="23"/>
          <w:szCs w:val="23"/>
          <w:vertAlign w:val="subscript"/>
        </w:rPr>
      </w:pPr>
      <w:r>
        <w:rPr>
          <w:rFonts w:ascii="Times New Roman" w:hAnsi="Times New Roman" w:cs="Times New Roman"/>
          <w:noProof/>
          <w:sz w:val="23"/>
          <w:szCs w:val="23"/>
          <w:lang w:val="en-US"/>
        </w:rPr>
        <mc:AlternateContent>
          <mc:Choice Requires="wps">
            <w:drawing>
              <wp:anchor distT="0" distB="0" distL="114300" distR="114300" simplePos="0" relativeHeight="251663360" behindDoc="0" locked="0" layoutInCell="1" allowOverlap="1">
                <wp:simplePos x="0" y="0"/>
                <wp:positionH relativeFrom="margin">
                  <wp:posOffset>-66675</wp:posOffset>
                </wp:positionH>
                <wp:positionV relativeFrom="paragraph">
                  <wp:posOffset>163195</wp:posOffset>
                </wp:positionV>
                <wp:extent cx="5353050" cy="9525"/>
                <wp:effectExtent l="0" t="0" r="19050" b="2857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4AD878" id="Straight Connector 5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2.85pt" to="416.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" strokecolor="windowText" strokeweight="1.5pt">
                <v:stroke joinstyle="miter"/>
                <o:lock v:ext="edit" shapetype="f"/>
                <w10:wrap anchorx="margin"/>
              </v:line>
            </w:pict>
          </mc:Fallback>
        </mc:AlternateContent>
      </w:r>
      <w:r w:rsidRPr="00E27A53">
        <w:rPr>
          <w:rFonts w:ascii="Times New Roman" w:hAnsi="Times New Roman" w:cs="Times New Roman"/>
          <w:sz w:val="23"/>
          <w:szCs w:val="23"/>
        </w:rPr>
        <w:t>Statistical variables</w:t>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t>Observed       Expected     X</w:t>
      </w:r>
      <w:r w:rsidRPr="00E27A53">
        <w:rPr>
          <w:rFonts w:ascii="Times New Roman" w:hAnsi="Times New Roman" w:cs="Times New Roman"/>
          <w:sz w:val="23"/>
          <w:szCs w:val="23"/>
          <w:vertAlign w:val="superscript"/>
        </w:rPr>
        <w:t>2</w:t>
      </w:r>
      <w:r w:rsidRPr="00E27A53">
        <w:rPr>
          <w:rFonts w:ascii="Times New Roman" w:hAnsi="Times New Roman" w:cs="Times New Roman"/>
          <w:sz w:val="23"/>
          <w:szCs w:val="23"/>
        </w:rPr>
        <w:t>-value</w:t>
      </w:r>
      <w:r w:rsidRPr="00E27A53">
        <w:rPr>
          <w:rFonts w:ascii="Times New Roman" w:hAnsi="Times New Roman" w:cs="Times New Roman"/>
          <w:sz w:val="23"/>
          <w:szCs w:val="23"/>
        </w:rPr>
        <w:tab/>
        <w:t xml:space="preserve">  P</w:t>
      </w:r>
      <w:r w:rsidRPr="00E27A53">
        <w:rPr>
          <w:rFonts w:ascii="Times New Roman" w:hAnsi="Times New Roman" w:cs="Times New Roman"/>
          <w:sz w:val="23"/>
          <w:szCs w:val="23"/>
          <w:vertAlign w:val="subscript"/>
        </w:rPr>
        <w:t>0.05</w:t>
      </w:r>
    </w:p>
    <w:p w:rsidR="0081258D" w:rsidRPr="00E27A53" w:rsidRDefault="0081258D" w:rsidP="001E58C7">
      <w:pPr>
        <w:spacing w:after="0" w:line="276" w:lineRule="auto"/>
        <w:rPr>
          <w:rFonts w:ascii="Times New Roman" w:hAnsi="Times New Roman" w:cs="Times New Roman"/>
          <w:sz w:val="23"/>
          <w:szCs w:val="23"/>
        </w:rPr>
      </w:pPr>
      <w:r w:rsidRPr="00E27A53">
        <w:rPr>
          <w:rFonts w:ascii="Times New Roman" w:hAnsi="Times New Roman" w:cs="Times New Roman"/>
          <w:sz w:val="23"/>
          <w:szCs w:val="23"/>
        </w:rPr>
        <w:t>Reward System                                               170</w:t>
      </w:r>
      <w:r w:rsidRPr="00E27A53">
        <w:rPr>
          <w:rFonts w:ascii="Times New Roman" w:hAnsi="Times New Roman" w:cs="Times New Roman"/>
          <w:sz w:val="23"/>
          <w:szCs w:val="23"/>
        </w:rPr>
        <w:tab/>
      </w:r>
      <w:r w:rsidRPr="00E27A53">
        <w:rPr>
          <w:rFonts w:ascii="Times New Roman" w:hAnsi="Times New Roman" w:cs="Times New Roman"/>
          <w:sz w:val="23"/>
          <w:szCs w:val="23"/>
        </w:rPr>
        <w:tab/>
        <w:t xml:space="preserve"> 140</w:t>
      </w:r>
      <w:r w:rsidRPr="00E27A53">
        <w:rPr>
          <w:rFonts w:ascii="Times New Roman" w:hAnsi="Times New Roman" w:cs="Times New Roman"/>
          <w:sz w:val="23"/>
          <w:szCs w:val="23"/>
        </w:rPr>
        <w:tab/>
        <w:t xml:space="preserve">       6.428     </w:t>
      </w:r>
      <w:r w:rsidRPr="00E27A53">
        <w:rPr>
          <w:rFonts w:ascii="Times New Roman" w:hAnsi="Times New Roman" w:cs="Times New Roman"/>
          <w:sz w:val="23"/>
          <w:szCs w:val="23"/>
        </w:rPr>
        <w:tab/>
        <w:t xml:space="preserve"> 9.488</w:t>
      </w:r>
    </w:p>
    <w:p w:rsidR="0081258D" w:rsidRPr="00E27A53" w:rsidRDefault="0081258D" w:rsidP="001E58C7">
      <w:pPr>
        <w:spacing w:after="0" w:line="276" w:lineRule="auto"/>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4384" behindDoc="0" locked="0" layoutInCell="1" allowOverlap="1">
                <wp:simplePos x="0" y="0"/>
                <wp:positionH relativeFrom="margin">
                  <wp:posOffset>-47625</wp:posOffset>
                </wp:positionH>
                <wp:positionV relativeFrom="paragraph">
                  <wp:posOffset>191135</wp:posOffset>
                </wp:positionV>
                <wp:extent cx="5353050" cy="9525"/>
                <wp:effectExtent l="0" t="0" r="19050" b="2857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6BF82" id="Straight Connector 5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5.05pt" to="417.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" strokecolor="black [3200]" strokeweight="1.5pt">
                <v:stroke joinstyle="miter"/>
                <o:lock v:ext="edit" shapetype="f"/>
                <w10:wrap anchorx="margin"/>
              </v:line>
            </w:pict>
          </mc:Fallback>
        </mc:AlternateContent>
      </w:r>
      <w:r w:rsidRPr="00E27A53">
        <w:rPr>
          <w:rFonts w:ascii="Times New Roman" w:hAnsi="Times New Roman" w:cs="Times New Roman"/>
          <w:sz w:val="23"/>
          <w:szCs w:val="23"/>
        </w:rPr>
        <w:t xml:space="preserve">Employee’s Performance Index </w:t>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r w:rsidRPr="00E27A53">
        <w:rPr>
          <w:rFonts w:ascii="Times New Roman" w:hAnsi="Times New Roman" w:cs="Times New Roman"/>
          <w:sz w:val="23"/>
          <w:szCs w:val="23"/>
        </w:rPr>
        <w:tab/>
      </w:r>
    </w:p>
    <w:p w:rsidR="0081258D" w:rsidRPr="00E27A53" w:rsidRDefault="0081258D" w:rsidP="001E58C7">
      <w:pPr>
        <w:spacing w:after="0" w:line="276" w:lineRule="auto"/>
        <w:rPr>
          <w:rFonts w:ascii="Times New Roman" w:hAnsi="Times New Roman" w:cs="Times New Roman"/>
          <w:sz w:val="23"/>
          <w:szCs w:val="23"/>
        </w:rPr>
      </w:pPr>
      <w:r w:rsidRPr="00E27A53">
        <w:rPr>
          <w:rFonts w:ascii="Times New Roman" w:hAnsi="Times New Roman" w:cs="Times New Roman"/>
          <w:sz w:val="23"/>
          <w:szCs w:val="23"/>
        </w:rPr>
        <w:t>P-value (sig) = 9.488 at 95% alpha level and degree of freedom of 4</w:t>
      </w:r>
    </w:p>
    <w:p w:rsidR="0081258D" w:rsidRPr="00E27A53" w:rsidRDefault="0081258D" w:rsidP="001E58C7">
      <w:pPr>
        <w:spacing w:after="0" w:line="240" w:lineRule="auto"/>
        <w:rPr>
          <w:rFonts w:ascii="Times New Roman" w:hAnsi="Times New Roman" w:cs="Times New Roman"/>
          <w:sz w:val="23"/>
          <w:szCs w:val="23"/>
        </w:rPr>
      </w:pPr>
      <w:r w:rsidRPr="00E27A53">
        <w:rPr>
          <w:rFonts w:ascii="Times New Roman" w:hAnsi="Times New Roman" w:cs="Times New Roman"/>
          <w:b/>
          <w:sz w:val="23"/>
          <w:szCs w:val="23"/>
        </w:rPr>
        <w:t xml:space="preserve">Decision Rule: </w:t>
      </w:r>
      <w:r w:rsidRPr="00E27A53">
        <w:rPr>
          <w:rFonts w:ascii="Times New Roman" w:hAnsi="Times New Roman" w:cs="Times New Roman"/>
          <w:sz w:val="23"/>
          <w:szCs w:val="23"/>
        </w:rPr>
        <w:t>From the result above, the P-value at 95% (0.05) level of confidence is 6.428 at 4 degree of freedom. This means that the P-value is greater than the calculated chi-square, and this will result in rejecting the alternative hypothesis and accepting the null hypothesis.</w:t>
      </w:r>
    </w:p>
    <w:p w:rsidR="0081258D" w:rsidRPr="00E27A53" w:rsidRDefault="0081258D" w:rsidP="001E58C7">
      <w:pPr>
        <w:spacing w:after="0" w:line="240" w:lineRule="auto"/>
        <w:jc w:val="both"/>
        <w:rPr>
          <w:rFonts w:ascii="Times New Roman" w:hAnsi="Times New Roman" w:cs="Times New Roman"/>
          <w:b/>
          <w:sz w:val="23"/>
          <w:szCs w:val="23"/>
        </w:rPr>
      </w:pPr>
      <w:r w:rsidRPr="00E27A53">
        <w:rPr>
          <w:rFonts w:ascii="Times New Roman" w:hAnsi="Times New Roman" w:cs="Times New Roman"/>
          <w:b/>
          <w:sz w:val="23"/>
          <w:szCs w:val="23"/>
        </w:rPr>
        <w:t xml:space="preserve"> Hypothesis III</w:t>
      </w:r>
    </w:p>
    <w:p w:rsidR="0081258D" w:rsidRPr="00E27A53" w:rsidRDefault="0081258D" w:rsidP="001E58C7">
      <w:pPr>
        <w:spacing w:after="0" w:line="240" w:lineRule="auto"/>
        <w:contextualSpacing/>
        <w:jc w:val="both"/>
        <w:rPr>
          <w:rFonts w:ascii="Times New Roman" w:hAnsi="Times New Roman" w:cs="Times New Roman"/>
          <w:sz w:val="23"/>
          <w:szCs w:val="23"/>
          <w:shd w:val="clear" w:color="auto" w:fill="FFFFFF"/>
        </w:rPr>
      </w:pPr>
      <w:r w:rsidRPr="00E27A53">
        <w:rPr>
          <w:rFonts w:ascii="Times New Roman" w:hAnsi="Times New Roman" w:cs="Times New Roman"/>
          <w:b/>
          <w:sz w:val="23"/>
          <w:szCs w:val="23"/>
        </w:rPr>
        <w:t xml:space="preserve">H0: </w:t>
      </w:r>
      <w:r w:rsidRPr="00E27A53">
        <w:rPr>
          <w:rFonts w:ascii="Times New Roman" w:hAnsi="Times New Roman" w:cs="Times New Roman"/>
          <w:sz w:val="23"/>
          <w:szCs w:val="23"/>
          <w:shd w:val="clear" w:color="auto" w:fill="FFFFFF"/>
        </w:rPr>
        <w:t>Reward system has no positive effect on employee performance in Tuyil Pharmaceutical Industry, Ilorin.</w:t>
      </w:r>
    </w:p>
    <w:p w:rsidR="0081258D" w:rsidRDefault="0081258D" w:rsidP="001E58C7">
      <w:pPr>
        <w:spacing w:after="0" w:line="240" w:lineRule="auto"/>
        <w:jc w:val="both"/>
        <w:rPr>
          <w:rFonts w:ascii="Times New Roman" w:hAnsi="Times New Roman" w:cs="Times New Roman"/>
          <w:i/>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5408" behindDoc="0" locked="0" layoutInCell="1" allowOverlap="1">
                <wp:simplePos x="0" y="0"/>
                <wp:positionH relativeFrom="margin">
                  <wp:posOffset>-47625</wp:posOffset>
                </wp:positionH>
                <wp:positionV relativeFrom="paragraph">
                  <wp:posOffset>496570</wp:posOffset>
                </wp:positionV>
                <wp:extent cx="5286375" cy="9525"/>
                <wp:effectExtent l="0" t="0" r="28575" b="2857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63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173CBF" id="Straight Connector 57"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pt,39.1pt" to="41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" strokecolor="black [3200]" strokeweight="1.5pt">
                <v:stroke joinstyle="miter"/>
                <o:lock v:ext="edit" shapetype="f"/>
                <w10:wrap anchorx="margin"/>
              </v:line>
            </w:pict>
          </mc:Fallback>
        </mc:AlternateContent>
      </w:r>
      <w:r w:rsidRPr="00E27A53">
        <w:rPr>
          <w:rFonts w:ascii="Times New Roman" w:hAnsi="Times New Roman" w:cs="Times New Roman"/>
          <w:b/>
          <w:sz w:val="23"/>
          <w:szCs w:val="23"/>
        </w:rPr>
        <w:t>Table 3:</w:t>
      </w:r>
      <w:r w:rsidRPr="00E27A53">
        <w:rPr>
          <w:rFonts w:ascii="Times New Roman" w:hAnsi="Times New Roman" w:cs="Times New Roman"/>
          <w:i/>
          <w:sz w:val="23"/>
          <w:szCs w:val="23"/>
        </w:rPr>
        <w:t xml:space="preserve"> table showing the manually computed value of Chi-square, degree of freedom, observed value, expected value and p0.05 value.</w:t>
      </w:r>
    </w:p>
    <w:p w:rsidR="001E58C7" w:rsidRPr="00E27A53" w:rsidRDefault="001E58C7" w:rsidP="001E58C7">
      <w:pPr>
        <w:spacing w:after="0" w:line="240" w:lineRule="auto"/>
        <w:jc w:val="both"/>
        <w:rPr>
          <w:rFonts w:ascii="Times New Roman" w:hAnsi="Times New Roman" w:cs="Times New Roman"/>
          <w:sz w:val="23"/>
          <w:szCs w:val="23"/>
        </w:rPr>
      </w:pPr>
    </w:p>
    <w:p w:rsidR="0081258D" w:rsidRPr="00E27A53" w:rsidRDefault="0081258D" w:rsidP="001E58C7">
      <w:pPr>
        <w:spacing w:after="0" w:line="240" w:lineRule="auto"/>
        <w:rPr>
          <w:rFonts w:ascii="Times New Roman" w:hAnsi="Times New Roman" w:cs="Times New Roman"/>
          <w:sz w:val="23"/>
          <w:szCs w:val="23"/>
          <w:vertAlign w:val="subscript"/>
        </w:rPr>
      </w:pPr>
      <w:r w:rsidRPr="00E27A53">
        <w:rPr>
          <w:rFonts w:ascii="Times New Roman" w:hAnsi="Times New Roman" w:cs="Times New Roman"/>
          <w:sz w:val="23"/>
          <w:szCs w:val="23"/>
        </w:rPr>
        <w:t>Statistical variables</w:t>
      </w:r>
      <w:r w:rsidRPr="00E27A53">
        <w:rPr>
          <w:rFonts w:ascii="Times New Roman" w:hAnsi="Times New Roman" w:cs="Times New Roman"/>
          <w:sz w:val="23"/>
          <w:szCs w:val="23"/>
        </w:rPr>
        <w:tab/>
        <w:t xml:space="preserve">             Observed       Expected         X</w:t>
      </w:r>
      <w:r w:rsidRPr="00E27A53">
        <w:rPr>
          <w:rFonts w:ascii="Times New Roman" w:hAnsi="Times New Roman" w:cs="Times New Roman"/>
          <w:sz w:val="23"/>
          <w:szCs w:val="23"/>
          <w:vertAlign w:val="superscript"/>
        </w:rPr>
        <w:t>2</w:t>
      </w:r>
      <w:r w:rsidRPr="00E27A53">
        <w:rPr>
          <w:rFonts w:ascii="Times New Roman" w:hAnsi="Times New Roman" w:cs="Times New Roman"/>
          <w:sz w:val="23"/>
          <w:szCs w:val="23"/>
        </w:rPr>
        <w:t xml:space="preserve">-value   </w:t>
      </w:r>
      <w:r w:rsidRPr="00E27A53">
        <w:rPr>
          <w:rFonts w:ascii="Times New Roman" w:hAnsi="Times New Roman" w:cs="Times New Roman"/>
          <w:sz w:val="23"/>
          <w:szCs w:val="23"/>
        </w:rPr>
        <w:tab/>
        <w:t>P</w:t>
      </w:r>
      <w:r w:rsidRPr="00E27A53">
        <w:rPr>
          <w:rFonts w:ascii="Times New Roman" w:hAnsi="Times New Roman" w:cs="Times New Roman"/>
          <w:sz w:val="23"/>
          <w:szCs w:val="23"/>
          <w:vertAlign w:val="subscript"/>
        </w:rPr>
        <w:t>0.05</w:t>
      </w:r>
    </w:p>
    <w:p w:rsidR="0081258D" w:rsidRPr="00E27A53" w:rsidRDefault="0081258D" w:rsidP="001E58C7">
      <w:pPr>
        <w:spacing w:after="0" w:line="240" w:lineRule="auto"/>
        <w:rPr>
          <w:rFonts w:ascii="Times New Roman" w:hAnsi="Times New Roman" w:cs="Times New Roman"/>
          <w:sz w:val="23"/>
          <w:szCs w:val="23"/>
        </w:rPr>
      </w:pPr>
      <w:r w:rsidRPr="00E27A53">
        <w:rPr>
          <w:rFonts w:ascii="Times New Roman" w:hAnsi="Times New Roman" w:cs="Times New Roman"/>
          <w:sz w:val="23"/>
          <w:szCs w:val="23"/>
        </w:rPr>
        <w:t>Reward system                           163                 140</w:t>
      </w:r>
      <w:r w:rsidRPr="00E27A53">
        <w:rPr>
          <w:rFonts w:ascii="Times New Roman" w:hAnsi="Times New Roman" w:cs="Times New Roman"/>
          <w:sz w:val="23"/>
          <w:szCs w:val="23"/>
        </w:rPr>
        <w:tab/>
        <w:t xml:space="preserve">              1.20             9.488</w:t>
      </w:r>
    </w:p>
    <w:p w:rsidR="0081258D" w:rsidRPr="00E27A53" w:rsidRDefault="0081258D" w:rsidP="001E58C7">
      <w:pPr>
        <w:spacing w:after="0" w:line="240" w:lineRule="auto"/>
        <w:rPr>
          <w:rFonts w:ascii="Times New Roman" w:hAnsi="Times New Roman" w:cs="Times New Roman"/>
          <w:sz w:val="23"/>
          <w:szCs w:val="23"/>
        </w:rPr>
      </w:pPr>
      <w:r>
        <w:rPr>
          <w:rFonts w:ascii="Times New Roman" w:hAnsi="Times New Roman" w:cs="Times New Roman"/>
          <w:noProof/>
          <w:sz w:val="23"/>
          <w:szCs w:val="23"/>
          <w:lang w:val="en-US"/>
        </w:rPr>
        <mc:AlternateContent>
          <mc:Choice Requires="wps">
            <w:drawing>
              <wp:anchor distT="0" distB="0" distL="114300" distR="114300" simplePos="0" relativeHeight="251666432" behindDoc="0" locked="0" layoutInCell="1" allowOverlap="1">
                <wp:simplePos x="0" y="0"/>
                <wp:positionH relativeFrom="margin">
                  <wp:posOffset>-47625</wp:posOffset>
                </wp:positionH>
                <wp:positionV relativeFrom="paragraph">
                  <wp:posOffset>191135</wp:posOffset>
                </wp:positionV>
                <wp:extent cx="5353050" cy="9525"/>
                <wp:effectExtent l="0" t="0" r="19050" b="2857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2EE34" id="Straight Connector 59"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5.05pt" to="417.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" strokecolor="black [3200]" strokeweight="1.5pt">
                <v:stroke joinstyle="miter"/>
                <o:lock v:ext="edit" shapetype="f"/>
                <w10:wrap anchorx="margin"/>
              </v:line>
            </w:pict>
          </mc:Fallback>
        </mc:AlternateContent>
      </w:r>
      <w:r w:rsidRPr="00E27A53">
        <w:rPr>
          <w:rFonts w:ascii="Times New Roman" w:hAnsi="Times New Roman" w:cs="Times New Roman"/>
          <w:sz w:val="23"/>
          <w:szCs w:val="23"/>
        </w:rPr>
        <w:t>Employee Performance</w:t>
      </w:r>
      <w:r w:rsidRPr="00E27A53">
        <w:rPr>
          <w:rFonts w:ascii="Times New Roman" w:hAnsi="Times New Roman" w:cs="Times New Roman"/>
          <w:sz w:val="23"/>
          <w:szCs w:val="23"/>
        </w:rPr>
        <w:tab/>
      </w:r>
    </w:p>
    <w:p w:rsidR="0081258D" w:rsidRPr="00E27A53" w:rsidRDefault="0081258D" w:rsidP="001E58C7">
      <w:pPr>
        <w:spacing w:after="0" w:line="240" w:lineRule="auto"/>
        <w:rPr>
          <w:rFonts w:ascii="Times New Roman" w:hAnsi="Times New Roman" w:cs="Times New Roman"/>
          <w:sz w:val="23"/>
          <w:szCs w:val="23"/>
        </w:rPr>
      </w:pPr>
      <w:r w:rsidRPr="00E27A53">
        <w:rPr>
          <w:rFonts w:ascii="Times New Roman" w:hAnsi="Times New Roman" w:cs="Times New Roman"/>
          <w:sz w:val="23"/>
          <w:szCs w:val="23"/>
        </w:rPr>
        <w:t>P-value (sig) = 9.488 at 95% alpha level and degree of freedom of 4</w:t>
      </w:r>
    </w:p>
    <w:p w:rsidR="0081258D" w:rsidRPr="00E27A53" w:rsidRDefault="0081258D" w:rsidP="001E58C7">
      <w:pPr>
        <w:spacing w:after="0" w:line="240" w:lineRule="auto"/>
        <w:rPr>
          <w:rFonts w:ascii="Times New Roman" w:hAnsi="Times New Roman" w:cs="Times New Roman"/>
          <w:sz w:val="23"/>
          <w:szCs w:val="23"/>
        </w:rPr>
      </w:pPr>
      <w:r w:rsidRPr="00E27A53">
        <w:rPr>
          <w:rFonts w:ascii="Times New Roman" w:hAnsi="Times New Roman" w:cs="Times New Roman"/>
          <w:b/>
          <w:sz w:val="23"/>
          <w:szCs w:val="23"/>
        </w:rPr>
        <w:t xml:space="preserve">Decision Rule: </w:t>
      </w:r>
      <w:r w:rsidRPr="00E27A53">
        <w:rPr>
          <w:rFonts w:ascii="Times New Roman" w:hAnsi="Times New Roman" w:cs="Times New Roman"/>
          <w:sz w:val="23"/>
          <w:szCs w:val="23"/>
        </w:rPr>
        <w:t>From the result above, the P-value at 95% (0.05) level of confidence is 1.207 at 4 degree of freedom. This means that the P-value is greater than the calculated chi-square, and this will result in rejecting the alternative hypothesis and accepting the null hypothesis.</w:t>
      </w:r>
    </w:p>
    <w:p w:rsidR="0081258D" w:rsidRPr="00E27A53" w:rsidRDefault="0081258D" w:rsidP="0081258D">
      <w:pPr>
        <w:spacing w:after="0" w:line="348" w:lineRule="auto"/>
        <w:jc w:val="center"/>
        <w:rPr>
          <w:rFonts w:ascii="Times New Roman" w:hAnsi="Times New Roman" w:cs="Times New Roman"/>
          <w:b/>
          <w:sz w:val="23"/>
          <w:szCs w:val="23"/>
        </w:rPr>
      </w:pPr>
      <w:r w:rsidRPr="00E27A53">
        <w:rPr>
          <w:rFonts w:ascii="Times New Roman" w:hAnsi="Times New Roman" w:cs="Times New Roman"/>
          <w:b/>
          <w:sz w:val="23"/>
          <w:szCs w:val="23"/>
        </w:rPr>
        <w:lastRenderedPageBreak/>
        <w:t>CHAPTER FIVE</w:t>
      </w:r>
    </w:p>
    <w:p w:rsidR="0081258D" w:rsidRPr="00E27A53" w:rsidRDefault="0081258D" w:rsidP="0081258D">
      <w:pPr>
        <w:spacing w:after="0" w:line="348" w:lineRule="auto"/>
        <w:jc w:val="center"/>
        <w:rPr>
          <w:rFonts w:ascii="Times New Roman" w:hAnsi="Times New Roman" w:cs="Times New Roman"/>
          <w:b/>
          <w:sz w:val="23"/>
          <w:szCs w:val="23"/>
        </w:rPr>
      </w:pPr>
      <w:r w:rsidRPr="00E27A53">
        <w:rPr>
          <w:rFonts w:ascii="Times New Roman" w:hAnsi="Times New Roman" w:cs="Times New Roman"/>
          <w:b/>
          <w:sz w:val="23"/>
          <w:szCs w:val="23"/>
        </w:rPr>
        <w:t>SUMMARY, CONCLUSION AND RECOMMENDATIONS</w:t>
      </w:r>
    </w:p>
    <w:p w:rsidR="0081258D" w:rsidRPr="00E27A53" w:rsidRDefault="0081258D" w:rsidP="0081258D">
      <w:pPr>
        <w:spacing w:after="0" w:line="348" w:lineRule="auto"/>
        <w:rPr>
          <w:rFonts w:ascii="Times New Roman" w:hAnsi="Times New Roman" w:cs="Times New Roman"/>
          <w:b/>
          <w:sz w:val="23"/>
          <w:szCs w:val="23"/>
        </w:rPr>
      </w:pPr>
      <w:r w:rsidRPr="00E27A53">
        <w:rPr>
          <w:rFonts w:ascii="Times New Roman" w:hAnsi="Times New Roman" w:cs="Times New Roman"/>
          <w:b/>
          <w:sz w:val="23"/>
          <w:szCs w:val="23"/>
        </w:rPr>
        <w:t>5.1</w:t>
      </w:r>
      <w:r w:rsidRPr="00E27A53">
        <w:rPr>
          <w:rFonts w:ascii="Times New Roman" w:hAnsi="Times New Roman" w:cs="Times New Roman"/>
          <w:b/>
          <w:sz w:val="23"/>
          <w:szCs w:val="23"/>
        </w:rPr>
        <w:tab/>
        <w:t>SUMMARY OFFINDINGS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This chapter gives a summary of the study with conclusions based upon the results of the study and recommendations for the way forward.</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This research examined the impact of reward system on employees performance, a case of Tuyil Pharmaceutical Industry, Ilorin.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To achieve these objectives a sample of 50 senior staff members were selected and questionnaire were administered. This was further supported with an interview of the rector, registrar and finance officer of the Company. The study revealed the following interesting findings: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Tuyil Pharmaceutical Industry, Ilorin.</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Furthermore, 60% of the sampled employees admitted that, the impact of reward system on their work performance was excellent. They indicated also that, employees performance content was relevant to achieving their personal needs, goals and self development. Below are the summary of findings itemised:</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A large number (60%) of the sampled employees admitted that impact of reward system on employees performance their work performance was excellent.</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The study also revealed the performance content was relevant to achieving their personal needs, goals and self development.</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lastRenderedPageBreak/>
        <w:tab/>
        <w:t>Total respondents representing 100% all indicated that reward system and employees performance contributed to achieving effectiveness and efficiency of Tuyil Pharmaceutical Industry, Ilorin goals.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Regarding analysis on the organizational issues constraining reward system at Tuyil Pharmaceutical Industry, Ilorin, total respondents representing 100% indicated that there were organizational issues constraining with the employees performance.</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5.2</w:t>
      </w:r>
      <w:r w:rsidRPr="00E27A53">
        <w:rPr>
          <w:rFonts w:ascii="Times New Roman" w:hAnsi="Times New Roman" w:cs="Times New Roman"/>
          <w:b/>
          <w:sz w:val="23"/>
          <w:szCs w:val="23"/>
        </w:rPr>
        <w:tab/>
        <w:t>CONCLUSIONS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Based on the results of the study, it became clear that reward system on employees performance strategy was a haphazardly carried out activity at Tuyil Pharmaceutical Industry, Ilorin.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Tuyil Pharmaceutical Industry, Ilorin.</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Furthermore, it can be concluded that clear human resource management in general, and employees performance in particular at Tuyil Pharmaceutical Industry, Ilorin, should become more closely tied to the needs and strategies of Tuyil Pharmaceutical Industry, Ilorin. As this occurs, reward system at Tuyil Pharmaceutical Industry, Ilorin will be the thread that ties together all other activities and integrates these with the rest of the departments.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It became clear from respondents that the major organizational issue constraining reward system on employees performance at Tuyil Pharmaceutical Industry, Ilorin was lack of top management support for the programs. Therefore Tuyil Pharmaceutical Industry, Ilorin in its attempt to enhance the performance of the employees and the reward system which must endeavour to ensure effective reward system strategies across all departments.</w:t>
      </w:r>
    </w:p>
    <w:p w:rsidR="0081258D" w:rsidRPr="00E27A53" w:rsidRDefault="0081258D" w:rsidP="0081258D">
      <w:pPr>
        <w:spacing w:after="0" w:line="348" w:lineRule="auto"/>
        <w:jc w:val="both"/>
        <w:rPr>
          <w:rFonts w:ascii="Times New Roman" w:hAnsi="Times New Roman" w:cs="Times New Roman"/>
          <w:b/>
          <w:sz w:val="23"/>
          <w:szCs w:val="23"/>
        </w:rPr>
      </w:pPr>
      <w:r w:rsidRPr="00E27A53">
        <w:rPr>
          <w:rFonts w:ascii="Times New Roman" w:hAnsi="Times New Roman" w:cs="Times New Roman"/>
          <w:b/>
          <w:sz w:val="23"/>
          <w:szCs w:val="23"/>
        </w:rPr>
        <w:t>5.3</w:t>
      </w:r>
      <w:r w:rsidRPr="00E27A53">
        <w:rPr>
          <w:rFonts w:ascii="Times New Roman" w:hAnsi="Times New Roman" w:cs="Times New Roman"/>
          <w:b/>
          <w:sz w:val="23"/>
          <w:szCs w:val="23"/>
        </w:rPr>
        <w:tab/>
        <w:t>RECOMMENDATIONS</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t>Based on the findings and conclusions, the following recommendations are outlined for addressing challenges identified as well as ways of improving reward system on employees at Tuyil Pharmaceutical Industry, Ilorin:</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 xml:space="preserve">Reward system and employees performance should be seen not only as the thread that ties together all human resource practices, but also as the instrument for establishing and signalling when and how work practices should change. In other words, employees of </w:t>
      </w:r>
      <w:r w:rsidRPr="00E27A53">
        <w:rPr>
          <w:rFonts w:ascii="Times New Roman" w:hAnsi="Times New Roman" w:cs="Times New Roman"/>
          <w:sz w:val="23"/>
          <w:szCs w:val="23"/>
        </w:rPr>
        <w:lastRenderedPageBreak/>
        <w:t>Tuyil Pharmaceutical Industry, Ilorin should take on the role of organizational change agents (Beer &amp; Walton, 1987). To be effective in this role, the HR manager will need to create a framework for making HR decisions based on Tuyil Pharmaceutical Industry, Ilorin vision and strategicplan.</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In order to position Tuyil Pharmaceutical Industry, Ilorin for success, management must empower departments in the various branches to be engaged in performance of employees on reward system. Corporately, three key directions have been identified to assist management in managing the workforce changes. They include:</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 xml:space="preserve"> Building Our Potential</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Strengthening Our Competitiveness</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Renewing Our Workplace.</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The purpose of this is to ensure that Tuyil Pharmaceutical Industry, Ilorin workforce and strategic objectives are aligned to guarantee the delivery of quality programme and services to the public, and that the training would assist in positioning Tuyil Pharmaceutical Industry, Ilorin for the future. Through a collaborative process, each departments hould develop its own employees of the performance and reward system plan, which outlines its critical strategic issues for the next 3 – 5 years as well as proposed strategies to address those issues.</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Some key examples of how departments can plan for the future reward system must be outlined in a document and should be used to help mitigate any negative impacts as a result of demographics, Tuyil Pharmaceutical Industry, Ilorin priorities and competency requirements. The documents can also help ensure that Tuyil Pharmaceutical Industry, Ilorin departments have what they need to get the job done, and that there is efficient matching of skills and competencies to departmental tasks, requirements and outcomes.</w:t>
      </w:r>
    </w:p>
    <w:p w:rsidR="0081258D" w:rsidRPr="00E27A53" w:rsidRDefault="0081258D" w:rsidP="0081258D">
      <w:pPr>
        <w:spacing w:after="0" w:line="312" w:lineRule="auto"/>
        <w:jc w:val="both"/>
        <w:rPr>
          <w:rFonts w:ascii="Times New Roman" w:hAnsi="Times New Roman" w:cs="Times New Roman"/>
          <w:sz w:val="23"/>
          <w:szCs w:val="23"/>
        </w:rPr>
      </w:pPr>
      <w:r w:rsidRPr="00E27A53">
        <w:rPr>
          <w:rFonts w:ascii="Times New Roman" w:hAnsi="Times New Roman" w:cs="Times New Roman"/>
          <w:sz w:val="23"/>
          <w:szCs w:val="23"/>
        </w:rPr>
        <w:tab/>
        <w:t>To better compete in the global market, Tuyil Pharmaceutical Industry, Ilorin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81258D" w:rsidRPr="00E27A53" w:rsidRDefault="0081258D" w:rsidP="0081258D">
      <w:pPr>
        <w:spacing w:after="0" w:line="348" w:lineRule="auto"/>
        <w:jc w:val="both"/>
        <w:rPr>
          <w:rFonts w:ascii="Times New Roman" w:hAnsi="Times New Roman" w:cs="Times New Roman"/>
          <w:sz w:val="23"/>
          <w:szCs w:val="23"/>
        </w:rPr>
      </w:pPr>
      <w:r w:rsidRPr="00E27A53">
        <w:rPr>
          <w:rFonts w:ascii="Times New Roman" w:hAnsi="Times New Roman" w:cs="Times New Roman"/>
          <w:sz w:val="23"/>
          <w:szCs w:val="23"/>
        </w:rPr>
        <w:tab/>
      </w:r>
    </w:p>
    <w:p w:rsidR="001E58C7" w:rsidRDefault="001E58C7">
      <w:pPr>
        <w:rPr>
          <w:rFonts w:ascii="Times New Roman" w:hAnsi="Times New Roman" w:cs="Times New Roman"/>
          <w:b/>
          <w:sz w:val="23"/>
          <w:szCs w:val="23"/>
        </w:rPr>
      </w:pPr>
      <w:r>
        <w:rPr>
          <w:rFonts w:ascii="Times New Roman" w:hAnsi="Times New Roman" w:cs="Times New Roman"/>
          <w:b/>
          <w:sz w:val="23"/>
          <w:szCs w:val="23"/>
        </w:rPr>
        <w:br w:type="page"/>
      </w:r>
    </w:p>
    <w:p w:rsidR="0081258D" w:rsidRPr="00E27A53" w:rsidRDefault="0081258D" w:rsidP="0081258D">
      <w:pPr>
        <w:spacing w:after="0" w:line="348" w:lineRule="auto"/>
        <w:jc w:val="center"/>
        <w:rPr>
          <w:rFonts w:ascii="Times New Roman" w:hAnsi="Times New Roman" w:cs="Times New Roman"/>
          <w:b/>
          <w:sz w:val="23"/>
          <w:szCs w:val="23"/>
        </w:rPr>
      </w:pPr>
      <w:r w:rsidRPr="00E27A53">
        <w:rPr>
          <w:rFonts w:ascii="Times New Roman" w:hAnsi="Times New Roman" w:cs="Times New Roman"/>
          <w:b/>
          <w:sz w:val="23"/>
          <w:szCs w:val="23"/>
        </w:rPr>
        <w:lastRenderedPageBreak/>
        <w:t>REFERENCES</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Ali, R., &amp; Ahmad, M. S. (2020). “The impact of rewa</w:t>
      </w:r>
      <w:r>
        <w:rPr>
          <w:rFonts w:ascii="Times New Roman" w:hAnsi="Times New Roman" w:cs="Times New Roman"/>
          <w:sz w:val="23"/>
          <w:szCs w:val="23"/>
        </w:rPr>
        <w:t>rd and recognition programs  on</w:t>
      </w:r>
      <w:r>
        <w:rPr>
          <w:rFonts w:ascii="Times New Roman" w:hAnsi="Times New Roman" w:cs="Times New Roman"/>
          <w:sz w:val="23"/>
          <w:szCs w:val="23"/>
        </w:rPr>
        <w:tab/>
      </w:r>
      <w:r w:rsidRPr="00E27A53">
        <w:rPr>
          <w:rFonts w:ascii="Times New Roman" w:hAnsi="Times New Roman" w:cs="Times New Roman"/>
          <w:sz w:val="23"/>
          <w:szCs w:val="23"/>
        </w:rPr>
        <w:t>employee’s</w:t>
      </w:r>
      <w:r w:rsidRPr="00E27A53">
        <w:rPr>
          <w:rFonts w:ascii="Times New Roman" w:hAnsi="Times New Roman" w:cs="Times New Roman"/>
          <w:sz w:val="23"/>
          <w:szCs w:val="23"/>
        </w:rPr>
        <w:tab/>
        <w:t xml:space="preserve">motivation and satisfaction: an empirical study.” </w:t>
      </w:r>
      <w:r w:rsidRPr="00E27A53">
        <w:rPr>
          <w:rFonts w:ascii="Times New Roman" w:hAnsi="Times New Roman" w:cs="Times New Roman"/>
          <w:sz w:val="23"/>
          <w:szCs w:val="23"/>
        </w:rPr>
        <w:tab/>
        <w:t>International Review of Business Research Papers,</w:t>
      </w:r>
      <w:r w:rsidRPr="00E27A53">
        <w:rPr>
          <w:rFonts w:ascii="Times New Roman" w:hAnsi="Times New Roman" w:cs="Times New Roman"/>
          <w:sz w:val="23"/>
          <w:szCs w:val="23"/>
        </w:rPr>
        <w:tab/>
        <w:t>5 (4), 270-279.</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Armstrong, Reilly, P, &amp; Brown D, (2020),”increas</w:t>
      </w:r>
      <w:r>
        <w:rPr>
          <w:rFonts w:ascii="Times New Roman" w:hAnsi="Times New Roman" w:cs="Times New Roman"/>
          <w:sz w:val="23"/>
          <w:szCs w:val="23"/>
        </w:rPr>
        <w:t>ing the effectiveness of reward</w:t>
      </w:r>
      <w:r>
        <w:rPr>
          <w:rFonts w:ascii="Times New Roman" w:hAnsi="Times New Roman" w:cs="Times New Roman"/>
          <w:sz w:val="23"/>
          <w:szCs w:val="23"/>
        </w:rPr>
        <w:tab/>
      </w:r>
      <w:r w:rsidRPr="00E27A53">
        <w:rPr>
          <w:rFonts w:ascii="Times New Roman" w:hAnsi="Times New Roman" w:cs="Times New Roman"/>
          <w:sz w:val="23"/>
          <w:szCs w:val="23"/>
        </w:rPr>
        <w:t>management,” Employee Relations, Emerald Group, (33), 2, 106-120.</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Bishop, J. (1987). “The recognition &amp; Reward of Employee Performance.” Journal</w:t>
      </w:r>
      <w:r>
        <w:rPr>
          <w:rFonts w:ascii="Times New Roman" w:hAnsi="Times New Roman" w:cs="Times New Roman"/>
          <w:sz w:val="23"/>
          <w:szCs w:val="23"/>
        </w:rPr>
        <w:t xml:space="preserve"> of</w:t>
      </w:r>
      <w:r>
        <w:rPr>
          <w:rFonts w:ascii="Times New Roman" w:hAnsi="Times New Roman" w:cs="Times New Roman"/>
          <w:sz w:val="23"/>
          <w:szCs w:val="23"/>
        </w:rPr>
        <w:tab/>
      </w:r>
      <w:r w:rsidRPr="00E27A53">
        <w:rPr>
          <w:rFonts w:ascii="Times New Roman" w:hAnsi="Times New Roman" w:cs="Times New Roman"/>
          <w:sz w:val="23"/>
          <w:szCs w:val="23"/>
        </w:rPr>
        <w:t>Labor Economics”, 5</w:t>
      </w:r>
      <w:r w:rsidRPr="00E27A53">
        <w:rPr>
          <w:rFonts w:ascii="Times New Roman" w:hAnsi="Times New Roman" w:cs="Times New Roman"/>
          <w:sz w:val="23"/>
          <w:szCs w:val="23"/>
        </w:rPr>
        <w:tab/>
        <w:t>(4), 36-56.</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Bourne,M, (2017), “ managing through measures a st</w:t>
      </w:r>
      <w:r>
        <w:rPr>
          <w:rFonts w:ascii="Times New Roman" w:hAnsi="Times New Roman" w:cs="Times New Roman"/>
          <w:sz w:val="23"/>
          <w:szCs w:val="23"/>
        </w:rPr>
        <w:t xml:space="preserve">udy of impact </w:t>
      </w:r>
      <w:r>
        <w:rPr>
          <w:rFonts w:ascii="Times New Roman" w:hAnsi="Times New Roman" w:cs="Times New Roman"/>
          <w:sz w:val="23"/>
          <w:szCs w:val="23"/>
        </w:rPr>
        <w:tab/>
        <w:t>on performance,”</w:t>
      </w:r>
      <w:r>
        <w:rPr>
          <w:rFonts w:ascii="Times New Roman" w:hAnsi="Times New Roman" w:cs="Times New Roman"/>
          <w:sz w:val="23"/>
          <w:szCs w:val="23"/>
        </w:rPr>
        <w:tab/>
      </w:r>
      <w:r w:rsidRPr="00E27A53">
        <w:rPr>
          <w:rFonts w:ascii="Times New Roman" w:hAnsi="Times New Roman" w:cs="Times New Roman"/>
          <w:sz w:val="23"/>
          <w:szCs w:val="23"/>
        </w:rPr>
        <w:t>Journal of</w:t>
      </w:r>
      <w:r w:rsidRPr="00E27A53">
        <w:rPr>
          <w:rFonts w:ascii="Times New Roman" w:hAnsi="Times New Roman" w:cs="Times New Roman"/>
          <w:sz w:val="23"/>
          <w:szCs w:val="23"/>
        </w:rPr>
        <w:tab/>
        <w:t xml:space="preserve">Manufacturing Technology Management, (16) 4, </w:t>
      </w:r>
      <w:r w:rsidRPr="00E27A53">
        <w:rPr>
          <w:rFonts w:ascii="Times New Roman" w:hAnsi="Times New Roman" w:cs="Times New Roman"/>
          <w:sz w:val="23"/>
          <w:szCs w:val="23"/>
        </w:rPr>
        <w:tab/>
        <w:t xml:space="preserve">373- 395. </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Fareed E,abidan (2019), “The Impact of Rewards on Employee’s Job Perf</w:t>
      </w:r>
      <w:r>
        <w:rPr>
          <w:rFonts w:ascii="Times New Roman" w:hAnsi="Times New Roman" w:cs="Times New Roman"/>
          <w:sz w:val="23"/>
          <w:szCs w:val="23"/>
        </w:rPr>
        <w:t xml:space="preserve">ormance </w:t>
      </w:r>
      <w:r>
        <w:rPr>
          <w:rFonts w:ascii="Times New Roman" w:hAnsi="Times New Roman" w:cs="Times New Roman"/>
          <w:sz w:val="23"/>
          <w:szCs w:val="23"/>
        </w:rPr>
        <w:tab/>
        <w:t>and</w:t>
      </w:r>
      <w:r>
        <w:rPr>
          <w:rFonts w:ascii="Times New Roman" w:hAnsi="Times New Roman" w:cs="Times New Roman"/>
          <w:sz w:val="23"/>
          <w:szCs w:val="23"/>
        </w:rPr>
        <w:tab/>
      </w:r>
      <w:r w:rsidRPr="00E27A53">
        <w:rPr>
          <w:rFonts w:ascii="Times New Roman" w:hAnsi="Times New Roman" w:cs="Times New Roman"/>
          <w:sz w:val="23"/>
          <w:szCs w:val="23"/>
        </w:rPr>
        <w:t>Job Satisfaction,”</w:t>
      </w:r>
      <w:r w:rsidRPr="00E27A53">
        <w:rPr>
          <w:rFonts w:ascii="Times New Roman" w:hAnsi="Times New Roman" w:cs="Times New Roman"/>
          <w:sz w:val="23"/>
          <w:szCs w:val="23"/>
        </w:rPr>
        <w:tab/>
        <w:t>management and administrative science, (2), 5 ,431-442.</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Farooqui, S, &amp; Nagendra, A, (2014). “The Impact of Person organiza</w:t>
      </w:r>
      <w:r>
        <w:rPr>
          <w:rFonts w:ascii="Times New Roman" w:hAnsi="Times New Roman" w:cs="Times New Roman"/>
          <w:sz w:val="23"/>
          <w:szCs w:val="23"/>
        </w:rPr>
        <w:t>tion Fit on  Job</w:t>
      </w:r>
      <w:r>
        <w:rPr>
          <w:rFonts w:ascii="Times New Roman" w:hAnsi="Times New Roman" w:cs="Times New Roman"/>
          <w:sz w:val="23"/>
          <w:szCs w:val="23"/>
        </w:rPr>
        <w:tab/>
      </w:r>
      <w:r w:rsidRPr="00E27A53">
        <w:rPr>
          <w:rFonts w:ascii="Times New Roman" w:hAnsi="Times New Roman" w:cs="Times New Roman"/>
          <w:sz w:val="23"/>
          <w:szCs w:val="23"/>
        </w:rPr>
        <w:t>Satisfaction and</w:t>
      </w:r>
      <w:r w:rsidRPr="00E27A53">
        <w:rPr>
          <w:rFonts w:ascii="Times New Roman" w:hAnsi="Times New Roman" w:cs="Times New Roman"/>
          <w:sz w:val="23"/>
          <w:szCs w:val="23"/>
        </w:rPr>
        <w:tab/>
        <w:t xml:space="preserve">Performance of the Employees,” Procedia Economics </w:t>
      </w:r>
      <w:r>
        <w:rPr>
          <w:rFonts w:ascii="Times New Roman" w:hAnsi="Times New Roman" w:cs="Times New Roman"/>
          <w:sz w:val="23"/>
          <w:szCs w:val="23"/>
        </w:rPr>
        <w:t>and</w:t>
      </w:r>
      <w:r>
        <w:rPr>
          <w:rFonts w:ascii="Times New Roman" w:hAnsi="Times New Roman" w:cs="Times New Roman"/>
          <w:sz w:val="23"/>
          <w:szCs w:val="23"/>
        </w:rPr>
        <w:tab/>
      </w:r>
      <w:r w:rsidRPr="00E27A53">
        <w:rPr>
          <w:rFonts w:ascii="Times New Roman" w:hAnsi="Times New Roman" w:cs="Times New Roman"/>
          <w:sz w:val="23"/>
          <w:szCs w:val="23"/>
        </w:rPr>
        <w:t>Finance, 11, (2014) 122 – 129.</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 xml:space="preserve">Grooy, W, brink, D, V, M, H, (1999), “job satisfaction of older worker,” </w:t>
      </w:r>
      <w:r>
        <w:rPr>
          <w:rFonts w:ascii="Times New Roman" w:hAnsi="Times New Roman" w:cs="Times New Roman"/>
          <w:sz w:val="23"/>
          <w:szCs w:val="23"/>
        </w:rPr>
        <w:t xml:space="preserve"> International</w:t>
      </w:r>
      <w:r>
        <w:rPr>
          <w:rFonts w:ascii="Times New Roman" w:hAnsi="Times New Roman" w:cs="Times New Roman"/>
          <w:sz w:val="23"/>
          <w:szCs w:val="23"/>
        </w:rPr>
        <w:tab/>
      </w:r>
      <w:r w:rsidRPr="00E27A53">
        <w:rPr>
          <w:rFonts w:ascii="Times New Roman" w:hAnsi="Times New Roman" w:cs="Times New Roman"/>
          <w:sz w:val="23"/>
          <w:szCs w:val="23"/>
        </w:rPr>
        <w:t>Journal of</w:t>
      </w:r>
      <w:r w:rsidRPr="00E27A53">
        <w:rPr>
          <w:rFonts w:ascii="Times New Roman" w:hAnsi="Times New Roman" w:cs="Times New Roman"/>
          <w:sz w:val="23"/>
          <w:szCs w:val="23"/>
        </w:rPr>
        <w:tab/>
        <w:t>Manpower, Emerald, (20), 6, 343-360.</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 xml:space="preserve">Helgesen, O, nest, E, &amp; volsund, T,(2019),” Marketing perceptions and business </w:t>
      </w:r>
      <w:r w:rsidRPr="00E27A53">
        <w:rPr>
          <w:rFonts w:ascii="Times New Roman" w:hAnsi="Times New Roman" w:cs="Times New Roman"/>
          <w:sz w:val="23"/>
          <w:szCs w:val="23"/>
        </w:rPr>
        <w:tab/>
        <w:t xml:space="preserve">performance </w:t>
      </w:r>
      <w:r w:rsidRPr="00E27A53">
        <w:rPr>
          <w:rFonts w:ascii="Times New Roman" w:hAnsi="Times New Roman" w:cs="Times New Roman"/>
          <w:sz w:val="23"/>
          <w:szCs w:val="23"/>
        </w:rPr>
        <w:tab/>
        <w:t>implication for marketing education, Marketing Intelligence &amp; Plannin, (27) 1, 25-47.</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 xml:space="preserve">Kabak, E, K, Gocer, K, S, A, Kucuksoylemez, S, Tuncer, G, (2014) “strategies for </w:t>
      </w:r>
      <w:r w:rsidRPr="00E27A53">
        <w:rPr>
          <w:rFonts w:ascii="Times New Roman" w:hAnsi="Times New Roman" w:cs="Times New Roman"/>
          <w:sz w:val="23"/>
          <w:szCs w:val="23"/>
        </w:rPr>
        <w:tab/>
        <w:t>employee joSb</w:t>
      </w:r>
      <w:r w:rsidRPr="00E27A53">
        <w:rPr>
          <w:rFonts w:ascii="Times New Roman" w:hAnsi="Times New Roman" w:cs="Times New Roman"/>
          <w:sz w:val="23"/>
          <w:szCs w:val="23"/>
        </w:rPr>
        <w:tab/>
        <w:t>satisfaction: a case of service sector,” Procedia - Social and Behavio</w:t>
      </w:r>
      <w:r>
        <w:rPr>
          <w:rFonts w:ascii="Times New Roman" w:hAnsi="Times New Roman" w:cs="Times New Roman"/>
          <w:sz w:val="23"/>
          <w:szCs w:val="23"/>
        </w:rPr>
        <w:t xml:space="preserve">ral Sciences 150  (2014) </w:t>
      </w:r>
      <w:r w:rsidRPr="00E27A53">
        <w:rPr>
          <w:rFonts w:ascii="Times New Roman" w:hAnsi="Times New Roman" w:cs="Times New Roman"/>
          <w:sz w:val="23"/>
          <w:szCs w:val="23"/>
        </w:rPr>
        <w:t>1167-1176.</w:t>
      </w:r>
    </w:p>
    <w:p w:rsidR="0081258D" w:rsidRPr="00E27A53" w:rsidRDefault="0081258D" w:rsidP="0081258D">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Oshagbemi, T, (1997) “job satisfaction and dissati</w:t>
      </w:r>
      <w:r>
        <w:rPr>
          <w:rFonts w:ascii="Times New Roman" w:hAnsi="Times New Roman" w:cs="Times New Roman"/>
          <w:sz w:val="23"/>
          <w:szCs w:val="23"/>
        </w:rPr>
        <w:t>sfaction in higher education”,</w:t>
      </w:r>
      <w:r>
        <w:rPr>
          <w:rFonts w:ascii="Times New Roman" w:hAnsi="Times New Roman" w:cs="Times New Roman"/>
          <w:sz w:val="23"/>
          <w:szCs w:val="23"/>
        </w:rPr>
        <w:tab/>
      </w:r>
      <w:r w:rsidRPr="00E27A53">
        <w:rPr>
          <w:rFonts w:ascii="Times New Roman" w:hAnsi="Times New Roman" w:cs="Times New Roman"/>
          <w:sz w:val="23"/>
          <w:szCs w:val="23"/>
        </w:rPr>
        <w:t xml:space="preserve">Education + </w:t>
      </w:r>
      <w:r w:rsidRPr="00E27A53">
        <w:rPr>
          <w:rFonts w:ascii="Times New Roman" w:hAnsi="Times New Roman" w:cs="Times New Roman"/>
          <w:sz w:val="23"/>
          <w:szCs w:val="23"/>
        </w:rPr>
        <w:tab/>
        <w:t>Training,</w:t>
      </w:r>
      <w:r w:rsidRPr="00E27A53">
        <w:rPr>
          <w:rFonts w:ascii="Times New Roman" w:hAnsi="Times New Roman" w:cs="Times New Roman"/>
          <w:sz w:val="23"/>
          <w:szCs w:val="23"/>
        </w:rPr>
        <w:tab/>
        <w:t>Volume, (39) 9, 354–359.</w:t>
      </w:r>
    </w:p>
    <w:p w:rsidR="0081258D" w:rsidRDefault="0081258D" w:rsidP="001E58C7">
      <w:pPr>
        <w:spacing w:after="0" w:line="348" w:lineRule="auto"/>
        <w:rPr>
          <w:rFonts w:ascii="Times New Roman" w:hAnsi="Times New Roman" w:cs="Times New Roman"/>
          <w:sz w:val="23"/>
          <w:szCs w:val="23"/>
        </w:rPr>
      </w:pPr>
      <w:r w:rsidRPr="00E27A53">
        <w:rPr>
          <w:rFonts w:ascii="Times New Roman" w:hAnsi="Times New Roman" w:cs="Times New Roman"/>
          <w:sz w:val="23"/>
          <w:szCs w:val="23"/>
        </w:rPr>
        <w:t>Waal, D,A,A, (2007), “the characteristics of a high performan</w:t>
      </w:r>
      <w:r>
        <w:rPr>
          <w:rFonts w:ascii="Times New Roman" w:hAnsi="Times New Roman" w:cs="Times New Roman"/>
          <w:sz w:val="23"/>
          <w:szCs w:val="23"/>
        </w:rPr>
        <w:t>ce organization,  Emerald</w:t>
      </w:r>
      <w:r>
        <w:rPr>
          <w:rFonts w:ascii="Times New Roman" w:hAnsi="Times New Roman" w:cs="Times New Roman"/>
          <w:sz w:val="23"/>
          <w:szCs w:val="23"/>
        </w:rPr>
        <w:tab/>
      </w:r>
      <w:r w:rsidRPr="00E27A53">
        <w:rPr>
          <w:rFonts w:ascii="Times New Roman" w:hAnsi="Times New Roman" w:cs="Times New Roman"/>
          <w:sz w:val="23"/>
          <w:szCs w:val="23"/>
        </w:rPr>
        <w:t>Group</w:t>
      </w:r>
      <w:r w:rsidRPr="00E27A53">
        <w:rPr>
          <w:rFonts w:ascii="Times New Roman" w:hAnsi="Times New Roman" w:cs="Times New Roman"/>
          <w:sz w:val="23"/>
          <w:szCs w:val="23"/>
        </w:rPr>
        <w:tab/>
        <w:t>Publishing Limited, (8),3, 179-185</w:t>
      </w:r>
    </w:p>
    <w:p w:rsidR="00922684" w:rsidRPr="001E58C7" w:rsidRDefault="00922684" w:rsidP="001E58C7">
      <w:pPr>
        <w:spacing w:after="0" w:line="348" w:lineRule="auto"/>
        <w:rPr>
          <w:rFonts w:ascii="Times New Roman" w:hAnsi="Times New Roman" w:cs="Times New Roman"/>
          <w:sz w:val="23"/>
          <w:szCs w:val="23"/>
        </w:rPr>
      </w:pPr>
      <w:bookmarkStart w:id="1" w:name="_GoBack"/>
      <w:bookmarkEnd w:id="1"/>
    </w:p>
    <w:sectPr w:rsidR="00922684" w:rsidRPr="001E58C7" w:rsidSect="00922684">
      <w:footerReference w:type="default" r:id="rId13"/>
      <w:pgSz w:w="12240" w:h="14760" w:code="1"/>
      <w:pgMar w:top="1440" w:right="1800" w:bottom="1440" w:left="21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128" w:rsidRDefault="008E0128">
      <w:pPr>
        <w:spacing w:after="0" w:line="240" w:lineRule="auto"/>
      </w:pPr>
      <w:r>
        <w:separator/>
      </w:r>
    </w:p>
  </w:endnote>
  <w:endnote w:type="continuationSeparator" w:id="0">
    <w:p w:rsidR="008E0128" w:rsidRDefault="008E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5952"/>
      <w:docPartObj>
        <w:docPartGallery w:val="Page Numbers (Bottom of Page)"/>
        <w:docPartUnique/>
      </w:docPartObj>
    </w:sdtPr>
    <w:sdtEndPr/>
    <w:sdtContent>
      <w:p w:rsidR="00922684" w:rsidRDefault="00922684">
        <w:pPr>
          <w:pStyle w:val="Footer"/>
          <w:jc w:val="center"/>
        </w:pPr>
        <w:r>
          <w:t>[</w:t>
        </w:r>
        <w:r>
          <w:fldChar w:fldCharType="begin"/>
        </w:r>
        <w:r>
          <w:instrText xml:space="preserve"> PAGE   \* MERGEFORMAT </w:instrText>
        </w:r>
        <w:r>
          <w:fldChar w:fldCharType="separate"/>
        </w:r>
        <w:r w:rsidR="00620916">
          <w:rPr>
            <w:noProof/>
          </w:rPr>
          <w:t>40</w:t>
        </w:r>
        <w:r>
          <w:fldChar w:fldCharType="end"/>
        </w:r>
        <w:r>
          <w:t>]</w:t>
        </w:r>
      </w:p>
    </w:sdtContent>
  </w:sdt>
  <w:p w:rsidR="00922684" w:rsidRDefault="00922684" w:rsidP="00922684">
    <w:pPr>
      <w:pStyle w:val="Footer"/>
      <w:tabs>
        <w:tab w:val="clear" w:pos="4680"/>
        <w:tab w:val="clear" w:pos="9360"/>
        <w:tab w:val="left" w:pos="211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128" w:rsidRDefault="008E0128">
      <w:pPr>
        <w:spacing w:after="0" w:line="240" w:lineRule="auto"/>
      </w:pPr>
      <w:r>
        <w:separator/>
      </w:r>
    </w:p>
  </w:footnote>
  <w:footnote w:type="continuationSeparator" w:id="0">
    <w:p w:rsidR="008E0128" w:rsidRDefault="008E0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7A53"/>
    <w:multiLevelType w:val="hybridMultilevel"/>
    <w:tmpl w:val="01243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6C2D"/>
    <w:multiLevelType w:val="hybridMultilevel"/>
    <w:tmpl w:val="4D4CEB90"/>
    <w:lvl w:ilvl="0" w:tplc="1CD6B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A529C"/>
    <w:multiLevelType w:val="hybridMultilevel"/>
    <w:tmpl w:val="4D4CEB90"/>
    <w:lvl w:ilvl="0" w:tplc="1CD6B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85FB3"/>
    <w:multiLevelType w:val="hybridMultilevel"/>
    <w:tmpl w:val="98B4BBEC"/>
    <w:lvl w:ilvl="0" w:tplc="30CA1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41E66"/>
    <w:multiLevelType w:val="hybridMultilevel"/>
    <w:tmpl w:val="4D4CEB90"/>
    <w:lvl w:ilvl="0" w:tplc="1CD6B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22F3C"/>
    <w:multiLevelType w:val="hybridMultilevel"/>
    <w:tmpl w:val="8062A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1380D"/>
    <w:multiLevelType w:val="hybridMultilevel"/>
    <w:tmpl w:val="FEDA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A151A3"/>
    <w:multiLevelType w:val="hybridMultilevel"/>
    <w:tmpl w:val="32BE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F63DA9"/>
    <w:multiLevelType w:val="hybridMultilevel"/>
    <w:tmpl w:val="8532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01A92"/>
    <w:multiLevelType w:val="hybridMultilevel"/>
    <w:tmpl w:val="FEFA4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6926CF"/>
    <w:multiLevelType w:val="hybridMultilevel"/>
    <w:tmpl w:val="2A96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10"/>
  </w:num>
  <w:num w:numId="6">
    <w:abstractNumId w:val="7"/>
  </w:num>
  <w:num w:numId="7">
    <w:abstractNumId w:val="0"/>
  </w:num>
  <w:num w:numId="8">
    <w:abstractNumId w:val="5"/>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8D"/>
    <w:rsid w:val="001E58C7"/>
    <w:rsid w:val="002F73E7"/>
    <w:rsid w:val="00620916"/>
    <w:rsid w:val="0081258D"/>
    <w:rsid w:val="008E0128"/>
    <w:rsid w:val="00922684"/>
    <w:rsid w:val="00D1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87BD9-3402-432A-A218-8C0CDE0D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58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258D"/>
    <w:rPr>
      <w:b/>
      <w:bCs/>
    </w:rPr>
  </w:style>
  <w:style w:type="character" w:styleId="Hyperlink">
    <w:name w:val="Hyperlink"/>
    <w:basedOn w:val="DefaultParagraphFont"/>
    <w:uiPriority w:val="99"/>
    <w:semiHidden/>
    <w:unhideWhenUsed/>
    <w:rsid w:val="0081258D"/>
    <w:rPr>
      <w:color w:val="0000FF"/>
      <w:u w:val="single"/>
    </w:rPr>
  </w:style>
  <w:style w:type="character" w:styleId="Emphasis">
    <w:name w:val="Emphasis"/>
    <w:basedOn w:val="DefaultParagraphFont"/>
    <w:uiPriority w:val="20"/>
    <w:qFormat/>
    <w:rsid w:val="0081258D"/>
    <w:rPr>
      <w:i/>
      <w:iCs/>
    </w:rPr>
  </w:style>
  <w:style w:type="paragraph" w:styleId="ListParagraph">
    <w:name w:val="List Paragraph"/>
    <w:basedOn w:val="Normal"/>
    <w:uiPriority w:val="34"/>
    <w:qFormat/>
    <w:rsid w:val="0081258D"/>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812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58D"/>
    <w:rPr>
      <w:lang w:val="en-GB"/>
    </w:rPr>
  </w:style>
  <w:style w:type="paragraph" w:styleId="Footer">
    <w:name w:val="footer"/>
    <w:basedOn w:val="Normal"/>
    <w:link w:val="FooterChar"/>
    <w:uiPriority w:val="99"/>
    <w:unhideWhenUsed/>
    <w:rsid w:val="00812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8D"/>
    <w:rPr>
      <w:lang w:val="en-GB"/>
    </w:rPr>
  </w:style>
  <w:style w:type="paragraph" w:styleId="BalloonText">
    <w:name w:val="Balloon Text"/>
    <w:basedOn w:val="Normal"/>
    <w:link w:val="BalloonTextChar"/>
    <w:uiPriority w:val="99"/>
    <w:semiHidden/>
    <w:unhideWhenUsed/>
    <w:rsid w:val="00922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68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mpractice.com/compens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rmpractice.com/compensation/" TargetMode="External"/><Relationship Id="rId12" Type="http://schemas.openxmlformats.org/officeDocument/2006/relationships/hyperlink" Target="http://hrmpractice.com/income-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mpractice.com/tag/benefi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rmpractice.com/short-term-incentives/" TargetMode="External"/><Relationship Id="rId4" Type="http://schemas.openxmlformats.org/officeDocument/2006/relationships/webSettings" Target="webSettings.xml"/><Relationship Id="rId9" Type="http://schemas.openxmlformats.org/officeDocument/2006/relationships/hyperlink" Target="http://hrmpractice.com/base-p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40</Pages>
  <Words>11360</Words>
  <Characters>64753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2025-05-22T10:31:00Z</cp:lastPrinted>
  <dcterms:created xsi:type="dcterms:W3CDTF">2025-05-22T08:53:00Z</dcterms:created>
  <dcterms:modified xsi:type="dcterms:W3CDTF">2025-06-18T11:07:00Z</dcterms:modified>
</cp:coreProperties>
</file>