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284" w:rsidRPr="000969D2" w:rsidRDefault="00F83284" w:rsidP="00F83284">
      <w:pPr>
        <w:jc w:val="center"/>
        <w:rPr>
          <w:rFonts w:ascii="Times New Roman" w:hAnsi="Times New Roman"/>
          <w:b/>
          <w:bCs/>
          <w:caps/>
          <w:sz w:val="24"/>
          <w:szCs w:val="24"/>
        </w:rPr>
      </w:pPr>
      <w:bookmarkStart w:id="0" w:name="_GoBack"/>
      <w:bookmarkEnd w:id="0"/>
      <w:r w:rsidRPr="000969D2">
        <w:rPr>
          <w:rFonts w:ascii="Times New Roman" w:hAnsi="Times New Roman"/>
          <w:b/>
          <w:bCs/>
          <w:caps/>
          <w:sz w:val="24"/>
          <w:szCs w:val="24"/>
        </w:rPr>
        <w:t>Chapter Two</w:t>
      </w:r>
    </w:p>
    <w:p w:rsidR="00F83284" w:rsidRPr="000969D2" w:rsidRDefault="00F83284" w:rsidP="00F83284">
      <w:pPr>
        <w:jc w:val="both"/>
        <w:rPr>
          <w:rFonts w:ascii="Times New Roman" w:hAnsi="Times New Roman"/>
          <w:b/>
          <w:bCs/>
          <w:caps/>
          <w:sz w:val="24"/>
          <w:szCs w:val="24"/>
        </w:rPr>
      </w:pPr>
      <w:r w:rsidRPr="000969D2">
        <w:rPr>
          <w:rFonts w:ascii="Times New Roman" w:hAnsi="Times New Roman"/>
          <w:b/>
          <w:bCs/>
          <w:caps/>
          <w:sz w:val="24"/>
          <w:szCs w:val="24"/>
        </w:rPr>
        <w:t xml:space="preserve">2.0 Literature Review </w:t>
      </w:r>
    </w:p>
    <w:p w:rsidR="00F83284" w:rsidRPr="000969D2" w:rsidRDefault="00F83284" w:rsidP="00F83284">
      <w:pPr>
        <w:jc w:val="both"/>
        <w:rPr>
          <w:rFonts w:ascii="Times New Roman" w:hAnsi="Times New Roman"/>
          <w:b/>
          <w:bCs/>
          <w:sz w:val="24"/>
          <w:szCs w:val="24"/>
        </w:rPr>
      </w:pPr>
      <w:r w:rsidRPr="000969D2">
        <w:rPr>
          <w:rFonts w:ascii="Times New Roman" w:hAnsi="Times New Roman"/>
          <w:b/>
          <w:bCs/>
          <w:caps/>
          <w:sz w:val="24"/>
          <w:szCs w:val="24"/>
        </w:rPr>
        <w:t>2</w:t>
      </w:r>
      <w:r w:rsidRPr="000969D2">
        <w:rPr>
          <w:rFonts w:ascii="Times New Roman" w:hAnsi="Times New Roman"/>
          <w:b/>
          <w:bCs/>
          <w:sz w:val="24"/>
          <w:szCs w:val="24"/>
        </w:rPr>
        <w:t xml:space="preserve">.1 Introduction </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The corrosion of metals, particularly mild steel, remains a significant concern across various industries, especially in environments that involve the processing of food substances, such as cassava. Cassava, a widely cultivated crop in many tropical regions, is known for its acidic properties, which can significantly contribute to the deterioration of metal surfaces in processing equipment (</w:t>
      </w:r>
      <w:proofErr w:type="spellStart"/>
      <w:r w:rsidRPr="000969D2">
        <w:rPr>
          <w:rFonts w:ascii="Times New Roman" w:hAnsi="Times New Roman"/>
          <w:sz w:val="24"/>
          <w:szCs w:val="24"/>
        </w:rPr>
        <w:t>Adedeji</w:t>
      </w:r>
      <w:proofErr w:type="spellEnd"/>
      <w:r w:rsidRPr="000969D2">
        <w:rPr>
          <w:rFonts w:ascii="Times New Roman" w:hAnsi="Times New Roman"/>
          <w:sz w:val="24"/>
          <w:szCs w:val="24"/>
        </w:rPr>
        <w:t xml:space="preserve"> et al., 2020). Given that mild steel is a common material used in many food processing industries due to its cost-effectiveness and versatility, understanding how to mitigate corrosion in these environments is crucial.</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The use of corrosion inhibitors, particularly organic inhibitors, has been widely studied. Among these, amino acids and their derivatives have garnered attention for their potential to effectively inhibit corrosion in various acidic environments, including those found in cassava processing (</w:t>
      </w:r>
      <w:proofErr w:type="spellStart"/>
      <w:r w:rsidRPr="000969D2">
        <w:rPr>
          <w:rFonts w:ascii="Times New Roman" w:hAnsi="Times New Roman"/>
          <w:sz w:val="24"/>
          <w:szCs w:val="24"/>
        </w:rPr>
        <w:t>Olusola</w:t>
      </w:r>
      <w:proofErr w:type="spellEnd"/>
      <w:r w:rsidRPr="000969D2">
        <w:rPr>
          <w:rFonts w:ascii="Times New Roman" w:hAnsi="Times New Roman"/>
          <w:sz w:val="24"/>
          <w:szCs w:val="24"/>
        </w:rPr>
        <w:t xml:space="preserve"> &amp; Ibrahim, 2018). This chapter reviews the existing literature on the corrosion of mild steel, with a focus on the corrosive effects of cassava and the role of amino acids as corrosion inhibitors.</w:t>
      </w:r>
    </w:p>
    <w:p w:rsidR="00F83284" w:rsidRPr="000969D2" w:rsidRDefault="00F83284" w:rsidP="00F83284">
      <w:pPr>
        <w:jc w:val="both"/>
        <w:rPr>
          <w:rFonts w:ascii="Times New Roman" w:hAnsi="Times New Roman"/>
          <w:b/>
          <w:bCs/>
          <w:sz w:val="24"/>
          <w:szCs w:val="24"/>
        </w:rPr>
      </w:pPr>
      <w:r>
        <w:rPr>
          <w:rFonts w:ascii="Times New Roman" w:hAnsi="Times New Roman"/>
          <w:b/>
          <w:bCs/>
          <w:sz w:val="24"/>
          <w:szCs w:val="24"/>
        </w:rPr>
        <w:t>2.2 Chemistry o</w:t>
      </w:r>
      <w:r w:rsidRPr="000969D2">
        <w:rPr>
          <w:rFonts w:ascii="Times New Roman" w:hAnsi="Times New Roman"/>
          <w:b/>
          <w:bCs/>
          <w:sz w:val="24"/>
          <w:szCs w:val="24"/>
        </w:rPr>
        <w:t>f Corrosion</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Corrosion, at its core, is a chemical or electrochemical reaction between a material—usually a metal—and its environment, leading to the gradual deterioration of the material. For mild steel, which is composed mainly of iron (Fe), corrosion typically involves the transformation of iron into its oxidized form, such as rust (iron oxide or hydroxide), especially when in contact with acidic or moist environments (</w:t>
      </w:r>
      <w:proofErr w:type="spellStart"/>
      <w:r w:rsidRPr="000969D2">
        <w:rPr>
          <w:rFonts w:ascii="Times New Roman" w:hAnsi="Times New Roman"/>
          <w:sz w:val="24"/>
          <w:szCs w:val="24"/>
        </w:rPr>
        <w:t>Revie</w:t>
      </w:r>
      <w:proofErr w:type="spellEnd"/>
      <w:r w:rsidRPr="000969D2">
        <w:rPr>
          <w:rFonts w:ascii="Times New Roman" w:hAnsi="Times New Roman"/>
          <w:sz w:val="24"/>
          <w:szCs w:val="24"/>
        </w:rPr>
        <w:t xml:space="preserve"> &amp; </w:t>
      </w:r>
      <w:proofErr w:type="spellStart"/>
      <w:r w:rsidRPr="000969D2">
        <w:rPr>
          <w:rFonts w:ascii="Times New Roman" w:hAnsi="Times New Roman"/>
          <w:sz w:val="24"/>
          <w:szCs w:val="24"/>
        </w:rPr>
        <w:t>Uhlig</w:t>
      </w:r>
      <w:proofErr w:type="spellEnd"/>
      <w:r w:rsidRPr="000969D2">
        <w:rPr>
          <w:rFonts w:ascii="Times New Roman" w:hAnsi="Times New Roman"/>
          <w:sz w:val="24"/>
          <w:szCs w:val="24"/>
        </w:rPr>
        <w:t>, 2008).</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There are two main categories of corrosion based on the process:</w:t>
      </w:r>
    </w:p>
    <w:p w:rsidR="00F83284" w:rsidRPr="000969D2" w:rsidRDefault="00F83284" w:rsidP="00F83284">
      <w:pPr>
        <w:jc w:val="both"/>
        <w:rPr>
          <w:rFonts w:ascii="Times New Roman" w:hAnsi="Times New Roman"/>
          <w:b/>
          <w:bCs/>
          <w:caps/>
          <w:sz w:val="24"/>
          <w:szCs w:val="24"/>
        </w:rPr>
      </w:pPr>
      <w:r w:rsidRPr="000969D2">
        <w:rPr>
          <w:rFonts w:ascii="Times New Roman" w:hAnsi="Times New Roman"/>
          <w:b/>
          <w:bCs/>
          <w:caps/>
          <w:sz w:val="24"/>
          <w:szCs w:val="24"/>
        </w:rPr>
        <w:t>2.2</w:t>
      </w:r>
      <w:r w:rsidRPr="000969D2">
        <w:rPr>
          <w:rFonts w:ascii="Times New Roman" w:hAnsi="Times New Roman"/>
          <w:b/>
          <w:bCs/>
          <w:sz w:val="24"/>
          <w:szCs w:val="24"/>
        </w:rPr>
        <w:t>.1 Chemical Corrosion</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This type of corrosion involves direct chemical reactions between the metal and substances in the environment, without involving any electric current. A good example is when dry chlorine or sulfur reacts directly with a metal to form a surface layer of corrosion products. It's common in high-temperature environments like furnaces and exhaust systems.</w:t>
      </w:r>
    </w:p>
    <w:p w:rsidR="00F83284" w:rsidRPr="000969D2" w:rsidRDefault="00F83284" w:rsidP="00F83284">
      <w:pPr>
        <w:jc w:val="both"/>
        <w:rPr>
          <w:rFonts w:ascii="Times New Roman" w:hAnsi="Times New Roman"/>
          <w:b/>
          <w:bCs/>
          <w:caps/>
          <w:sz w:val="24"/>
          <w:szCs w:val="24"/>
        </w:rPr>
      </w:pPr>
      <w:r w:rsidRPr="000969D2">
        <w:rPr>
          <w:rFonts w:ascii="Times New Roman" w:hAnsi="Times New Roman"/>
          <w:b/>
          <w:bCs/>
          <w:caps/>
          <w:sz w:val="24"/>
          <w:szCs w:val="24"/>
        </w:rPr>
        <w:t xml:space="preserve">2.2.2 </w:t>
      </w:r>
      <w:r w:rsidRPr="000969D2">
        <w:rPr>
          <w:rFonts w:ascii="Times New Roman" w:hAnsi="Times New Roman"/>
          <w:b/>
          <w:bCs/>
          <w:sz w:val="24"/>
          <w:szCs w:val="24"/>
        </w:rPr>
        <w:t>Electrochemical Corrosion</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This is the most common type and the one most relevant to this study.</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It occurs in the presence of an electrolyte (e.g., cassava extract, water) and involves electrochemical reactions. The metal surface acts as a galvanic cell with distinct anodic and </w:t>
      </w:r>
      <w:proofErr w:type="spellStart"/>
      <w:r w:rsidRPr="000969D2">
        <w:rPr>
          <w:rFonts w:ascii="Times New Roman" w:hAnsi="Times New Roman"/>
          <w:sz w:val="24"/>
          <w:szCs w:val="24"/>
        </w:rPr>
        <w:t>cathodic</w:t>
      </w:r>
      <w:proofErr w:type="spellEnd"/>
      <w:r w:rsidRPr="000969D2">
        <w:rPr>
          <w:rFonts w:ascii="Times New Roman" w:hAnsi="Times New Roman"/>
          <w:sz w:val="24"/>
          <w:szCs w:val="24"/>
        </w:rPr>
        <w:t xml:space="preserve"> regions.</w:t>
      </w:r>
    </w:p>
    <w:p w:rsidR="00F83284" w:rsidRPr="000969D2" w:rsidRDefault="00F83284" w:rsidP="00F83284">
      <w:pPr>
        <w:jc w:val="both"/>
        <w:rPr>
          <w:rFonts w:ascii="Times New Roman" w:hAnsi="Times New Roman"/>
          <w:b/>
          <w:bCs/>
          <w:sz w:val="24"/>
          <w:szCs w:val="24"/>
        </w:rPr>
      </w:pPr>
      <w:r w:rsidRPr="000969D2">
        <w:rPr>
          <w:rFonts w:ascii="Times New Roman" w:hAnsi="Times New Roman"/>
          <w:b/>
          <w:bCs/>
          <w:sz w:val="24"/>
          <w:szCs w:val="24"/>
        </w:rPr>
        <w:lastRenderedPageBreak/>
        <w:t>Basic Electrochemical Reaction in Acidic Environment:</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In the case of mild steel (iron) in cassava extract (which contains acids like HCN), the reaction follows:</w:t>
      </w:r>
    </w:p>
    <w:p w:rsidR="00F83284" w:rsidRPr="000969D2" w:rsidRDefault="00F83284" w:rsidP="00F83284">
      <w:pPr>
        <w:jc w:val="both"/>
        <w:rPr>
          <w:rFonts w:ascii="Times New Roman" w:hAnsi="Times New Roman"/>
          <w:b/>
          <w:bCs/>
          <w:sz w:val="24"/>
          <w:szCs w:val="24"/>
        </w:rPr>
      </w:pPr>
      <w:r w:rsidRPr="000969D2">
        <w:rPr>
          <w:rFonts w:ascii="Times New Roman" w:hAnsi="Times New Roman"/>
          <w:b/>
          <w:bCs/>
          <w:sz w:val="24"/>
          <w:szCs w:val="24"/>
        </w:rPr>
        <w:t>At the anode (oxidation):</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Fe → Fe²⁺ + 2e⁻</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Iron loses electrons to form ferrous ions (Fe²⁺), which go into solution.</w:t>
      </w:r>
    </w:p>
    <w:p w:rsidR="00F83284" w:rsidRPr="000969D2" w:rsidRDefault="00F83284" w:rsidP="00F83284">
      <w:pPr>
        <w:jc w:val="both"/>
        <w:rPr>
          <w:rFonts w:ascii="Times New Roman" w:hAnsi="Times New Roman"/>
          <w:b/>
          <w:bCs/>
          <w:sz w:val="24"/>
          <w:szCs w:val="24"/>
        </w:rPr>
      </w:pPr>
      <w:r w:rsidRPr="000969D2">
        <w:rPr>
          <w:rFonts w:ascii="Times New Roman" w:hAnsi="Times New Roman"/>
          <w:b/>
          <w:bCs/>
          <w:sz w:val="24"/>
          <w:szCs w:val="24"/>
        </w:rPr>
        <w:t>At the cathode (reduction):</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2H⁺ + 2e⁻ → H₂ (gas)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The hydrogen ions from the acid gain electrons and form hydrogen gas</w:t>
      </w:r>
    </w:p>
    <w:p w:rsidR="00F83284" w:rsidRPr="000969D2" w:rsidRDefault="00F83284" w:rsidP="00F83284">
      <w:pPr>
        <w:jc w:val="both"/>
        <w:rPr>
          <w:rFonts w:ascii="Times New Roman" w:hAnsi="Times New Roman"/>
          <w:b/>
          <w:bCs/>
          <w:sz w:val="24"/>
          <w:szCs w:val="24"/>
        </w:rPr>
      </w:pPr>
      <w:r w:rsidRPr="000969D2">
        <w:rPr>
          <w:rFonts w:ascii="Times New Roman" w:hAnsi="Times New Roman"/>
          <w:b/>
          <w:bCs/>
          <w:sz w:val="24"/>
          <w:szCs w:val="24"/>
        </w:rPr>
        <w:t>Overall Reaction:</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Fe + 2H⁺ → Fe²⁺ + H₂↑</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This is why bubbling or fizzing is sometimes seen — it’s the hydrogen gas escaping</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Formation of Iron Hydroxide in the presence of moisture and oxygen, the Fe²⁺ ions can further react to form rust (iron hydroxide)</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4Fe²⁺ + O₂ + 6H₂O → </w:t>
      </w:r>
      <w:proofErr w:type="gramStart"/>
      <w:r w:rsidRPr="000969D2">
        <w:rPr>
          <w:rFonts w:ascii="Times New Roman" w:hAnsi="Times New Roman"/>
          <w:sz w:val="24"/>
          <w:szCs w:val="24"/>
        </w:rPr>
        <w:t>4Fe(</w:t>
      </w:r>
      <w:proofErr w:type="gramEnd"/>
      <w:r w:rsidRPr="000969D2">
        <w:rPr>
          <w:rFonts w:ascii="Times New Roman" w:hAnsi="Times New Roman"/>
          <w:sz w:val="24"/>
          <w:szCs w:val="24"/>
        </w:rPr>
        <w:t>OH)₃</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This Fe (OH</w:t>
      </w:r>
      <w:proofErr w:type="gramStart"/>
      <w:r w:rsidRPr="000969D2">
        <w:rPr>
          <w:rFonts w:ascii="Times New Roman" w:hAnsi="Times New Roman"/>
          <w:sz w:val="24"/>
          <w:szCs w:val="24"/>
        </w:rPr>
        <w:t>)₃</w:t>
      </w:r>
      <w:proofErr w:type="gramEnd"/>
      <w:r w:rsidRPr="000969D2">
        <w:rPr>
          <w:rFonts w:ascii="Times New Roman" w:hAnsi="Times New Roman"/>
          <w:sz w:val="24"/>
          <w:szCs w:val="24"/>
        </w:rPr>
        <w:t xml:space="preserve"> is what we commonly see as reddish-brown rust.</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This fundamental understanding is key to corrosion control since we know the metal is being "eaten up" by these electrochemical processes, it makes sense to either prevent the environment from triggering these reactions (e.g., coating the metal), or add substances (like amino acids) that will interfere with this reaction and form a protective layer instead.</w:t>
      </w:r>
    </w:p>
    <w:p w:rsidR="00F83284" w:rsidRPr="000969D2" w:rsidRDefault="00F83284" w:rsidP="00F83284">
      <w:pPr>
        <w:jc w:val="both"/>
        <w:rPr>
          <w:rFonts w:ascii="Times New Roman" w:hAnsi="Times New Roman"/>
          <w:b/>
          <w:bCs/>
          <w:caps/>
          <w:sz w:val="24"/>
          <w:szCs w:val="24"/>
        </w:rPr>
      </w:pPr>
      <w:r w:rsidRPr="000969D2">
        <w:rPr>
          <w:rFonts w:ascii="Times New Roman" w:hAnsi="Times New Roman"/>
          <w:b/>
          <w:bCs/>
          <w:caps/>
          <w:sz w:val="24"/>
          <w:szCs w:val="24"/>
        </w:rPr>
        <w:t>2.</w:t>
      </w:r>
      <w:r w:rsidRPr="000969D2">
        <w:rPr>
          <w:rFonts w:ascii="Times New Roman" w:hAnsi="Times New Roman"/>
          <w:b/>
          <w:bCs/>
          <w:sz w:val="24"/>
          <w:szCs w:val="24"/>
        </w:rPr>
        <w:t>3 Mechanism of Corrosion of Steel</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The mechanism of corrosion in steel, particularly in environments rich in moisture and acids (like cassava extract), is predominantly electrochemical. This means corrosion occurs through a redox (reduction-oxidation) reaction involving electron transfer between metal atoms and environmental species such as hydrogen ions, oxygen, and water (</w:t>
      </w:r>
      <w:proofErr w:type="spellStart"/>
      <w:r w:rsidRPr="000969D2">
        <w:rPr>
          <w:rFonts w:ascii="Times New Roman" w:hAnsi="Times New Roman"/>
          <w:sz w:val="24"/>
          <w:szCs w:val="24"/>
        </w:rPr>
        <w:t>Revie</w:t>
      </w:r>
      <w:proofErr w:type="spellEnd"/>
      <w:r w:rsidRPr="000969D2">
        <w:rPr>
          <w:rFonts w:ascii="Times New Roman" w:hAnsi="Times New Roman"/>
          <w:sz w:val="24"/>
          <w:szCs w:val="24"/>
        </w:rPr>
        <w:t xml:space="preserve"> &amp; </w:t>
      </w:r>
      <w:proofErr w:type="spellStart"/>
      <w:r w:rsidRPr="000969D2">
        <w:rPr>
          <w:rFonts w:ascii="Times New Roman" w:hAnsi="Times New Roman"/>
          <w:sz w:val="24"/>
          <w:szCs w:val="24"/>
        </w:rPr>
        <w:t>Uhlig</w:t>
      </w:r>
      <w:proofErr w:type="spellEnd"/>
      <w:r w:rsidRPr="000969D2">
        <w:rPr>
          <w:rFonts w:ascii="Times New Roman" w:hAnsi="Times New Roman"/>
          <w:sz w:val="24"/>
          <w:szCs w:val="24"/>
        </w:rPr>
        <w:t>, 2008).</w:t>
      </w:r>
    </w:p>
    <w:p w:rsidR="00F83284" w:rsidRPr="000969D2" w:rsidRDefault="00F83284" w:rsidP="00F83284">
      <w:pPr>
        <w:jc w:val="both"/>
        <w:rPr>
          <w:rFonts w:ascii="Times New Roman" w:hAnsi="Times New Roman"/>
          <w:b/>
          <w:bCs/>
          <w:sz w:val="24"/>
          <w:szCs w:val="24"/>
        </w:rPr>
      </w:pPr>
      <w:r w:rsidRPr="000969D2">
        <w:rPr>
          <w:rFonts w:ascii="Times New Roman" w:hAnsi="Times New Roman"/>
          <w:b/>
          <w:bCs/>
          <w:sz w:val="24"/>
          <w:szCs w:val="24"/>
        </w:rPr>
        <w:t>2.3.1 Formation of Electrochemical Cells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Corrosion begins when microscopic electrochemical cells are established on the steel surface. These cells have two regions: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lastRenderedPageBreak/>
        <w:t>1. Anodic region: Where iron atoms lose electrons and become Fe²⁺ ions (oxidation).</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2. </w:t>
      </w:r>
      <w:proofErr w:type="spellStart"/>
      <w:r w:rsidRPr="000969D2">
        <w:rPr>
          <w:rFonts w:ascii="Times New Roman" w:hAnsi="Times New Roman"/>
          <w:sz w:val="24"/>
          <w:szCs w:val="24"/>
        </w:rPr>
        <w:t>Cathodic</w:t>
      </w:r>
      <w:proofErr w:type="spellEnd"/>
      <w:r w:rsidRPr="000969D2">
        <w:rPr>
          <w:rFonts w:ascii="Times New Roman" w:hAnsi="Times New Roman"/>
          <w:sz w:val="24"/>
          <w:szCs w:val="24"/>
        </w:rPr>
        <w:t xml:space="preserve"> region: Where a reduction reaction takes place, usually involving hydrogen ions or oxygen.</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These regions form naturally due to imperfections in the metal's microstructure (grain boundaries, inclusions, impurities, stress zones, etc.).</w:t>
      </w:r>
    </w:p>
    <w:p w:rsidR="00F83284" w:rsidRPr="000969D2" w:rsidRDefault="00F83284" w:rsidP="00F83284">
      <w:pPr>
        <w:jc w:val="both"/>
        <w:rPr>
          <w:rFonts w:ascii="Times New Roman" w:hAnsi="Times New Roman"/>
          <w:b/>
          <w:bCs/>
          <w:sz w:val="24"/>
          <w:szCs w:val="24"/>
        </w:rPr>
      </w:pPr>
      <w:r w:rsidRPr="000969D2">
        <w:rPr>
          <w:rFonts w:ascii="Times New Roman" w:hAnsi="Times New Roman"/>
          <w:b/>
          <w:bCs/>
          <w:caps/>
          <w:sz w:val="24"/>
          <w:szCs w:val="24"/>
        </w:rPr>
        <w:t>2.3.2</w:t>
      </w:r>
      <w:r w:rsidRPr="000969D2">
        <w:rPr>
          <w:rFonts w:ascii="Times New Roman" w:hAnsi="Times New Roman"/>
          <w:b/>
          <w:bCs/>
          <w:sz w:val="24"/>
          <w:szCs w:val="24"/>
        </w:rPr>
        <w:t xml:space="preserve"> Electrochemical Reactions on Mild Steel</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In acidic environments (like cassava extract), the main reactions involved are:</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At the anode:</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Fe → Fe²⁺ + 2e⁻</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Iron atoms release electrons, forming ferrous ions and creating metal loss at the anode.</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At the cathode:</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2H⁺ + 2e⁻ → H₂↑</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Hydrogen ions gain electrons and form hydrogen gas, which bubbles off.</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The presence of dissolved oxygen can also contribute:</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0₂ + 4H⁺ + 4e⁻ → 2H₂O</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This means that both hydrogen evolution and oxygen reduction can act as </w:t>
      </w:r>
      <w:proofErr w:type="spellStart"/>
      <w:r w:rsidRPr="000969D2">
        <w:rPr>
          <w:rFonts w:ascii="Times New Roman" w:hAnsi="Times New Roman"/>
          <w:sz w:val="24"/>
          <w:szCs w:val="24"/>
        </w:rPr>
        <w:t>cathodic</w:t>
      </w:r>
      <w:proofErr w:type="spellEnd"/>
      <w:r w:rsidRPr="000969D2">
        <w:rPr>
          <w:rFonts w:ascii="Times New Roman" w:hAnsi="Times New Roman"/>
          <w:sz w:val="24"/>
          <w:szCs w:val="24"/>
        </w:rPr>
        <w:t xml:space="preserve"> reactions.</w:t>
      </w:r>
    </w:p>
    <w:p w:rsidR="00F83284" w:rsidRPr="000969D2" w:rsidRDefault="00F83284" w:rsidP="00F83284">
      <w:pPr>
        <w:jc w:val="both"/>
        <w:rPr>
          <w:rFonts w:ascii="Times New Roman" w:hAnsi="Times New Roman"/>
          <w:sz w:val="24"/>
          <w:szCs w:val="24"/>
        </w:rPr>
      </w:pPr>
      <w:r w:rsidRPr="000969D2">
        <w:rPr>
          <w:rFonts w:ascii="Times New Roman" w:hAnsi="Times New Roman"/>
          <w:b/>
          <w:bCs/>
          <w:caps/>
          <w:sz w:val="24"/>
          <w:szCs w:val="24"/>
        </w:rPr>
        <w:t>2.3.3</w:t>
      </w:r>
      <w:r w:rsidRPr="000969D2">
        <w:rPr>
          <w:rFonts w:ascii="Times New Roman" w:hAnsi="Times New Roman"/>
          <w:b/>
          <w:bCs/>
          <w:sz w:val="24"/>
          <w:szCs w:val="24"/>
        </w:rPr>
        <w:t xml:space="preserve"> Role of Electrolyte (Cassava Extract)</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An electrolyte is a medium that contains free ions and conducts electric current, playing a critical role in the corrosion process. In the case of cassava processing environments, cassava extract acts as the electrolyte, facilitating the electrochemical reactions that lead to the corrosion of mild steel.</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Cassava extract is naturally rich in organic acids such as citric acid, formic acid, and acetic acid, and also contains hydrogen cyanide (HCN), soluble carbohydrates, and other ionic species. These components lower the pH of the extract, creating a highly acidic environment that increases the conductivity of the medium. In such an environment, the mild steel surface becomes </w:t>
      </w:r>
      <w:proofErr w:type="spellStart"/>
      <w:r w:rsidRPr="000969D2">
        <w:rPr>
          <w:rFonts w:ascii="Times New Roman" w:hAnsi="Times New Roman"/>
          <w:sz w:val="24"/>
          <w:szCs w:val="24"/>
        </w:rPr>
        <w:t>anodically</w:t>
      </w:r>
      <w:proofErr w:type="spellEnd"/>
      <w:r w:rsidRPr="000969D2">
        <w:rPr>
          <w:rFonts w:ascii="Times New Roman" w:hAnsi="Times New Roman"/>
          <w:sz w:val="24"/>
          <w:szCs w:val="24"/>
        </w:rPr>
        <w:t xml:space="preserve"> active, and the oxidation of iron to ferrous ions (Fe²⁺) is significantly promoted.</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The cassava extract provides the necessary ionic movement between anodic and </w:t>
      </w:r>
      <w:proofErr w:type="spellStart"/>
      <w:r w:rsidRPr="000969D2">
        <w:rPr>
          <w:rFonts w:ascii="Times New Roman" w:hAnsi="Times New Roman"/>
          <w:sz w:val="24"/>
          <w:szCs w:val="24"/>
        </w:rPr>
        <w:t>cathodic</w:t>
      </w:r>
      <w:proofErr w:type="spellEnd"/>
      <w:r w:rsidRPr="000969D2">
        <w:rPr>
          <w:rFonts w:ascii="Times New Roman" w:hAnsi="Times New Roman"/>
          <w:sz w:val="24"/>
          <w:szCs w:val="24"/>
        </w:rPr>
        <w:t xml:space="preserve"> sites on the mild steel surface, completing the electrochemical cell required for corrosion to occur. Hydrogen ions (H⁺) present in the acidic solution accept electrons from the metal surface at the </w:t>
      </w:r>
      <w:proofErr w:type="spellStart"/>
      <w:r w:rsidRPr="000969D2">
        <w:rPr>
          <w:rFonts w:ascii="Times New Roman" w:hAnsi="Times New Roman"/>
          <w:sz w:val="24"/>
          <w:szCs w:val="24"/>
        </w:rPr>
        <w:lastRenderedPageBreak/>
        <w:t>cathodic</w:t>
      </w:r>
      <w:proofErr w:type="spellEnd"/>
      <w:r w:rsidRPr="000969D2">
        <w:rPr>
          <w:rFonts w:ascii="Times New Roman" w:hAnsi="Times New Roman"/>
          <w:sz w:val="24"/>
          <w:szCs w:val="24"/>
        </w:rPr>
        <w:t xml:space="preserve"> sites, leading to the release of hydrogen gas and further dissolution of the metal at the anodic sites.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Furthermore, the presence of moisture and dissolved oxygen in cassava extract accelerates corrosion reactions by facilitating both anodic oxidation and </w:t>
      </w:r>
      <w:proofErr w:type="spellStart"/>
      <w:r w:rsidRPr="000969D2">
        <w:rPr>
          <w:rFonts w:ascii="Times New Roman" w:hAnsi="Times New Roman"/>
          <w:sz w:val="24"/>
          <w:szCs w:val="24"/>
        </w:rPr>
        <w:t>cathodic</w:t>
      </w:r>
      <w:proofErr w:type="spellEnd"/>
      <w:r w:rsidRPr="000969D2">
        <w:rPr>
          <w:rFonts w:ascii="Times New Roman" w:hAnsi="Times New Roman"/>
          <w:sz w:val="24"/>
          <w:szCs w:val="24"/>
        </w:rPr>
        <w:t xml:space="preserve"> reduction processes. The fermentation of cassava also introduces microbial activities that can indirectly influence the corrosion mechanism by altering local pH and producing additional corrosive substances.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In summary, cassava extract, acting as an electrolyte, provides the ionic conductivity, acidic medium, and chemical species required for the continuous electrochemical attack on mild steel, making it a significant contributor to corrosion in cassava processing industries.</w:t>
      </w:r>
    </w:p>
    <w:p w:rsidR="00F83284" w:rsidRPr="000969D2" w:rsidRDefault="00F83284" w:rsidP="00F83284">
      <w:pPr>
        <w:jc w:val="both"/>
        <w:rPr>
          <w:rFonts w:ascii="Times New Roman" w:hAnsi="Times New Roman"/>
          <w:b/>
          <w:bCs/>
          <w:caps/>
          <w:sz w:val="24"/>
          <w:szCs w:val="24"/>
        </w:rPr>
      </w:pPr>
      <w:r w:rsidRPr="000969D2">
        <w:rPr>
          <w:rFonts w:ascii="Times New Roman" w:hAnsi="Times New Roman"/>
          <w:b/>
          <w:bCs/>
          <w:caps/>
          <w:sz w:val="24"/>
          <w:szCs w:val="24"/>
        </w:rPr>
        <w:t xml:space="preserve">2.3.4 </w:t>
      </w:r>
      <w:r w:rsidRPr="000969D2">
        <w:rPr>
          <w:rFonts w:ascii="Times New Roman" w:hAnsi="Times New Roman"/>
          <w:b/>
          <w:bCs/>
          <w:sz w:val="24"/>
          <w:szCs w:val="24"/>
        </w:rPr>
        <w:t>Development of Corrosion Products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The Fe²⁺ ions from the anode can react with water and oxygen to form iron hydroxide:</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Fe²⁺ + 2OH⁻ → </w:t>
      </w:r>
      <w:proofErr w:type="gramStart"/>
      <w:r w:rsidRPr="000969D2">
        <w:rPr>
          <w:rFonts w:ascii="Times New Roman" w:hAnsi="Times New Roman"/>
          <w:sz w:val="24"/>
          <w:szCs w:val="24"/>
        </w:rPr>
        <w:t>Fe(</w:t>
      </w:r>
      <w:proofErr w:type="gramEnd"/>
      <w:r w:rsidRPr="000969D2">
        <w:rPr>
          <w:rFonts w:ascii="Times New Roman" w:hAnsi="Times New Roman"/>
          <w:sz w:val="24"/>
          <w:szCs w:val="24"/>
        </w:rPr>
        <w:t>OH)₂</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Then: </w:t>
      </w:r>
      <w:proofErr w:type="gramStart"/>
      <w:r w:rsidRPr="000969D2">
        <w:rPr>
          <w:rFonts w:ascii="Times New Roman" w:hAnsi="Times New Roman"/>
          <w:sz w:val="24"/>
          <w:szCs w:val="24"/>
        </w:rPr>
        <w:t>Fe(</w:t>
      </w:r>
      <w:proofErr w:type="gramEnd"/>
      <w:r w:rsidRPr="000969D2">
        <w:rPr>
          <w:rFonts w:ascii="Times New Roman" w:hAnsi="Times New Roman"/>
          <w:sz w:val="24"/>
          <w:szCs w:val="24"/>
        </w:rPr>
        <w:t xml:space="preserve">OH)₂ + O₂ + H₂O → Fe(OH)₃ → </w:t>
      </w:r>
      <w:proofErr w:type="spellStart"/>
      <w:r w:rsidRPr="000969D2">
        <w:rPr>
          <w:rFonts w:ascii="Times New Roman" w:hAnsi="Times New Roman"/>
          <w:sz w:val="24"/>
          <w:szCs w:val="24"/>
        </w:rPr>
        <w:t>Fe₂O</w:t>
      </w:r>
      <w:proofErr w:type="spellEnd"/>
      <w:r w:rsidRPr="000969D2">
        <w:rPr>
          <w:rFonts w:ascii="Times New Roman" w:hAnsi="Times New Roman"/>
          <w:sz w:val="24"/>
          <w:szCs w:val="24"/>
        </w:rPr>
        <w:t>₃·</w:t>
      </w:r>
      <w:proofErr w:type="spellStart"/>
      <w:r w:rsidRPr="000969D2">
        <w:rPr>
          <w:rFonts w:ascii="Times New Roman" w:hAnsi="Times New Roman"/>
          <w:sz w:val="24"/>
          <w:szCs w:val="24"/>
        </w:rPr>
        <w:t>xH₂O</w:t>
      </w:r>
      <w:proofErr w:type="spellEnd"/>
      <w:r w:rsidRPr="000969D2">
        <w:rPr>
          <w:rFonts w:ascii="Times New Roman" w:hAnsi="Times New Roman"/>
          <w:sz w:val="24"/>
          <w:szCs w:val="24"/>
        </w:rPr>
        <w:t xml:space="preserve"> (Rust)</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This layered product doesn’t adhere well, so it flakes off, exposing fresh metal to continue the process.</w:t>
      </w:r>
    </w:p>
    <w:p w:rsidR="00F83284" w:rsidRPr="000969D2" w:rsidRDefault="00F83284" w:rsidP="00F83284">
      <w:pPr>
        <w:jc w:val="both"/>
        <w:rPr>
          <w:rFonts w:ascii="Times New Roman" w:hAnsi="Times New Roman"/>
          <w:b/>
          <w:bCs/>
          <w:sz w:val="24"/>
          <w:szCs w:val="24"/>
        </w:rPr>
      </w:pPr>
      <w:r w:rsidRPr="000969D2">
        <w:rPr>
          <w:rFonts w:ascii="Times New Roman" w:hAnsi="Times New Roman"/>
          <w:b/>
          <w:bCs/>
          <w:sz w:val="24"/>
          <w:szCs w:val="24"/>
        </w:rPr>
        <w:t>2.4 Microstructure and Nature of Mild Steel</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Mild steel, also known as low-carbon steel, is widely used in industrial applications due to its good mechanical properties, </w:t>
      </w:r>
      <w:proofErr w:type="spellStart"/>
      <w:r w:rsidRPr="000969D2">
        <w:rPr>
          <w:rFonts w:ascii="Times New Roman" w:hAnsi="Times New Roman"/>
          <w:sz w:val="24"/>
          <w:szCs w:val="24"/>
        </w:rPr>
        <w:t>weldability</w:t>
      </w:r>
      <w:proofErr w:type="spellEnd"/>
      <w:r w:rsidRPr="000969D2">
        <w:rPr>
          <w:rFonts w:ascii="Times New Roman" w:hAnsi="Times New Roman"/>
          <w:sz w:val="24"/>
          <w:szCs w:val="24"/>
        </w:rPr>
        <w:t>, and affordability. However, its microstructure plays a significant role in determining its corrosion behavior (</w:t>
      </w:r>
      <w:proofErr w:type="spellStart"/>
      <w:r w:rsidRPr="000969D2">
        <w:rPr>
          <w:rFonts w:ascii="Times New Roman" w:hAnsi="Times New Roman"/>
          <w:sz w:val="24"/>
          <w:szCs w:val="24"/>
        </w:rPr>
        <w:t>Callister</w:t>
      </w:r>
      <w:proofErr w:type="spellEnd"/>
      <w:r w:rsidRPr="000969D2">
        <w:rPr>
          <w:rFonts w:ascii="Times New Roman" w:hAnsi="Times New Roman"/>
          <w:sz w:val="24"/>
          <w:szCs w:val="24"/>
        </w:rPr>
        <w:t xml:space="preserve"> &amp; </w:t>
      </w:r>
      <w:proofErr w:type="spellStart"/>
      <w:r w:rsidRPr="000969D2">
        <w:rPr>
          <w:rFonts w:ascii="Times New Roman" w:hAnsi="Times New Roman"/>
          <w:sz w:val="24"/>
          <w:szCs w:val="24"/>
        </w:rPr>
        <w:t>Rethwisch</w:t>
      </w:r>
      <w:proofErr w:type="spellEnd"/>
      <w:r w:rsidRPr="000969D2">
        <w:rPr>
          <w:rFonts w:ascii="Times New Roman" w:hAnsi="Times New Roman"/>
          <w:sz w:val="24"/>
          <w:szCs w:val="24"/>
        </w:rPr>
        <w:t>, 2018).</w:t>
      </w:r>
    </w:p>
    <w:p w:rsidR="00F83284" w:rsidRPr="000969D2" w:rsidRDefault="00F83284" w:rsidP="00F83284">
      <w:pPr>
        <w:jc w:val="both"/>
        <w:rPr>
          <w:rFonts w:ascii="Times New Roman" w:hAnsi="Times New Roman"/>
          <w:b/>
          <w:bCs/>
          <w:caps/>
          <w:sz w:val="24"/>
          <w:szCs w:val="24"/>
        </w:rPr>
      </w:pPr>
      <w:r w:rsidRPr="000969D2">
        <w:rPr>
          <w:rFonts w:ascii="Times New Roman" w:hAnsi="Times New Roman"/>
          <w:b/>
          <w:bCs/>
          <w:caps/>
          <w:sz w:val="24"/>
          <w:szCs w:val="24"/>
        </w:rPr>
        <w:t xml:space="preserve">2.4.1 </w:t>
      </w:r>
      <w:r w:rsidRPr="000969D2">
        <w:rPr>
          <w:rFonts w:ascii="Times New Roman" w:hAnsi="Times New Roman"/>
          <w:b/>
          <w:bCs/>
          <w:sz w:val="24"/>
          <w:szCs w:val="24"/>
        </w:rPr>
        <w:t>Composition of Mild Steel</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Mild steel typically contains 0.05% to 0.25% carbon.</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It also includes small amounts of manganese, silicon, phosphorus, sulfur, and oxygen.</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The low carbon content makes it softer, more ductile, and easier to machine and weld compared to high-carbon steels.</w:t>
      </w:r>
    </w:p>
    <w:p w:rsidR="00F83284" w:rsidRPr="000969D2" w:rsidRDefault="00F83284" w:rsidP="00F83284">
      <w:pPr>
        <w:jc w:val="both"/>
        <w:rPr>
          <w:rFonts w:ascii="Times New Roman" w:hAnsi="Times New Roman"/>
          <w:b/>
          <w:bCs/>
          <w:sz w:val="24"/>
          <w:szCs w:val="24"/>
        </w:rPr>
      </w:pPr>
      <w:r w:rsidRPr="000969D2">
        <w:rPr>
          <w:rFonts w:ascii="Times New Roman" w:hAnsi="Times New Roman"/>
          <w:b/>
          <w:bCs/>
          <w:caps/>
          <w:sz w:val="24"/>
          <w:szCs w:val="24"/>
        </w:rPr>
        <w:t>2.4</w:t>
      </w:r>
      <w:r w:rsidRPr="000969D2">
        <w:rPr>
          <w:rFonts w:ascii="Times New Roman" w:hAnsi="Times New Roman"/>
          <w:b/>
          <w:bCs/>
          <w:sz w:val="24"/>
          <w:szCs w:val="24"/>
        </w:rPr>
        <w:t>.2 Phases in Mild Steel</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Mild steel, also known as low-carbon steel, is composed primarily of iron with a small amount of carbon, typically between 0.05% and 0.25%. The microstructure of mild steel is made up of different phases that influence its mechanical properties, corrosion </w:t>
      </w:r>
      <w:proofErr w:type="spellStart"/>
      <w:r w:rsidRPr="000969D2">
        <w:rPr>
          <w:rFonts w:ascii="Times New Roman" w:hAnsi="Times New Roman"/>
          <w:sz w:val="24"/>
          <w:szCs w:val="24"/>
        </w:rPr>
        <w:t>behaviour</w:t>
      </w:r>
      <w:proofErr w:type="spellEnd"/>
      <w:r w:rsidRPr="000969D2">
        <w:rPr>
          <w:rFonts w:ascii="Times New Roman" w:hAnsi="Times New Roman"/>
          <w:sz w:val="24"/>
          <w:szCs w:val="24"/>
        </w:rPr>
        <w:t>, and overall performance. These phases develop during the cooling of molten steel and depend on factors such as carbon content and thermal history.</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lastRenderedPageBreak/>
        <w:t>The two major phases present in mild steel are ferrite and pearlite.</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1. Ferrite is a relatively soft and ductile phase of iron with a body-centered cubic (BCC) crystal structure. It contains very little carbon (up to about 0.02%) and provides mild steel with its high formability, </w:t>
      </w:r>
      <w:proofErr w:type="spellStart"/>
      <w:r w:rsidRPr="000969D2">
        <w:rPr>
          <w:rFonts w:ascii="Times New Roman" w:hAnsi="Times New Roman"/>
          <w:sz w:val="24"/>
          <w:szCs w:val="24"/>
        </w:rPr>
        <w:t>weldability</w:t>
      </w:r>
      <w:proofErr w:type="spellEnd"/>
      <w:r w:rsidRPr="000969D2">
        <w:rPr>
          <w:rFonts w:ascii="Times New Roman" w:hAnsi="Times New Roman"/>
          <w:sz w:val="24"/>
          <w:szCs w:val="24"/>
        </w:rPr>
        <w:t>, and magnetic properties. Ferrite appears as a light region under a microscope and is the primary matrix in which other phases are embedded.</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2. Pearlite, on the other hand, is a combination of alternating layers of ferrite and cementite (iron carbide, </w:t>
      </w:r>
      <w:proofErr w:type="spellStart"/>
      <w:r w:rsidRPr="000969D2">
        <w:rPr>
          <w:rFonts w:ascii="Times New Roman" w:hAnsi="Times New Roman"/>
          <w:sz w:val="24"/>
          <w:szCs w:val="24"/>
        </w:rPr>
        <w:t>Fe₃C</w:t>
      </w:r>
      <w:proofErr w:type="spellEnd"/>
      <w:r w:rsidRPr="000969D2">
        <w:rPr>
          <w:rFonts w:ascii="Times New Roman" w:hAnsi="Times New Roman"/>
          <w:sz w:val="24"/>
          <w:szCs w:val="24"/>
        </w:rPr>
        <w:t>). It forms as a result of the eutectoid reaction during cooling, where austenite transforms into a mixture of ferrite and cementite. Pearlite is harder and stronger than ferrite but less ductile, contributing to the overall strength and wear resistance of mild steel.</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The amount and distribution of ferrite and pearlite in mild steel depend largely on its carbon content.</w:t>
      </w:r>
      <w:r>
        <w:rPr>
          <w:rFonts w:ascii="Times New Roman" w:hAnsi="Times New Roman"/>
          <w:sz w:val="24"/>
          <w:szCs w:val="24"/>
        </w:rPr>
        <w:t xml:space="preserve"> </w:t>
      </w:r>
      <w:proofErr w:type="gramStart"/>
      <w:r>
        <w:rPr>
          <w:rFonts w:ascii="Times New Roman" w:hAnsi="Times New Roman"/>
          <w:sz w:val="24"/>
          <w:szCs w:val="24"/>
        </w:rPr>
        <w:t xml:space="preserve">Which results into a galvanic coupling with some regions being anodic and some </w:t>
      </w:r>
      <w:proofErr w:type="spellStart"/>
      <w:r>
        <w:rPr>
          <w:rFonts w:ascii="Times New Roman" w:hAnsi="Times New Roman"/>
          <w:sz w:val="24"/>
          <w:szCs w:val="24"/>
        </w:rPr>
        <w:t>cathodic</w:t>
      </w:r>
      <w:proofErr w:type="spellEnd"/>
      <w:r>
        <w:rPr>
          <w:rFonts w:ascii="Times New Roman" w:hAnsi="Times New Roman"/>
          <w:sz w:val="24"/>
          <w:szCs w:val="24"/>
        </w:rPr>
        <w:t>.</w:t>
      </w:r>
      <w:proofErr w:type="gramEnd"/>
      <w:r w:rsidRPr="000969D2">
        <w:rPr>
          <w:rFonts w:ascii="Times New Roman" w:hAnsi="Times New Roman"/>
          <w:sz w:val="24"/>
          <w:szCs w:val="24"/>
        </w:rPr>
        <w:t xml:space="preserve"> Low-carbon steels, such as mild steel, have a higher proportion of ferrite and a smaller proportion of pearlite, resulting in a good balance between strength and ductility. However, the dominance of the soft ferrite phase also makes mild steel more susceptible to corrosion, as ferrite offers less inherent resistance to chemical attack compared to more stable phases like cementite or alloyed phases found in higher-grade steels.</w:t>
      </w:r>
    </w:p>
    <w:p w:rsidR="00F83284" w:rsidRPr="000969D2" w:rsidRDefault="00F83284" w:rsidP="00F83284">
      <w:pPr>
        <w:jc w:val="both"/>
        <w:rPr>
          <w:rFonts w:ascii="Times New Roman" w:hAnsi="Times New Roman"/>
          <w:b/>
          <w:bCs/>
          <w:sz w:val="24"/>
          <w:szCs w:val="24"/>
        </w:rPr>
      </w:pPr>
      <w:r w:rsidRPr="000969D2">
        <w:rPr>
          <w:rFonts w:ascii="Times New Roman" w:hAnsi="Times New Roman"/>
          <w:b/>
          <w:bCs/>
          <w:sz w:val="24"/>
          <w:szCs w:val="24"/>
        </w:rPr>
        <w:t>2.4.3 Influence of Microstructure on Corrosion</w:t>
      </w:r>
    </w:p>
    <w:p w:rsidR="00F83284" w:rsidRPr="000969D2" w:rsidRDefault="00F83284" w:rsidP="00F83284">
      <w:pPr>
        <w:jc w:val="both"/>
        <w:rPr>
          <w:rFonts w:ascii="Times New Roman" w:hAnsi="Times New Roman"/>
          <w:b/>
          <w:bCs/>
          <w:sz w:val="24"/>
          <w:szCs w:val="24"/>
        </w:rPr>
      </w:pPr>
      <w:r w:rsidRPr="000969D2">
        <w:rPr>
          <w:rFonts w:ascii="Times New Roman" w:hAnsi="Times New Roman"/>
          <w:b/>
          <w:bCs/>
          <w:sz w:val="24"/>
          <w:szCs w:val="24"/>
        </w:rPr>
        <w:t>Ferrite Phase:</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Being more electropositive, ferrite tends to corrode more easily when exposed to acidic or moist environments.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It acts as an anode when exposed to electrolytes like cassava extract.</w:t>
      </w:r>
    </w:p>
    <w:p w:rsidR="00F83284" w:rsidRPr="000969D2" w:rsidRDefault="00F83284" w:rsidP="00F83284">
      <w:pPr>
        <w:jc w:val="both"/>
        <w:rPr>
          <w:rFonts w:ascii="Times New Roman" w:hAnsi="Times New Roman"/>
          <w:b/>
          <w:bCs/>
          <w:sz w:val="24"/>
          <w:szCs w:val="24"/>
        </w:rPr>
      </w:pPr>
      <w:r w:rsidRPr="000969D2">
        <w:rPr>
          <w:rFonts w:ascii="Times New Roman" w:hAnsi="Times New Roman"/>
          <w:b/>
          <w:bCs/>
          <w:sz w:val="24"/>
          <w:szCs w:val="24"/>
        </w:rPr>
        <w:t>Pearlite Phase:</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Pearlite is relatively more corrosion-resistant than ferrite but can still corrode under harsh conditions.</w:t>
      </w:r>
    </w:p>
    <w:p w:rsidR="00F83284" w:rsidRPr="000969D2" w:rsidRDefault="00F83284" w:rsidP="00F83284">
      <w:pPr>
        <w:jc w:val="both"/>
        <w:rPr>
          <w:rFonts w:ascii="Times New Roman" w:hAnsi="Times New Roman"/>
          <w:b/>
          <w:bCs/>
          <w:sz w:val="24"/>
          <w:szCs w:val="24"/>
        </w:rPr>
      </w:pPr>
      <w:r w:rsidRPr="000969D2">
        <w:rPr>
          <w:rFonts w:ascii="Times New Roman" w:hAnsi="Times New Roman"/>
          <w:b/>
          <w:bCs/>
          <w:sz w:val="24"/>
          <w:szCs w:val="24"/>
        </w:rPr>
        <w:t>Grain Boundaries: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Grain boundaries act as weak points where corrosion can initiate faster due to differences in chemical potential across grains.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Thus, the microstructure of mild steel, particularly the high proportion of ferrite and the presence of grain boundaries, contributes significantly to its susceptibility to corrosion in acidic environments like cassava extracts.</w:t>
      </w:r>
    </w:p>
    <w:p w:rsidR="00F83284" w:rsidRPr="000969D2" w:rsidRDefault="00F83284" w:rsidP="00F83284">
      <w:pPr>
        <w:jc w:val="both"/>
        <w:rPr>
          <w:rFonts w:ascii="Times New Roman" w:hAnsi="Times New Roman"/>
          <w:b/>
          <w:bCs/>
          <w:caps/>
          <w:sz w:val="24"/>
          <w:szCs w:val="24"/>
        </w:rPr>
      </w:pPr>
      <w:r w:rsidRPr="000969D2">
        <w:rPr>
          <w:rFonts w:ascii="Times New Roman" w:hAnsi="Times New Roman"/>
          <w:b/>
          <w:bCs/>
          <w:caps/>
          <w:sz w:val="24"/>
          <w:szCs w:val="24"/>
        </w:rPr>
        <w:t xml:space="preserve">2.4.4 </w:t>
      </w:r>
      <w:r w:rsidRPr="000969D2">
        <w:rPr>
          <w:rFonts w:ascii="Times New Roman" w:hAnsi="Times New Roman"/>
          <w:b/>
          <w:bCs/>
          <w:sz w:val="24"/>
          <w:szCs w:val="24"/>
        </w:rPr>
        <w:t>Practical Implications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Understanding the microstructure helps in:</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lastRenderedPageBreak/>
        <w:t>1. Choosing proper corrosion inhibitors.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2. Designing better surface treatments.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3. Predicting failure mechanisms in mild steel applications.</w:t>
      </w:r>
    </w:p>
    <w:p w:rsidR="00F83284" w:rsidRPr="000969D2" w:rsidRDefault="00F83284" w:rsidP="00F83284">
      <w:pPr>
        <w:jc w:val="both"/>
        <w:rPr>
          <w:rFonts w:ascii="Times New Roman" w:hAnsi="Times New Roman"/>
          <w:b/>
          <w:bCs/>
          <w:sz w:val="24"/>
          <w:szCs w:val="24"/>
        </w:rPr>
      </w:pPr>
      <w:r w:rsidRPr="000969D2">
        <w:rPr>
          <w:rFonts w:ascii="Times New Roman" w:hAnsi="Times New Roman"/>
          <w:b/>
          <w:bCs/>
          <w:sz w:val="24"/>
          <w:szCs w:val="24"/>
        </w:rPr>
        <w:t>2.5 Corrosion in Acidic Environments: Cassava Context</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Cassava (</w:t>
      </w:r>
      <w:proofErr w:type="spellStart"/>
      <w:r w:rsidRPr="000969D2">
        <w:rPr>
          <w:rFonts w:ascii="Times New Roman" w:hAnsi="Times New Roman"/>
          <w:sz w:val="24"/>
          <w:szCs w:val="24"/>
        </w:rPr>
        <w:t>Manihot</w:t>
      </w:r>
      <w:proofErr w:type="spellEnd"/>
      <w:r w:rsidRPr="000969D2">
        <w:rPr>
          <w:rFonts w:ascii="Times New Roman" w:hAnsi="Times New Roman"/>
          <w:sz w:val="24"/>
          <w:szCs w:val="24"/>
        </w:rPr>
        <w:t xml:space="preserve"> </w:t>
      </w:r>
      <w:proofErr w:type="spellStart"/>
      <w:r w:rsidRPr="000969D2">
        <w:rPr>
          <w:rFonts w:ascii="Times New Roman" w:hAnsi="Times New Roman"/>
          <w:sz w:val="24"/>
          <w:szCs w:val="24"/>
        </w:rPr>
        <w:t>esculenta</w:t>
      </w:r>
      <w:proofErr w:type="spellEnd"/>
      <w:r w:rsidRPr="000969D2">
        <w:rPr>
          <w:rFonts w:ascii="Times New Roman" w:hAnsi="Times New Roman"/>
          <w:sz w:val="24"/>
          <w:szCs w:val="24"/>
        </w:rPr>
        <w:t>) is a staple crop in many tropical regions, prized for its high carbohydrate content. However, its processing environment presents a serious corrosion threat to metallic equipment, particularly mild steel (</w:t>
      </w:r>
      <w:proofErr w:type="spellStart"/>
      <w:r w:rsidRPr="000969D2">
        <w:rPr>
          <w:rFonts w:ascii="Times New Roman" w:hAnsi="Times New Roman"/>
          <w:sz w:val="24"/>
          <w:szCs w:val="24"/>
        </w:rPr>
        <w:t>Ogunniyi</w:t>
      </w:r>
      <w:proofErr w:type="spellEnd"/>
      <w:r w:rsidRPr="000969D2">
        <w:rPr>
          <w:rFonts w:ascii="Times New Roman" w:hAnsi="Times New Roman"/>
          <w:sz w:val="24"/>
          <w:szCs w:val="24"/>
        </w:rPr>
        <w:t xml:space="preserve"> et al., 2018).</w:t>
      </w:r>
    </w:p>
    <w:p w:rsidR="00F83284" w:rsidRPr="000969D2" w:rsidRDefault="00F83284" w:rsidP="00F83284">
      <w:pPr>
        <w:jc w:val="both"/>
        <w:rPr>
          <w:rFonts w:ascii="Times New Roman" w:hAnsi="Times New Roman"/>
          <w:b/>
          <w:bCs/>
          <w:sz w:val="24"/>
          <w:szCs w:val="24"/>
        </w:rPr>
      </w:pPr>
      <w:r w:rsidRPr="000969D2">
        <w:rPr>
          <w:rFonts w:ascii="Times New Roman" w:hAnsi="Times New Roman"/>
          <w:b/>
          <w:bCs/>
          <w:caps/>
          <w:sz w:val="24"/>
          <w:szCs w:val="24"/>
        </w:rPr>
        <w:t xml:space="preserve">2.5.1 </w:t>
      </w:r>
      <w:r w:rsidRPr="000969D2">
        <w:rPr>
          <w:rFonts w:ascii="Times New Roman" w:hAnsi="Times New Roman"/>
          <w:b/>
          <w:bCs/>
          <w:sz w:val="24"/>
          <w:szCs w:val="24"/>
        </w:rPr>
        <w:t>Acidic Nature of Cassava</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During cassava processing (especially in the fermentation stage), cassava releases various organic acids and </w:t>
      </w:r>
      <w:proofErr w:type="spellStart"/>
      <w:r w:rsidRPr="000969D2">
        <w:rPr>
          <w:rFonts w:ascii="Times New Roman" w:hAnsi="Times New Roman"/>
          <w:sz w:val="24"/>
          <w:szCs w:val="24"/>
        </w:rPr>
        <w:t>cyanogenic</w:t>
      </w:r>
      <w:proofErr w:type="spellEnd"/>
      <w:r w:rsidRPr="000969D2">
        <w:rPr>
          <w:rFonts w:ascii="Times New Roman" w:hAnsi="Times New Roman"/>
          <w:sz w:val="24"/>
          <w:szCs w:val="24"/>
        </w:rPr>
        <w:t xml:space="preserve"> compounds such as: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1. Hydrocyanic acid (HCN)</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2. Citric acid</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3. Acetic acid</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These compounds reduce the pH of the environment, creating a highly acidic medium (often pH 4–5). This acidic nature aggressively attacks metal surfaces, leading to accelerated corrosion.</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Recent studies confirms that cassava extract contains hydrogen cyanide, citric acid, acetic acid, starch, moisture, and other organic compounds that make it highly corrosive (</w:t>
      </w:r>
      <w:proofErr w:type="spellStart"/>
      <w:r w:rsidRPr="000969D2">
        <w:rPr>
          <w:rFonts w:ascii="Times New Roman" w:hAnsi="Times New Roman"/>
          <w:sz w:val="24"/>
          <w:szCs w:val="24"/>
        </w:rPr>
        <w:t>Onyemaobi</w:t>
      </w:r>
      <w:proofErr w:type="spellEnd"/>
      <w:r w:rsidRPr="000969D2">
        <w:rPr>
          <w:rFonts w:ascii="Times New Roman" w:hAnsi="Times New Roman"/>
          <w:sz w:val="24"/>
          <w:szCs w:val="24"/>
        </w:rPr>
        <w:t xml:space="preserve"> et al., 2021; </w:t>
      </w:r>
      <w:proofErr w:type="spellStart"/>
      <w:r w:rsidRPr="000969D2">
        <w:rPr>
          <w:rFonts w:ascii="Times New Roman" w:hAnsi="Times New Roman"/>
          <w:sz w:val="24"/>
          <w:szCs w:val="24"/>
        </w:rPr>
        <w:t>Agunsoye</w:t>
      </w:r>
      <w:proofErr w:type="spellEnd"/>
      <w:r w:rsidRPr="000969D2">
        <w:rPr>
          <w:rFonts w:ascii="Times New Roman" w:hAnsi="Times New Roman"/>
          <w:sz w:val="24"/>
          <w:szCs w:val="24"/>
        </w:rPr>
        <w:t xml:space="preserve"> et al., 2014). The fermentation of cassava also promotes microbial activity, further reducing pH and increasing corrosion risk (</w:t>
      </w:r>
      <w:proofErr w:type="spellStart"/>
      <w:r w:rsidRPr="000969D2">
        <w:rPr>
          <w:rFonts w:ascii="Times New Roman" w:hAnsi="Times New Roman"/>
          <w:sz w:val="24"/>
          <w:szCs w:val="24"/>
        </w:rPr>
        <w:t>Ubalua</w:t>
      </w:r>
      <w:proofErr w:type="spellEnd"/>
      <w:r w:rsidRPr="000969D2">
        <w:rPr>
          <w:rFonts w:ascii="Times New Roman" w:hAnsi="Times New Roman"/>
          <w:sz w:val="24"/>
          <w:szCs w:val="24"/>
        </w:rPr>
        <w:t>, 2007).</w:t>
      </w:r>
    </w:p>
    <w:p w:rsidR="00F83284" w:rsidRPr="000969D2" w:rsidRDefault="00F83284" w:rsidP="00F83284">
      <w:pPr>
        <w:jc w:val="both"/>
        <w:rPr>
          <w:rFonts w:ascii="Times New Roman" w:hAnsi="Times New Roman"/>
          <w:b/>
          <w:bCs/>
          <w:sz w:val="24"/>
          <w:szCs w:val="24"/>
        </w:rPr>
      </w:pPr>
      <w:r w:rsidRPr="000969D2">
        <w:rPr>
          <w:rFonts w:ascii="Times New Roman" w:hAnsi="Times New Roman"/>
          <w:b/>
          <w:bCs/>
          <w:sz w:val="24"/>
          <w:szCs w:val="24"/>
        </w:rPr>
        <w:t>2.5.2 Influence of Cassava Extract on Mild Steel</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Cassava extract has a significant influence on the corrosion </w:t>
      </w:r>
      <w:proofErr w:type="spellStart"/>
      <w:r w:rsidRPr="000969D2">
        <w:rPr>
          <w:rFonts w:ascii="Times New Roman" w:hAnsi="Times New Roman"/>
          <w:sz w:val="24"/>
          <w:szCs w:val="24"/>
        </w:rPr>
        <w:t>behaviour</w:t>
      </w:r>
      <w:proofErr w:type="spellEnd"/>
      <w:r w:rsidRPr="000969D2">
        <w:rPr>
          <w:rFonts w:ascii="Times New Roman" w:hAnsi="Times New Roman"/>
          <w:sz w:val="24"/>
          <w:szCs w:val="24"/>
        </w:rPr>
        <w:t xml:space="preserve"> of mild steel, mainly due to its chemical composition and acidic nature. During cassava processing, especially after fermentation, the extract becomes rich in organic acids such as citric acid, formic acid, and acetic acid, alongside hydrogen cyanide (HCN) and soluble ions. These components create a highly aggressive environment that accelerates the corrosion process.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The low pH of cassava extract promotes an increase in the concentration of hydrogen ions (H⁺), which enhances the anodic dissolution of mild steel. At the anodic sites, iron atoms lose electrons and dissolve into the solution as ferrous ions (Fe²⁺). Meanwhile, at the </w:t>
      </w:r>
      <w:proofErr w:type="spellStart"/>
      <w:r w:rsidRPr="000969D2">
        <w:rPr>
          <w:rFonts w:ascii="Times New Roman" w:hAnsi="Times New Roman"/>
          <w:sz w:val="24"/>
          <w:szCs w:val="24"/>
        </w:rPr>
        <w:t>cathodic</w:t>
      </w:r>
      <w:proofErr w:type="spellEnd"/>
      <w:r w:rsidRPr="000969D2">
        <w:rPr>
          <w:rFonts w:ascii="Times New Roman" w:hAnsi="Times New Roman"/>
          <w:sz w:val="24"/>
          <w:szCs w:val="24"/>
        </w:rPr>
        <w:t xml:space="preserve"> sites, the hydrogen ions accept electrons and evolve as hydrogen gas. The cassava extract acts as an electrolyte that facilitates this electrochemical reaction, completing the corrosion cell.</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lastRenderedPageBreak/>
        <w:t xml:space="preserve">Additionally, cassava extract often contains dissolved oxygen and moisture, both of which further contribute to the corrosion process. Oxygen reduction reactions occur at the </w:t>
      </w:r>
      <w:proofErr w:type="spellStart"/>
      <w:r w:rsidRPr="000969D2">
        <w:rPr>
          <w:rFonts w:ascii="Times New Roman" w:hAnsi="Times New Roman"/>
          <w:sz w:val="24"/>
          <w:szCs w:val="24"/>
        </w:rPr>
        <w:t>cathodic</w:t>
      </w:r>
      <w:proofErr w:type="spellEnd"/>
      <w:r w:rsidRPr="000969D2">
        <w:rPr>
          <w:rFonts w:ascii="Times New Roman" w:hAnsi="Times New Roman"/>
          <w:sz w:val="24"/>
          <w:szCs w:val="24"/>
        </w:rPr>
        <w:t xml:space="preserve"> regions, leading to the formation of iron oxides and hydroxides, commonly recognized as rust. The presence of soluble carbohydrates and microbial activities associated with cassava fermentation can also modify the local environment, introducing variations in pH and increasing corrosion aggressiveness through </w:t>
      </w:r>
      <w:proofErr w:type="spellStart"/>
      <w:r w:rsidRPr="000969D2">
        <w:rPr>
          <w:rFonts w:ascii="Times New Roman" w:hAnsi="Times New Roman"/>
          <w:sz w:val="24"/>
          <w:szCs w:val="24"/>
        </w:rPr>
        <w:t>microbially</w:t>
      </w:r>
      <w:proofErr w:type="spellEnd"/>
      <w:r w:rsidRPr="000969D2">
        <w:rPr>
          <w:rFonts w:ascii="Times New Roman" w:hAnsi="Times New Roman"/>
          <w:sz w:val="24"/>
          <w:szCs w:val="24"/>
        </w:rPr>
        <w:t xml:space="preserve"> influenced corrosion mechanisms.</w:t>
      </w:r>
    </w:p>
    <w:p w:rsidR="00F83284" w:rsidRPr="000969D2" w:rsidRDefault="00F83284" w:rsidP="00F83284">
      <w:pPr>
        <w:jc w:val="both"/>
        <w:rPr>
          <w:rFonts w:ascii="Times New Roman" w:hAnsi="Times New Roman"/>
          <w:sz w:val="24"/>
          <w:szCs w:val="24"/>
        </w:rPr>
      </w:pPr>
      <w:proofErr w:type="gramStart"/>
      <w:r w:rsidRPr="000969D2">
        <w:rPr>
          <w:rFonts w:ascii="Times New Roman" w:hAnsi="Times New Roman"/>
          <w:sz w:val="24"/>
          <w:szCs w:val="24"/>
        </w:rPr>
        <w:t>Prolonged exposure of mild steel to cassava extract results in significant material degradation, surface roughening, and pitting.</w:t>
      </w:r>
      <w:proofErr w:type="gramEnd"/>
      <w:r w:rsidRPr="000969D2">
        <w:rPr>
          <w:rFonts w:ascii="Times New Roman" w:hAnsi="Times New Roman"/>
          <w:sz w:val="24"/>
          <w:szCs w:val="24"/>
        </w:rPr>
        <w:t xml:space="preserve"> This deterioration compromises the structural integrity of processing equipment, leading to increased maintenance costs, frequent equipment replacement, and potential contamination of food products.</w:t>
      </w:r>
    </w:p>
    <w:p w:rsidR="00F83284" w:rsidRPr="000969D2" w:rsidRDefault="00F83284" w:rsidP="00F83284">
      <w:pPr>
        <w:jc w:val="both"/>
        <w:rPr>
          <w:rFonts w:ascii="Times New Roman" w:hAnsi="Times New Roman"/>
          <w:b/>
          <w:bCs/>
          <w:sz w:val="24"/>
          <w:szCs w:val="24"/>
        </w:rPr>
      </w:pPr>
      <w:r w:rsidRPr="000969D2">
        <w:rPr>
          <w:rFonts w:ascii="Times New Roman" w:hAnsi="Times New Roman"/>
          <w:b/>
          <w:bCs/>
          <w:sz w:val="24"/>
          <w:szCs w:val="24"/>
        </w:rPr>
        <w:t>2.6 Chemical Constituents of Cassava and Their Relevance to Corrosion</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Cassava (</w:t>
      </w:r>
      <w:proofErr w:type="spellStart"/>
      <w:r w:rsidRPr="000969D2">
        <w:rPr>
          <w:rFonts w:ascii="Times New Roman" w:hAnsi="Times New Roman"/>
          <w:sz w:val="24"/>
          <w:szCs w:val="24"/>
        </w:rPr>
        <w:t>Manihot</w:t>
      </w:r>
      <w:proofErr w:type="spellEnd"/>
      <w:r w:rsidRPr="000969D2">
        <w:rPr>
          <w:rFonts w:ascii="Times New Roman" w:hAnsi="Times New Roman"/>
          <w:sz w:val="24"/>
          <w:szCs w:val="24"/>
        </w:rPr>
        <w:t xml:space="preserve"> </w:t>
      </w:r>
      <w:proofErr w:type="spellStart"/>
      <w:r w:rsidRPr="000969D2">
        <w:rPr>
          <w:rFonts w:ascii="Times New Roman" w:hAnsi="Times New Roman"/>
          <w:sz w:val="24"/>
          <w:szCs w:val="24"/>
        </w:rPr>
        <w:t>esculenta</w:t>
      </w:r>
      <w:proofErr w:type="spellEnd"/>
      <w:r w:rsidRPr="000969D2">
        <w:rPr>
          <w:rFonts w:ascii="Times New Roman" w:hAnsi="Times New Roman"/>
          <w:sz w:val="24"/>
          <w:szCs w:val="24"/>
        </w:rPr>
        <w:t>) is widely cultivated across tropical regions, especially in Nigeria, and serves as a staple crop for both human consumption and industrial processing. Chemically, the cassava tuber contains various organic and inorganic compounds that influence its properties, including its corrosive potential when processed or fermented.</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The major chemical constituents of cassava tuber include carbohydrates, </w:t>
      </w:r>
      <w:proofErr w:type="spellStart"/>
      <w:r w:rsidRPr="000969D2">
        <w:rPr>
          <w:rFonts w:ascii="Times New Roman" w:hAnsi="Times New Roman"/>
          <w:sz w:val="24"/>
          <w:szCs w:val="24"/>
        </w:rPr>
        <w:t>cyanogenic</w:t>
      </w:r>
      <w:proofErr w:type="spellEnd"/>
      <w:r w:rsidRPr="000969D2">
        <w:rPr>
          <w:rFonts w:ascii="Times New Roman" w:hAnsi="Times New Roman"/>
          <w:sz w:val="24"/>
          <w:szCs w:val="24"/>
        </w:rPr>
        <w:t xml:space="preserve"> glycosides, organic acids, moisture, minerals, and minor amounts of proteins and lipids. During processing, especially fermentation, these components undergo transformations that significantly affect the pH and </w:t>
      </w:r>
      <w:proofErr w:type="spellStart"/>
      <w:r w:rsidRPr="000969D2">
        <w:rPr>
          <w:rFonts w:ascii="Times New Roman" w:hAnsi="Times New Roman"/>
          <w:sz w:val="24"/>
          <w:szCs w:val="24"/>
        </w:rPr>
        <w:t>corrosivity</w:t>
      </w:r>
      <w:proofErr w:type="spellEnd"/>
      <w:r w:rsidRPr="000969D2">
        <w:rPr>
          <w:rFonts w:ascii="Times New Roman" w:hAnsi="Times New Roman"/>
          <w:sz w:val="24"/>
          <w:szCs w:val="24"/>
        </w:rPr>
        <w:t xml:space="preserve"> of cassava extract.</w:t>
      </w:r>
    </w:p>
    <w:p w:rsidR="00F83284" w:rsidRPr="000969D2" w:rsidRDefault="00F83284" w:rsidP="00F83284">
      <w:pPr>
        <w:jc w:val="both"/>
        <w:rPr>
          <w:rFonts w:ascii="Times New Roman" w:hAnsi="Times New Roman"/>
          <w:b/>
          <w:bCs/>
          <w:sz w:val="24"/>
          <w:szCs w:val="24"/>
        </w:rPr>
      </w:pPr>
      <w:r w:rsidRPr="000969D2">
        <w:rPr>
          <w:rFonts w:ascii="Times New Roman" w:hAnsi="Times New Roman"/>
          <w:b/>
          <w:bCs/>
          <w:sz w:val="24"/>
          <w:szCs w:val="24"/>
        </w:rPr>
        <w:t>Key Constituents and Their Corrosive Effects: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1. Hydrogen Cyanide (HCN):</w:t>
      </w:r>
    </w:p>
    <w:p w:rsidR="00F83284" w:rsidRPr="000969D2" w:rsidRDefault="00F83284" w:rsidP="00F83284">
      <w:pPr>
        <w:jc w:val="both"/>
        <w:rPr>
          <w:rFonts w:ascii="Times New Roman" w:hAnsi="Times New Roman"/>
          <w:sz w:val="24"/>
          <w:szCs w:val="24"/>
        </w:rPr>
      </w:pPr>
      <w:proofErr w:type="gramStart"/>
      <w:r w:rsidRPr="000969D2">
        <w:rPr>
          <w:rFonts w:ascii="Times New Roman" w:hAnsi="Times New Roman"/>
          <w:sz w:val="24"/>
          <w:szCs w:val="24"/>
        </w:rPr>
        <w:t xml:space="preserve">Derived from the breakdown of </w:t>
      </w:r>
      <w:proofErr w:type="spellStart"/>
      <w:r w:rsidRPr="000969D2">
        <w:rPr>
          <w:rFonts w:ascii="Times New Roman" w:hAnsi="Times New Roman"/>
          <w:sz w:val="24"/>
          <w:szCs w:val="24"/>
        </w:rPr>
        <w:t>cyanogenic</w:t>
      </w:r>
      <w:proofErr w:type="spellEnd"/>
      <w:r w:rsidRPr="000969D2">
        <w:rPr>
          <w:rFonts w:ascii="Times New Roman" w:hAnsi="Times New Roman"/>
          <w:sz w:val="24"/>
          <w:szCs w:val="24"/>
        </w:rPr>
        <w:t xml:space="preserve"> glycosides like </w:t>
      </w:r>
      <w:proofErr w:type="spellStart"/>
      <w:r w:rsidRPr="000969D2">
        <w:rPr>
          <w:rFonts w:ascii="Times New Roman" w:hAnsi="Times New Roman"/>
          <w:sz w:val="24"/>
          <w:szCs w:val="24"/>
        </w:rPr>
        <w:t>linamarin</w:t>
      </w:r>
      <w:proofErr w:type="spellEnd"/>
      <w:r w:rsidRPr="000969D2">
        <w:rPr>
          <w:rFonts w:ascii="Times New Roman" w:hAnsi="Times New Roman"/>
          <w:sz w:val="24"/>
          <w:szCs w:val="24"/>
        </w:rPr>
        <w:t>.</w:t>
      </w:r>
      <w:proofErr w:type="gramEnd"/>
      <w:r w:rsidRPr="000969D2">
        <w:rPr>
          <w:rFonts w:ascii="Times New Roman" w:hAnsi="Times New Roman"/>
          <w:sz w:val="24"/>
          <w:szCs w:val="24"/>
        </w:rPr>
        <w:t xml:space="preserve"> HCN is acidic and toxic, contributing to the low pH and electrochemical aggressiveness of cassava extract (</w:t>
      </w:r>
      <w:proofErr w:type="spellStart"/>
      <w:r w:rsidRPr="000969D2">
        <w:rPr>
          <w:rFonts w:ascii="Times New Roman" w:hAnsi="Times New Roman"/>
          <w:sz w:val="24"/>
          <w:szCs w:val="24"/>
        </w:rPr>
        <w:t>Ubalua</w:t>
      </w:r>
      <w:proofErr w:type="spellEnd"/>
      <w:r w:rsidRPr="000969D2">
        <w:rPr>
          <w:rFonts w:ascii="Times New Roman" w:hAnsi="Times New Roman"/>
          <w:sz w:val="24"/>
          <w:szCs w:val="24"/>
        </w:rPr>
        <w:t>, 2007).</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Organic Acids (e.g., citric, formic, acetic acids):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Formed during fermentation, they lower the pH of the extract and promote both anodic and </w:t>
      </w:r>
      <w:proofErr w:type="spellStart"/>
      <w:r w:rsidRPr="000969D2">
        <w:rPr>
          <w:rFonts w:ascii="Times New Roman" w:hAnsi="Times New Roman"/>
          <w:sz w:val="24"/>
          <w:szCs w:val="24"/>
        </w:rPr>
        <w:t>cathodic</w:t>
      </w:r>
      <w:proofErr w:type="spellEnd"/>
      <w:r w:rsidRPr="000969D2">
        <w:rPr>
          <w:rFonts w:ascii="Times New Roman" w:hAnsi="Times New Roman"/>
          <w:sz w:val="24"/>
          <w:szCs w:val="24"/>
        </w:rPr>
        <w:t xml:space="preserve"> corrosion reactions (</w:t>
      </w:r>
      <w:proofErr w:type="spellStart"/>
      <w:r w:rsidRPr="000969D2">
        <w:rPr>
          <w:rFonts w:ascii="Times New Roman" w:hAnsi="Times New Roman"/>
          <w:sz w:val="24"/>
          <w:szCs w:val="24"/>
        </w:rPr>
        <w:t>Onyemaobi</w:t>
      </w:r>
      <w:proofErr w:type="spellEnd"/>
      <w:r w:rsidRPr="000969D2">
        <w:rPr>
          <w:rFonts w:ascii="Times New Roman" w:hAnsi="Times New Roman"/>
          <w:sz w:val="24"/>
          <w:szCs w:val="24"/>
        </w:rPr>
        <w:t xml:space="preserve"> et al., 2021). These acids accelerate the dissolution of iron in mild steel.</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2. Starch / Carbohydrates: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While not directly corrosive, they ferment into sugars and acids, contributing indirectly to corrosion. Some starches also increase viscosity, affecting diffusion of corrosive species.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3. Moisture Content:</w:t>
      </w:r>
    </w:p>
    <w:p w:rsidR="00F83284" w:rsidRPr="000969D2" w:rsidRDefault="00F83284" w:rsidP="00F83284">
      <w:pPr>
        <w:jc w:val="both"/>
        <w:rPr>
          <w:rFonts w:ascii="Times New Roman" w:hAnsi="Times New Roman"/>
          <w:sz w:val="24"/>
          <w:szCs w:val="24"/>
        </w:rPr>
      </w:pPr>
      <w:proofErr w:type="gramStart"/>
      <w:r w:rsidRPr="000969D2">
        <w:rPr>
          <w:rFonts w:ascii="Times New Roman" w:hAnsi="Times New Roman"/>
          <w:sz w:val="24"/>
          <w:szCs w:val="24"/>
        </w:rPr>
        <w:lastRenderedPageBreak/>
        <w:t>High water content in cassava extract increases ionic conductivity, making it easier for electrochemical reactions to occur on metal surfaces.</w:t>
      </w:r>
      <w:proofErr w:type="gramEnd"/>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Minerals (e.g., Ca²⁺, Mg²⁺, K⁺, </w:t>
      </w:r>
      <w:proofErr w:type="spellStart"/>
      <w:r w:rsidRPr="000969D2">
        <w:rPr>
          <w:rFonts w:ascii="Times New Roman" w:hAnsi="Times New Roman"/>
          <w:sz w:val="24"/>
          <w:szCs w:val="24"/>
        </w:rPr>
        <w:t>Cl</w:t>
      </w:r>
      <w:proofErr w:type="spellEnd"/>
      <w:r w:rsidRPr="000969D2">
        <w:rPr>
          <w:rFonts w:ascii="Times New Roman" w:hAnsi="Times New Roman"/>
          <w:sz w:val="24"/>
          <w:szCs w:val="24"/>
        </w:rPr>
        <w:t>⁻):</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These ions support the electrical conductivity of the solution. Chloride ions in particular are known to aggravate pitting corrosion in steel surfaces.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4. Tannins / Phenolic Compounds: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Present in small amounts, they may alter microbial growth and acid production, indirectly influencing corrosiveness.</w:t>
      </w:r>
    </w:p>
    <w:p w:rsidR="00F83284" w:rsidRPr="000969D2" w:rsidRDefault="00F83284" w:rsidP="00F83284">
      <w:pPr>
        <w:jc w:val="both"/>
        <w:rPr>
          <w:rFonts w:ascii="Times New Roman" w:hAnsi="Times New Roman"/>
          <w:b/>
          <w:bCs/>
          <w:sz w:val="24"/>
          <w:szCs w:val="24"/>
        </w:rPr>
      </w:pPr>
      <w:r w:rsidRPr="000969D2">
        <w:rPr>
          <w:rFonts w:ascii="Times New Roman" w:hAnsi="Times New Roman"/>
          <w:b/>
          <w:bCs/>
          <w:caps/>
          <w:sz w:val="24"/>
          <w:szCs w:val="24"/>
        </w:rPr>
        <w:t>2</w:t>
      </w:r>
      <w:r w:rsidRPr="000969D2">
        <w:rPr>
          <w:rFonts w:ascii="Times New Roman" w:hAnsi="Times New Roman"/>
          <w:b/>
          <w:bCs/>
          <w:sz w:val="24"/>
          <w:szCs w:val="24"/>
        </w:rPr>
        <w:t>.7 Environmental Factors Affecting Corrosion</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The corrosion of mild steel is not solely dependent on the metal or its composition; it is heavily influenced by environmental factors that control the rate and nature of the corrosion process. In cassava processing environments, several key environmental conditions accelerate corrosion, making them critical to understand and control.</w:t>
      </w:r>
    </w:p>
    <w:p w:rsidR="00F83284" w:rsidRPr="000969D2" w:rsidRDefault="00F83284" w:rsidP="00F83284">
      <w:pPr>
        <w:jc w:val="both"/>
        <w:rPr>
          <w:rFonts w:ascii="Times New Roman" w:hAnsi="Times New Roman"/>
          <w:b/>
          <w:bCs/>
          <w:sz w:val="24"/>
          <w:szCs w:val="24"/>
        </w:rPr>
      </w:pPr>
      <w:r w:rsidRPr="000969D2">
        <w:rPr>
          <w:rFonts w:ascii="Times New Roman" w:hAnsi="Times New Roman"/>
          <w:b/>
          <w:bCs/>
          <w:caps/>
          <w:sz w:val="24"/>
          <w:szCs w:val="24"/>
        </w:rPr>
        <w:t>2.7.1 P</w:t>
      </w:r>
      <w:r w:rsidRPr="000969D2">
        <w:rPr>
          <w:rFonts w:ascii="Times New Roman" w:hAnsi="Times New Roman"/>
          <w:b/>
          <w:bCs/>
          <w:sz w:val="24"/>
          <w:szCs w:val="24"/>
        </w:rPr>
        <w:t>H of the Environment</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Low pH = High Corrosion Rate</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The cassava extract environment is acidic, often having a pH as low as 4–5, especially during fermentation. Acidic conditions increase the concentration of hydrogen ions (H⁺), which participate in </w:t>
      </w:r>
      <w:proofErr w:type="spellStart"/>
      <w:r w:rsidRPr="000969D2">
        <w:rPr>
          <w:rFonts w:ascii="Times New Roman" w:hAnsi="Times New Roman"/>
          <w:sz w:val="24"/>
          <w:szCs w:val="24"/>
        </w:rPr>
        <w:t>cathodic</w:t>
      </w:r>
      <w:proofErr w:type="spellEnd"/>
      <w:r w:rsidRPr="000969D2">
        <w:rPr>
          <w:rFonts w:ascii="Times New Roman" w:hAnsi="Times New Roman"/>
          <w:sz w:val="24"/>
          <w:szCs w:val="24"/>
        </w:rPr>
        <w:t xml:space="preserve"> reactions and speed up the oxidation of iron.</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 The lower the pH, the more aggressive the environment becomes </w:t>
      </w:r>
      <w:proofErr w:type="spellStart"/>
      <w:r w:rsidRPr="000969D2">
        <w:rPr>
          <w:rFonts w:ascii="Times New Roman" w:hAnsi="Times New Roman"/>
          <w:sz w:val="24"/>
          <w:szCs w:val="24"/>
        </w:rPr>
        <w:t>to</w:t>
      </w:r>
      <w:proofErr w:type="spellEnd"/>
      <w:r w:rsidRPr="000969D2">
        <w:rPr>
          <w:rFonts w:ascii="Times New Roman" w:hAnsi="Times New Roman"/>
          <w:sz w:val="24"/>
          <w:szCs w:val="24"/>
        </w:rPr>
        <w:t xml:space="preserve"> mild steel.</w:t>
      </w:r>
    </w:p>
    <w:p w:rsidR="00F83284" w:rsidRPr="000969D2" w:rsidRDefault="00F83284" w:rsidP="00F83284">
      <w:pPr>
        <w:jc w:val="both"/>
        <w:rPr>
          <w:rFonts w:ascii="Times New Roman" w:hAnsi="Times New Roman"/>
          <w:b/>
          <w:bCs/>
          <w:caps/>
          <w:sz w:val="24"/>
          <w:szCs w:val="24"/>
        </w:rPr>
      </w:pPr>
      <w:r w:rsidRPr="000969D2">
        <w:rPr>
          <w:rFonts w:ascii="Times New Roman" w:hAnsi="Times New Roman"/>
          <w:b/>
          <w:bCs/>
          <w:caps/>
          <w:sz w:val="24"/>
          <w:szCs w:val="24"/>
        </w:rPr>
        <w:t>2.</w:t>
      </w:r>
      <w:r w:rsidRPr="000969D2">
        <w:rPr>
          <w:rFonts w:ascii="Times New Roman" w:hAnsi="Times New Roman"/>
          <w:b/>
          <w:bCs/>
          <w:sz w:val="24"/>
          <w:szCs w:val="24"/>
        </w:rPr>
        <w:t>7.2 Temperature</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Increased Temperature = Faster Reaction</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Higher temperatures accelerate the kinetics of electrochemical reactions, causing corrosion rates to rise. In cassava processing (boiling, fermentation), local heat zones can increase susceptibility.</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Effect on Inhibitor Performance</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Temperature also affects the adsorption of inhibitors like amino acids — too much heat can reduce their effectiveness.</w:t>
      </w:r>
    </w:p>
    <w:p w:rsidR="00F83284" w:rsidRPr="000969D2" w:rsidRDefault="00F83284" w:rsidP="00F83284">
      <w:pPr>
        <w:jc w:val="both"/>
        <w:rPr>
          <w:rFonts w:ascii="Times New Roman" w:hAnsi="Times New Roman"/>
          <w:b/>
          <w:bCs/>
          <w:caps/>
          <w:sz w:val="24"/>
          <w:szCs w:val="24"/>
        </w:rPr>
      </w:pPr>
      <w:r w:rsidRPr="000969D2">
        <w:rPr>
          <w:rFonts w:ascii="Times New Roman" w:hAnsi="Times New Roman"/>
          <w:b/>
          <w:bCs/>
          <w:caps/>
          <w:sz w:val="24"/>
          <w:szCs w:val="24"/>
        </w:rPr>
        <w:t>2.7.</w:t>
      </w:r>
      <w:r w:rsidRPr="000969D2">
        <w:rPr>
          <w:rFonts w:ascii="Times New Roman" w:hAnsi="Times New Roman"/>
          <w:b/>
          <w:bCs/>
          <w:sz w:val="24"/>
          <w:szCs w:val="24"/>
        </w:rPr>
        <w:t>3 Moisture and Humidity</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Water is a key part of the corrosion process because it acts as an electrolyte.</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lastRenderedPageBreak/>
        <w:t>High humidity increases the availability of water on the steel surface, especially in storage areas, creating conditions for rust formation even without full immersion.</w:t>
      </w:r>
    </w:p>
    <w:p w:rsidR="00F83284" w:rsidRPr="000969D2" w:rsidRDefault="00F83284" w:rsidP="00F83284">
      <w:pPr>
        <w:jc w:val="both"/>
        <w:rPr>
          <w:rFonts w:ascii="Times New Roman" w:hAnsi="Times New Roman"/>
          <w:b/>
          <w:bCs/>
          <w:caps/>
          <w:sz w:val="24"/>
          <w:szCs w:val="24"/>
        </w:rPr>
      </w:pPr>
      <w:r w:rsidRPr="000969D2">
        <w:rPr>
          <w:rFonts w:ascii="Times New Roman" w:hAnsi="Times New Roman"/>
          <w:b/>
          <w:bCs/>
          <w:caps/>
          <w:sz w:val="24"/>
          <w:szCs w:val="24"/>
        </w:rPr>
        <w:t>2.7.4</w:t>
      </w:r>
      <w:r w:rsidRPr="000969D2">
        <w:rPr>
          <w:rFonts w:ascii="Times New Roman" w:hAnsi="Times New Roman"/>
          <w:b/>
          <w:bCs/>
          <w:sz w:val="24"/>
          <w:szCs w:val="24"/>
        </w:rPr>
        <w:t xml:space="preserve"> Oxygen Concentration</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Oxygen plays a major role at the </w:t>
      </w:r>
      <w:proofErr w:type="spellStart"/>
      <w:r w:rsidRPr="000969D2">
        <w:rPr>
          <w:rFonts w:ascii="Times New Roman" w:hAnsi="Times New Roman"/>
          <w:sz w:val="24"/>
          <w:szCs w:val="24"/>
        </w:rPr>
        <w:t>cathodic</w:t>
      </w:r>
      <w:proofErr w:type="spellEnd"/>
      <w:r w:rsidRPr="000969D2">
        <w:rPr>
          <w:rFonts w:ascii="Times New Roman" w:hAnsi="Times New Roman"/>
          <w:sz w:val="24"/>
          <w:szCs w:val="24"/>
        </w:rPr>
        <w:t xml:space="preserve"> site of the corrosion process. More oxygen = more rust, especially in environments that combine air + moisture + acids (like grated cassava mash or cassava juice).</w:t>
      </w:r>
    </w:p>
    <w:p w:rsidR="00F83284" w:rsidRPr="000969D2" w:rsidRDefault="00F83284" w:rsidP="00F83284">
      <w:pPr>
        <w:jc w:val="both"/>
        <w:rPr>
          <w:rFonts w:ascii="Times New Roman" w:hAnsi="Times New Roman"/>
          <w:b/>
          <w:bCs/>
          <w:caps/>
          <w:sz w:val="24"/>
          <w:szCs w:val="24"/>
        </w:rPr>
      </w:pPr>
      <w:r w:rsidRPr="000969D2">
        <w:rPr>
          <w:rFonts w:ascii="Times New Roman" w:hAnsi="Times New Roman"/>
          <w:b/>
          <w:bCs/>
          <w:caps/>
          <w:sz w:val="24"/>
          <w:szCs w:val="24"/>
        </w:rPr>
        <w:t xml:space="preserve">2.7.5 </w:t>
      </w:r>
      <w:r w:rsidRPr="000969D2">
        <w:rPr>
          <w:rFonts w:ascii="Times New Roman" w:hAnsi="Times New Roman"/>
          <w:b/>
          <w:bCs/>
          <w:sz w:val="24"/>
          <w:szCs w:val="24"/>
        </w:rPr>
        <w:t>Time of Exposure</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Prolonged exposure to corrosive environments allows the electrochemical reactions to continue without interruption, leading to deeper penetration of rust and weakening of the metal over time. Even short exposures, if frequent, can initiate long-term damage.</w:t>
      </w:r>
    </w:p>
    <w:p w:rsidR="00F83284" w:rsidRPr="000969D2" w:rsidRDefault="00F83284" w:rsidP="00F83284">
      <w:pPr>
        <w:jc w:val="both"/>
        <w:rPr>
          <w:rFonts w:ascii="Times New Roman" w:hAnsi="Times New Roman"/>
          <w:b/>
          <w:bCs/>
          <w:caps/>
          <w:sz w:val="24"/>
          <w:szCs w:val="24"/>
        </w:rPr>
      </w:pPr>
      <w:r w:rsidRPr="000969D2">
        <w:rPr>
          <w:rFonts w:ascii="Times New Roman" w:hAnsi="Times New Roman"/>
          <w:b/>
          <w:bCs/>
          <w:caps/>
          <w:sz w:val="24"/>
          <w:szCs w:val="24"/>
        </w:rPr>
        <w:t xml:space="preserve">2.7.6 </w:t>
      </w:r>
      <w:r w:rsidRPr="000969D2">
        <w:rPr>
          <w:rFonts w:ascii="Times New Roman" w:hAnsi="Times New Roman"/>
          <w:b/>
          <w:bCs/>
          <w:sz w:val="24"/>
          <w:szCs w:val="24"/>
        </w:rPr>
        <w:t>Concentration of Corrosive Species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High levels of chloride ions, cyanides, and organic acids in cassava extract increase the </w:t>
      </w:r>
      <w:proofErr w:type="spellStart"/>
      <w:r w:rsidRPr="000969D2">
        <w:rPr>
          <w:rFonts w:ascii="Times New Roman" w:hAnsi="Times New Roman"/>
          <w:sz w:val="24"/>
          <w:szCs w:val="24"/>
        </w:rPr>
        <w:t>corrosivity</w:t>
      </w:r>
      <w:proofErr w:type="spellEnd"/>
      <w:r w:rsidRPr="000969D2">
        <w:rPr>
          <w:rFonts w:ascii="Times New Roman" w:hAnsi="Times New Roman"/>
          <w:sz w:val="24"/>
          <w:szCs w:val="24"/>
        </w:rPr>
        <w:t>. These ions break down passive films on the steel surface, making the metal more vulnerable.</w:t>
      </w:r>
    </w:p>
    <w:p w:rsidR="00F83284" w:rsidRPr="000969D2" w:rsidRDefault="00F83284" w:rsidP="00F83284">
      <w:pPr>
        <w:jc w:val="both"/>
        <w:rPr>
          <w:rFonts w:ascii="Times New Roman" w:hAnsi="Times New Roman"/>
          <w:b/>
          <w:bCs/>
          <w:caps/>
          <w:sz w:val="24"/>
          <w:szCs w:val="24"/>
        </w:rPr>
      </w:pPr>
      <w:r w:rsidRPr="000969D2">
        <w:rPr>
          <w:rFonts w:ascii="Times New Roman" w:hAnsi="Times New Roman"/>
          <w:b/>
          <w:bCs/>
          <w:caps/>
          <w:sz w:val="24"/>
          <w:szCs w:val="24"/>
        </w:rPr>
        <w:t>2.8</w:t>
      </w:r>
      <w:r w:rsidRPr="000969D2">
        <w:rPr>
          <w:rFonts w:ascii="Times New Roman" w:hAnsi="Times New Roman"/>
          <w:b/>
          <w:bCs/>
          <w:sz w:val="24"/>
          <w:szCs w:val="24"/>
        </w:rPr>
        <w:t xml:space="preserve"> Types of Corrosion </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Corrosion does not occur in a single manner; rather, it presents itself in different forms depending on the nature of the metal, the environment, and the corrosive agents involved. Understanding the different types of corrosion is crucial to identifying the best method of prevention and control in cassava processing environments.</w:t>
      </w:r>
    </w:p>
    <w:p w:rsidR="00F83284" w:rsidRPr="000969D2" w:rsidRDefault="00F83284" w:rsidP="00F83284">
      <w:pPr>
        <w:jc w:val="both"/>
        <w:rPr>
          <w:rFonts w:ascii="Times New Roman" w:hAnsi="Times New Roman"/>
          <w:sz w:val="24"/>
          <w:szCs w:val="24"/>
        </w:rPr>
      </w:pPr>
      <w:r w:rsidRPr="000969D2">
        <w:rPr>
          <w:rFonts w:ascii="Times New Roman" w:hAnsi="Times New Roman"/>
          <w:b/>
          <w:bCs/>
          <w:sz w:val="24"/>
          <w:szCs w:val="24"/>
        </w:rPr>
        <w:t>1. Uniform Corrosion</w:t>
      </w:r>
      <w:r w:rsidRPr="000969D2">
        <w:rPr>
          <w:rFonts w:ascii="Times New Roman" w:hAnsi="Times New Roman"/>
          <w:sz w:val="24"/>
          <w:szCs w:val="24"/>
        </w:rPr>
        <w:t>: Uniform corrosion is the most common form of corrosion where the metal surface is attacked at a consistent rate across a large area. It results in the even thinning of the metal and generally leads to predictable material loss. In cassava processing equipment, this type of corrosion is expected where surfaces are continuously exposed to cassava extract without proper protection.</w:t>
      </w:r>
    </w:p>
    <w:p w:rsidR="00F83284" w:rsidRPr="000969D2" w:rsidRDefault="00F83284" w:rsidP="00F83284">
      <w:pPr>
        <w:jc w:val="both"/>
        <w:rPr>
          <w:rFonts w:ascii="Times New Roman" w:hAnsi="Times New Roman"/>
          <w:sz w:val="24"/>
          <w:szCs w:val="24"/>
        </w:rPr>
      </w:pPr>
      <w:r w:rsidRPr="000969D2">
        <w:rPr>
          <w:rFonts w:ascii="Times New Roman" w:hAnsi="Times New Roman"/>
          <w:b/>
          <w:bCs/>
          <w:sz w:val="24"/>
          <w:szCs w:val="24"/>
        </w:rPr>
        <w:t xml:space="preserve">2. Pitting Corrosion: </w:t>
      </w:r>
      <w:r w:rsidRPr="000969D2">
        <w:rPr>
          <w:rFonts w:ascii="Times New Roman" w:hAnsi="Times New Roman"/>
          <w:sz w:val="24"/>
          <w:szCs w:val="24"/>
        </w:rPr>
        <w:t xml:space="preserve">Pitting corrosion is a localized form of corrosion that leads to the formation of small holes or pits on the metal surface. It is particularly dangerous because it can cause unexpected equipment failure even if the majority of the surface appears unaffected. Pitting is often triggered by the presence of chloride ions </w:t>
      </w:r>
      <w:proofErr w:type="spellStart"/>
      <w:r w:rsidRPr="000969D2">
        <w:rPr>
          <w:rFonts w:ascii="Times New Roman" w:hAnsi="Times New Roman"/>
          <w:sz w:val="24"/>
          <w:szCs w:val="24"/>
        </w:rPr>
        <w:t>aProceeagnant</w:t>
      </w:r>
      <w:proofErr w:type="spellEnd"/>
      <w:r w:rsidRPr="000969D2">
        <w:rPr>
          <w:rFonts w:ascii="Times New Roman" w:hAnsi="Times New Roman"/>
          <w:sz w:val="24"/>
          <w:szCs w:val="24"/>
        </w:rPr>
        <w:t xml:space="preserve"> acidic solutions, both of which can be found in fermented cassava environments.</w:t>
      </w:r>
    </w:p>
    <w:p w:rsidR="00F83284" w:rsidRPr="000969D2" w:rsidRDefault="00F83284" w:rsidP="00F83284">
      <w:pPr>
        <w:jc w:val="both"/>
        <w:rPr>
          <w:rFonts w:ascii="Times New Roman" w:hAnsi="Times New Roman"/>
          <w:sz w:val="24"/>
          <w:szCs w:val="24"/>
        </w:rPr>
      </w:pPr>
      <w:r w:rsidRPr="000969D2">
        <w:rPr>
          <w:rFonts w:ascii="Times New Roman" w:hAnsi="Times New Roman"/>
          <w:b/>
          <w:bCs/>
          <w:sz w:val="24"/>
          <w:szCs w:val="24"/>
        </w:rPr>
        <w:t>3. Galvanic Corrosion</w:t>
      </w:r>
      <w:r w:rsidRPr="000969D2">
        <w:rPr>
          <w:rFonts w:ascii="Times New Roman" w:hAnsi="Times New Roman"/>
          <w:sz w:val="24"/>
          <w:szCs w:val="24"/>
        </w:rPr>
        <w:t>: Galvanic corrosion occurs when two dissimilar metals are electrically connected in the presence of an electrolyte, causing the more active metal to corrode faster. In cassava processing plants, if mild steel components are connected to stainless steel parts without proper insulation, galvanic corrosion can severely damage the mild steel.</w:t>
      </w:r>
    </w:p>
    <w:p w:rsidR="00F83284" w:rsidRPr="000969D2" w:rsidRDefault="00F83284" w:rsidP="00F83284">
      <w:pPr>
        <w:jc w:val="both"/>
        <w:rPr>
          <w:rFonts w:ascii="Times New Roman" w:hAnsi="Times New Roman"/>
          <w:sz w:val="24"/>
          <w:szCs w:val="24"/>
        </w:rPr>
      </w:pPr>
      <w:r w:rsidRPr="000969D2">
        <w:rPr>
          <w:rFonts w:ascii="Times New Roman" w:hAnsi="Times New Roman"/>
          <w:b/>
          <w:bCs/>
          <w:sz w:val="24"/>
          <w:szCs w:val="24"/>
        </w:rPr>
        <w:lastRenderedPageBreak/>
        <w:t>4. Crevice Corrosion:</w:t>
      </w:r>
      <w:r w:rsidRPr="000969D2">
        <w:rPr>
          <w:rFonts w:ascii="Times New Roman" w:hAnsi="Times New Roman"/>
          <w:sz w:val="24"/>
          <w:szCs w:val="24"/>
        </w:rPr>
        <w:t xml:space="preserve"> Crevice corrosion arises in confined spaces such as under gaskets, washers, lap joints, or deposits where stagnant solutions can collect. The cassava environment can easily create such crevices, especially in improperly cleaned or poorly designed equipment, leading to rapid localized corrosion in hidden areas.</w:t>
      </w:r>
    </w:p>
    <w:p w:rsidR="00F83284" w:rsidRPr="000969D2" w:rsidRDefault="00F83284" w:rsidP="00F83284">
      <w:pPr>
        <w:jc w:val="both"/>
        <w:rPr>
          <w:rFonts w:ascii="Times New Roman" w:hAnsi="Times New Roman"/>
          <w:sz w:val="24"/>
          <w:szCs w:val="24"/>
        </w:rPr>
      </w:pPr>
      <w:r w:rsidRPr="000969D2">
        <w:rPr>
          <w:rFonts w:ascii="Times New Roman" w:hAnsi="Times New Roman"/>
          <w:b/>
          <w:bCs/>
          <w:sz w:val="24"/>
          <w:szCs w:val="24"/>
        </w:rPr>
        <w:t>5. Stress Corrosion Cracking (SCC)</w:t>
      </w:r>
      <w:r w:rsidRPr="000969D2">
        <w:rPr>
          <w:rFonts w:ascii="Times New Roman" w:hAnsi="Times New Roman"/>
          <w:sz w:val="24"/>
          <w:szCs w:val="24"/>
        </w:rPr>
        <w:t>: Stress corrosion cracking is a serious form of corrosion that involves the combined action of tensile stress and a corrosive environment, resulting in the formation of cracks. Although less common in cassava processing industries, SCC can occur in welded joints, bent pipes, or pressure vessels exposed to acidic cassava by-products over time.</w:t>
      </w:r>
    </w:p>
    <w:p w:rsidR="00F83284" w:rsidRPr="000969D2" w:rsidRDefault="00F83284" w:rsidP="00F83284">
      <w:pPr>
        <w:jc w:val="both"/>
        <w:rPr>
          <w:rFonts w:ascii="Times New Roman" w:hAnsi="Times New Roman"/>
          <w:b/>
          <w:bCs/>
          <w:caps/>
          <w:sz w:val="24"/>
          <w:szCs w:val="24"/>
        </w:rPr>
      </w:pPr>
      <w:r w:rsidRPr="000969D2">
        <w:rPr>
          <w:rFonts w:ascii="Times New Roman" w:hAnsi="Times New Roman"/>
          <w:b/>
          <w:bCs/>
          <w:caps/>
          <w:sz w:val="24"/>
          <w:szCs w:val="24"/>
        </w:rPr>
        <w:t xml:space="preserve">2.9 </w:t>
      </w:r>
      <w:r w:rsidRPr="000969D2">
        <w:rPr>
          <w:rFonts w:ascii="Times New Roman" w:hAnsi="Times New Roman"/>
          <w:b/>
          <w:bCs/>
          <w:sz w:val="24"/>
          <w:szCs w:val="24"/>
        </w:rPr>
        <w:t>Corrosion Control and Prevention</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Preventing corrosion is critical in cassava processing environments to ensure equipment longevity, product safety, and operational efficiency. Various methods exist to control or prevent corrosion, and the most effective strategies often involve a combination of these methods rather than relying on just one (</w:t>
      </w:r>
      <w:proofErr w:type="spellStart"/>
      <w:r w:rsidRPr="000969D2">
        <w:rPr>
          <w:rFonts w:ascii="Times New Roman" w:hAnsi="Times New Roman"/>
          <w:sz w:val="24"/>
          <w:szCs w:val="24"/>
        </w:rPr>
        <w:t>Revie</w:t>
      </w:r>
      <w:proofErr w:type="spellEnd"/>
      <w:r w:rsidRPr="000969D2">
        <w:rPr>
          <w:rFonts w:ascii="Times New Roman" w:hAnsi="Times New Roman"/>
          <w:sz w:val="24"/>
          <w:szCs w:val="24"/>
        </w:rPr>
        <w:t xml:space="preserve"> &amp; </w:t>
      </w:r>
      <w:proofErr w:type="spellStart"/>
      <w:r w:rsidRPr="000969D2">
        <w:rPr>
          <w:rFonts w:ascii="Times New Roman" w:hAnsi="Times New Roman"/>
          <w:sz w:val="24"/>
          <w:szCs w:val="24"/>
        </w:rPr>
        <w:t>Uhlig</w:t>
      </w:r>
      <w:proofErr w:type="spellEnd"/>
      <w:r w:rsidRPr="000969D2">
        <w:rPr>
          <w:rFonts w:ascii="Times New Roman" w:hAnsi="Times New Roman"/>
          <w:sz w:val="24"/>
          <w:szCs w:val="24"/>
        </w:rPr>
        <w:t>, 2008).</w:t>
      </w:r>
    </w:p>
    <w:p w:rsidR="00F83284" w:rsidRPr="000969D2" w:rsidRDefault="00F83284" w:rsidP="00F83284">
      <w:pPr>
        <w:jc w:val="both"/>
        <w:rPr>
          <w:rFonts w:ascii="Times New Roman" w:hAnsi="Times New Roman"/>
          <w:b/>
          <w:bCs/>
          <w:caps/>
          <w:sz w:val="24"/>
          <w:szCs w:val="24"/>
        </w:rPr>
      </w:pPr>
      <w:r w:rsidRPr="000969D2">
        <w:rPr>
          <w:rFonts w:ascii="Times New Roman" w:hAnsi="Times New Roman"/>
          <w:b/>
          <w:bCs/>
          <w:caps/>
          <w:sz w:val="24"/>
          <w:szCs w:val="24"/>
        </w:rPr>
        <w:t>2.</w:t>
      </w:r>
      <w:r w:rsidRPr="000969D2">
        <w:rPr>
          <w:rFonts w:ascii="Times New Roman" w:hAnsi="Times New Roman"/>
          <w:b/>
          <w:bCs/>
          <w:sz w:val="24"/>
          <w:szCs w:val="24"/>
        </w:rPr>
        <w:t>9.1 Design and Proper Material Selection</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1. Designing for Drainage: Avoiding fluid traps by ensuring smooth curves, sloped surfaces, and drain holes helps prevent moisture buildup that leads to crevice corrosion.</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2. Avoiding Dissimilar Metals: Prevent galvanic corrosion by using metals of similar nobility (e.g., don’t pair mild steel with stainless steel without isolation).</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3. Selecting the Right Materials: Use of more corrosion-resistant metals or alloys like stainless steel, plastic linings, or coated steels can minimize direct exposure.</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4. Economic Consideration: In cassava processing, mild steel is common due to cost, but material selection should balance cost, corrosion resistance, and maintenance needs.</w:t>
      </w:r>
    </w:p>
    <w:p w:rsidR="00F83284" w:rsidRPr="000969D2" w:rsidRDefault="00F83284" w:rsidP="00F83284">
      <w:pPr>
        <w:jc w:val="both"/>
        <w:rPr>
          <w:rFonts w:ascii="Times New Roman" w:hAnsi="Times New Roman"/>
          <w:sz w:val="24"/>
          <w:szCs w:val="24"/>
        </w:rPr>
      </w:pPr>
      <w:r w:rsidRPr="000969D2">
        <w:rPr>
          <w:rFonts w:ascii="Times New Roman" w:hAnsi="Times New Roman"/>
          <w:b/>
          <w:bCs/>
          <w:caps/>
          <w:sz w:val="24"/>
          <w:szCs w:val="24"/>
        </w:rPr>
        <w:t>2.9.</w:t>
      </w:r>
      <w:r w:rsidRPr="000969D2">
        <w:rPr>
          <w:rFonts w:ascii="Times New Roman" w:hAnsi="Times New Roman"/>
          <w:b/>
          <w:bCs/>
          <w:sz w:val="24"/>
          <w:szCs w:val="24"/>
        </w:rPr>
        <w:t>2 Alteration of Environment</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Alteration of the environment is one of the most effective strategies for controlling corrosion, particularly in aggressive media such as cassava extract. Since corrosion is highly dependent on the chemical and physical conditions surrounding the metal surface, modifying these environmental factors can significantly reduce the rate and severity of corrosion.</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One major approach to altering the environment involves adjusting the </w:t>
      </w:r>
      <w:proofErr w:type="spellStart"/>
      <w:r w:rsidRPr="000969D2">
        <w:rPr>
          <w:rFonts w:ascii="Times New Roman" w:hAnsi="Times New Roman"/>
          <w:sz w:val="24"/>
          <w:szCs w:val="24"/>
        </w:rPr>
        <w:t>pH.</w:t>
      </w:r>
      <w:proofErr w:type="spellEnd"/>
      <w:r w:rsidRPr="000969D2">
        <w:rPr>
          <w:rFonts w:ascii="Times New Roman" w:hAnsi="Times New Roman"/>
          <w:sz w:val="24"/>
          <w:szCs w:val="24"/>
        </w:rPr>
        <w:t xml:space="preserve"> In highly acidic media like cassava extract, corrosion rates are typically high due to the abundance of hydrogen ions. By neutralizing the environment through the addition of alkaline substances, the concentration of hydrogen ions can be reduced, thereby slowing down the electrochemical reactions responsible for corrosion.</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lastRenderedPageBreak/>
        <w:t xml:space="preserve">Another method is the reduction of moisture and oxygen content. Water acts as an electrolyte that enables the movement of ions, while dissolved oxygen serves as a reactant at the </w:t>
      </w:r>
      <w:proofErr w:type="spellStart"/>
      <w:r w:rsidRPr="000969D2">
        <w:rPr>
          <w:rFonts w:ascii="Times New Roman" w:hAnsi="Times New Roman"/>
          <w:sz w:val="24"/>
          <w:szCs w:val="24"/>
        </w:rPr>
        <w:t>cathodic</w:t>
      </w:r>
      <w:proofErr w:type="spellEnd"/>
      <w:r w:rsidRPr="000969D2">
        <w:rPr>
          <w:rFonts w:ascii="Times New Roman" w:hAnsi="Times New Roman"/>
          <w:sz w:val="24"/>
          <w:szCs w:val="24"/>
        </w:rPr>
        <w:t xml:space="preserve"> sites. By minimizing moisture through proper drying of equipment and limiting oxygen exposure, the overall corrosion process can be controlled.</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Temperature control is also an important environmental alteration technique. Since corrosion reactions tend to accelerate with an increase in temperature, maintaining a lower, stable temperature around cassava processing equipment can reduce corrosion rates.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In cassava processing industries, regular rinsing of equipment with clean water or mild alkaline solutions after use can help flush out residual acidic substances, thereby altering the immediate environment on the metal surface and preventing prolonged exposure to corrosive agents.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By implementing these environmental alteration techniques alongside other corrosion prevention methods, the lifespan of mild steel equipment used in cassava processing can be extended, and operational efficiency can be improved.</w:t>
      </w:r>
    </w:p>
    <w:p w:rsidR="00F83284" w:rsidRPr="000969D2" w:rsidRDefault="00F83284" w:rsidP="00F83284">
      <w:pPr>
        <w:jc w:val="both"/>
        <w:rPr>
          <w:rFonts w:ascii="Times New Roman" w:hAnsi="Times New Roman"/>
          <w:b/>
          <w:bCs/>
          <w:caps/>
          <w:sz w:val="24"/>
          <w:szCs w:val="24"/>
        </w:rPr>
      </w:pPr>
      <w:r w:rsidRPr="000969D2">
        <w:rPr>
          <w:rFonts w:ascii="Times New Roman" w:hAnsi="Times New Roman"/>
          <w:b/>
          <w:bCs/>
          <w:caps/>
          <w:sz w:val="24"/>
          <w:szCs w:val="24"/>
        </w:rPr>
        <w:t>2.9</w:t>
      </w:r>
      <w:r w:rsidRPr="000969D2">
        <w:rPr>
          <w:rFonts w:ascii="Times New Roman" w:hAnsi="Times New Roman"/>
          <w:b/>
          <w:bCs/>
          <w:sz w:val="24"/>
          <w:szCs w:val="24"/>
        </w:rPr>
        <w:t>.3 Application of Inhibitors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Inhibitors are chemicals added to the environment to slow or prevent corrosion. Organic inhibitors (like amino acids) adsorb onto the steel surface to form a protective barrier.</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In this project, amino acid derivatives are studied as natural, eco-friendly alternatives to synthetic inhibitors.</w:t>
      </w:r>
    </w:p>
    <w:p w:rsidR="00F83284" w:rsidRPr="000969D2" w:rsidRDefault="00F83284" w:rsidP="00F83284">
      <w:pPr>
        <w:jc w:val="both"/>
        <w:rPr>
          <w:rFonts w:ascii="Times New Roman" w:hAnsi="Times New Roman"/>
          <w:b/>
          <w:bCs/>
          <w:caps/>
          <w:sz w:val="24"/>
          <w:szCs w:val="24"/>
        </w:rPr>
      </w:pPr>
      <w:r w:rsidRPr="000969D2">
        <w:rPr>
          <w:rFonts w:ascii="Times New Roman" w:hAnsi="Times New Roman"/>
          <w:b/>
          <w:bCs/>
          <w:caps/>
          <w:sz w:val="24"/>
          <w:szCs w:val="24"/>
        </w:rPr>
        <w:t>2.9.</w:t>
      </w:r>
      <w:r w:rsidRPr="000969D2">
        <w:rPr>
          <w:rFonts w:ascii="Times New Roman" w:hAnsi="Times New Roman"/>
          <w:b/>
          <w:bCs/>
          <w:sz w:val="24"/>
          <w:szCs w:val="24"/>
        </w:rPr>
        <w:t xml:space="preserve">4 </w:t>
      </w:r>
      <w:proofErr w:type="spellStart"/>
      <w:r w:rsidRPr="000969D2">
        <w:rPr>
          <w:rFonts w:ascii="Times New Roman" w:hAnsi="Times New Roman"/>
          <w:b/>
          <w:bCs/>
          <w:sz w:val="24"/>
          <w:szCs w:val="24"/>
        </w:rPr>
        <w:t>Cathodic</w:t>
      </w:r>
      <w:proofErr w:type="spellEnd"/>
      <w:r w:rsidRPr="000969D2">
        <w:rPr>
          <w:rFonts w:ascii="Times New Roman" w:hAnsi="Times New Roman"/>
          <w:b/>
          <w:bCs/>
          <w:sz w:val="24"/>
          <w:szCs w:val="24"/>
        </w:rPr>
        <w:t xml:space="preserve"> Protection</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Impressed Current or Sacrificial Anode systems are used to make mild steel the cathode of an electrochemical cell, preventing it from corroding.</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While mostly used in pipelines and buried structures, it’s also applicable in large cassava processing plants using submerged tanks or equipment.</w:t>
      </w:r>
    </w:p>
    <w:p w:rsidR="00F83284" w:rsidRPr="000969D2" w:rsidRDefault="00F83284" w:rsidP="00F83284">
      <w:pPr>
        <w:jc w:val="both"/>
        <w:rPr>
          <w:rFonts w:ascii="Times New Roman" w:hAnsi="Times New Roman"/>
          <w:b/>
          <w:bCs/>
          <w:sz w:val="24"/>
          <w:szCs w:val="24"/>
        </w:rPr>
      </w:pPr>
      <w:r w:rsidRPr="000969D2">
        <w:rPr>
          <w:rFonts w:ascii="Times New Roman" w:hAnsi="Times New Roman"/>
          <w:b/>
          <w:bCs/>
          <w:sz w:val="24"/>
          <w:szCs w:val="24"/>
        </w:rPr>
        <w:t>2.9.5 Application of Coatings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Inhibitors are substances that reduce the corrosion rate when added to a corrosive environment (</w:t>
      </w:r>
      <w:proofErr w:type="spellStart"/>
      <w:r w:rsidRPr="000969D2">
        <w:rPr>
          <w:rFonts w:ascii="Times New Roman" w:hAnsi="Times New Roman"/>
          <w:sz w:val="24"/>
          <w:szCs w:val="24"/>
        </w:rPr>
        <w:t>Popova</w:t>
      </w:r>
      <w:proofErr w:type="spellEnd"/>
      <w:r w:rsidRPr="000969D2">
        <w:rPr>
          <w:rFonts w:ascii="Times New Roman" w:hAnsi="Times New Roman"/>
          <w:sz w:val="24"/>
          <w:szCs w:val="24"/>
        </w:rPr>
        <w:t xml:space="preserve"> et al., 2003).</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1. Metallic Coatings: Zinc (galvanizing), aluminum, or chrome coatings can offer excellent corrosion resistance.</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2. Non-Metallic Coatings: Paints, enamels, and epoxy resins create physical barriers between the metal and corrosive agents. Coatings are often used alongside other methods like inhibitors for better protection.</w:t>
      </w:r>
    </w:p>
    <w:p w:rsidR="00F83284" w:rsidRPr="000969D2" w:rsidRDefault="00F83284" w:rsidP="00F83284">
      <w:pPr>
        <w:jc w:val="both"/>
        <w:rPr>
          <w:rFonts w:ascii="Times New Roman" w:hAnsi="Times New Roman"/>
          <w:b/>
          <w:bCs/>
          <w:caps/>
          <w:sz w:val="24"/>
          <w:szCs w:val="24"/>
        </w:rPr>
      </w:pPr>
      <w:r w:rsidRPr="000969D2">
        <w:rPr>
          <w:rFonts w:ascii="Times New Roman" w:hAnsi="Times New Roman"/>
          <w:b/>
          <w:bCs/>
          <w:caps/>
          <w:sz w:val="24"/>
          <w:szCs w:val="24"/>
        </w:rPr>
        <w:t xml:space="preserve">2.10 </w:t>
      </w:r>
      <w:r w:rsidRPr="000969D2">
        <w:rPr>
          <w:rFonts w:ascii="Times New Roman" w:hAnsi="Times New Roman"/>
          <w:b/>
          <w:bCs/>
          <w:sz w:val="24"/>
          <w:szCs w:val="24"/>
        </w:rPr>
        <w:t>Corrosion Inhibitors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lastRenderedPageBreak/>
        <w:t xml:space="preserve">Corrosion inhibitors are substances added in small concentrations to a corrosive environment to significantly reduce or prevent the corrosion of metals. They are widely used in industrial applications as a cost-effective and adaptable method of corrosion </w:t>
      </w:r>
      <w:proofErr w:type="gramStart"/>
      <w:r w:rsidRPr="000969D2">
        <w:rPr>
          <w:rFonts w:ascii="Times New Roman" w:hAnsi="Times New Roman"/>
          <w:sz w:val="24"/>
          <w:szCs w:val="24"/>
        </w:rPr>
        <w:t>control,</w:t>
      </w:r>
      <w:proofErr w:type="gramEnd"/>
      <w:r w:rsidRPr="000969D2">
        <w:rPr>
          <w:rFonts w:ascii="Times New Roman" w:hAnsi="Times New Roman"/>
          <w:sz w:val="24"/>
          <w:szCs w:val="24"/>
        </w:rPr>
        <w:t xml:space="preserve"> especially where equipment is exposed to aggressive media like cassava extract (Ibrahim &amp; Adebayo, 2017).</w:t>
      </w:r>
    </w:p>
    <w:p w:rsidR="00F83284" w:rsidRPr="000969D2" w:rsidRDefault="00F83284" w:rsidP="00F83284">
      <w:pPr>
        <w:jc w:val="both"/>
        <w:rPr>
          <w:rFonts w:ascii="Times New Roman" w:hAnsi="Times New Roman"/>
          <w:b/>
          <w:bCs/>
          <w:caps/>
          <w:sz w:val="24"/>
          <w:szCs w:val="24"/>
        </w:rPr>
      </w:pPr>
      <w:r w:rsidRPr="000969D2">
        <w:rPr>
          <w:rFonts w:ascii="Times New Roman" w:hAnsi="Times New Roman"/>
          <w:b/>
          <w:bCs/>
          <w:caps/>
          <w:sz w:val="24"/>
          <w:szCs w:val="24"/>
        </w:rPr>
        <w:t>2.1</w:t>
      </w:r>
      <w:r w:rsidRPr="000969D2">
        <w:rPr>
          <w:rFonts w:ascii="Times New Roman" w:hAnsi="Times New Roman"/>
          <w:b/>
          <w:bCs/>
          <w:sz w:val="24"/>
          <w:szCs w:val="24"/>
        </w:rPr>
        <w:t>0.1 How Corrosion Inhibitors Work</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Corrosion inhibitors function by interfering with the electrochemical reactions responsible for the deterioration of metals in corrosive environments. They achieve this by adsorbing onto the metal surface and forming a protective layer that isolates the metal from the aggressive environment, thereby reducing the rate of corrosion.</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The mechanism by which corrosion inhibitors work generally falls into three main categories. First, they can block anodic reactions by preventing the oxidation of metal atoms into metal ions, thereby slowing the rate at which the metal dissolves. Secondly, they can suppress </w:t>
      </w:r>
      <w:proofErr w:type="spellStart"/>
      <w:r w:rsidRPr="000969D2">
        <w:rPr>
          <w:rFonts w:ascii="Times New Roman" w:hAnsi="Times New Roman"/>
          <w:sz w:val="24"/>
          <w:szCs w:val="24"/>
        </w:rPr>
        <w:t>cathodic</w:t>
      </w:r>
      <w:proofErr w:type="spellEnd"/>
      <w:r w:rsidRPr="000969D2">
        <w:rPr>
          <w:rFonts w:ascii="Times New Roman" w:hAnsi="Times New Roman"/>
          <w:sz w:val="24"/>
          <w:szCs w:val="24"/>
        </w:rPr>
        <w:t xml:space="preserve"> reactions by inhibiting the reduction processes, such as the reduction of hydrogen ions to hydrogen gas or the reduction of oxygen to hydroxide ions. Thirdly, some inhibitors function by forming a barrier film over the entire metal surface, reducing the transport of corrosive species like oxygen, hydrogen ions, or chloride ions to the metal.</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Organic inhibitors, such as amino acid derivatives, typically act by adsorbing through their functional groups like amine (-NH₂), carboxyl (-COOH), hydroxyl (-OH), or sulfur (-S-) groups. This adsorption is either physical (</w:t>
      </w:r>
      <w:proofErr w:type="spellStart"/>
      <w:r w:rsidRPr="000969D2">
        <w:rPr>
          <w:rFonts w:ascii="Times New Roman" w:hAnsi="Times New Roman"/>
          <w:sz w:val="24"/>
          <w:szCs w:val="24"/>
        </w:rPr>
        <w:t>physisorption</w:t>
      </w:r>
      <w:proofErr w:type="spellEnd"/>
      <w:r w:rsidRPr="000969D2">
        <w:rPr>
          <w:rFonts w:ascii="Times New Roman" w:hAnsi="Times New Roman"/>
          <w:sz w:val="24"/>
          <w:szCs w:val="24"/>
        </w:rPr>
        <w:t>), involving weak van der Waals forces, or chemical (chemisorption), involving the formation of coordinate bonds between the inhibitor molecules and the metal surface atoms. The result is a continuous, adherent film that protects the steel from direct attack by the environment.</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In the case of cassava extract, which contains acidic compounds and moisture that promote corrosion, the presence of an effective inhibitor like alanine, </w:t>
      </w:r>
      <w:proofErr w:type="spellStart"/>
      <w:r w:rsidRPr="000969D2">
        <w:rPr>
          <w:rFonts w:ascii="Times New Roman" w:hAnsi="Times New Roman"/>
          <w:sz w:val="24"/>
          <w:szCs w:val="24"/>
        </w:rPr>
        <w:t>valine</w:t>
      </w:r>
      <w:proofErr w:type="spellEnd"/>
      <w:r w:rsidRPr="000969D2">
        <w:rPr>
          <w:rFonts w:ascii="Times New Roman" w:hAnsi="Times New Roman"/>
          <w:sz w:val="24"/>
          <w:szCs w:val="24"/>
        </w:rPr>
        <w:t>, or methionine significantly slows down the metal degradation process by minimizing direct contact between the steel and the corrosive medium.</w:t>
      </w:r>
    </w:p>
    <w:p w:rsidR="00F83284" w:rsidRPr="000969D2" w:rsidRDefault="00F83284" w:rsidP="00F83284">
      <w:pPr>
        <w:jc w:val="both"/>
        <w:rPr>
          <w:rFonts w:ascii="Times New Roman" w:hAnsi="Times New Roman"/>
          <w:b/>
          <w:bCs/>
          <w:caps/>
          <w:sz w:val="24"/>
          <w:szCs w:val="24"/>
        </w:rPr>
      </w:pPr>
      <w:r w:rsidRPr="000969D2">
        <w:rPr>
          <w:rFonts w:ascii="Times New Roman" w:hAnsi="Times New Roman"/>
          <w:b/>
          <w:bCs/>
          <w:caps/>
          <w:sz w:val="24"/>
          <w:szCs w:val="24"/>
        </w:rPr>
        <w:t xml:space="preserve">2.10.2 </w:t>
      </w:r>
      <w:r w:rsidRPr="000969D2">
        <w:rPr>
          <w:rFonts w:ascii="Times New Roman" w:hAnsi="Times New Roman"/>
          <w:b/>
          <w:bCs/>
          <w:sz w:val="24"/>
          <w:szCs w:val="24"/>
        </w:rPr>
        <w:t>Types of Corrosion Inhibitors</w:t>
      </w:r>
    </w:p>
    <w:p w:rsidR="00F83284" w:rsidRPr="000969D2" w:rsidRDefault="00F83284" w:rsidP="00F83284">
      <w:pPr>
        <w:jc w:val="both"/>
        <w:rPr>
          <w:rFonts w:ascii="Times New Roman" w:hAnsi="Times New Roman"/>
          <w:b/>
          <w:bCs/>
          <w:sz w:val="24"/>
          <w:szCs w:val="24"/>
        </w:rPr>
      </w:pPr>
      <w:r w:rsidRPr="000969D2">
        <w:rPr>
          <w:rFonts w:ascii="Times New Roman" w:hAnsi="Times New Roman"/>
          <w:b/>
          <w:bCs/>
          <w:sz w:val="24"/>
          <w:szCs w:val="24"/>
        </w:rPr>
        <w:t>1. Anodic Inhibitors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Anodic inhibitors are chemical compounds that control corrosion by affecting the anodic reaction in the corrosion process. These inhibitors promote the formation of a thin, passive oxide layer on the surface of the mild steel, thereby reducing the rate at which metal ions are released into the environment. By encouraging passivation, anodic inhibitors slow down or completely suppress the dissolution of the metal, making it more resistant to aggressive attack from corrosive agents present in the environment.</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lastRenderedPageBreak/>
        <w:t xml:space="preserve">Examples of anodic inhibitors include chromates, phosphates, and </w:t>
      </w:r>
      <w:proofErr w:type="spellStart"/>
      <w:r w:rsidRPr="000969D2">
        <w:rPr>
          <w:rFonts w:ascii="Times New Roman" w:hAnsi="Times New Roman"/>
          <w:sz w:val="24"/>
          <w:szCs w:val="24"/>
        </w:rPr>
        <w:t>molybdates</w:t>
      </w:r>
      <w:proofErr w:type="spellEnd"/>
      <w:r w:rsidRPr="000969D2">
        <w:rPr>
          <w:rFonts w:ascii="Times New Roman" w:hAnsi="Times New Roman"/>
          <w:sz w:val="24"/>
          <w:szCs w:val="24"/>
        </w:rPr>
        <w:t>. These compounds react with the metal surface, often forming complex oxide films such as iron oxide (</w:t>
      </w:r>
      <w:proofErr w:type="spellStart"/>
      <w:r w:rsidRPr="000969D2">
        <w:rPr>
          <w:rFonts w:ascii="Times New Roman" w:hAnsi="Times New Roman"/>
          <w:sz w:val="24"/>
          <w:szCs w:val="24"/>
        </w:rPr>
        <w:t>Fe₂O</w:t>
      </w:r>
      <w:proofErr w:type="spellEnd"/>
      <w:r w:rsidRPr="000969D2">
        <w:rPr>
          <w:rFonts w:ascii="Times New Roman" w:hAnsi="Times New Roman"/>
          <w:sz w:val="24"/>
          <w:szCs w:val="24"/>
        </w:rPr>
        <w:t>₃) or ferric phosphate, which serve as a barrier against further corrosion. For instance, phosphate-based inhibitors are commonly used in industrial water treatment systems, cooling towers, and boilers where metal equipment needs protection from acidic or corrosive media.</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In the context of cassava processing environments, where the mild steel equipment is exposed to acidic cassava extract, </w:t>
      </w:r>
      <w:proofErr w:type="gramStart"/>
      <w:r w:rsidRPr="000969D2">
        <w:rPr>
          <w:rFonts w:ascii="Times New Roman" w:hAnsi="Times New Roman"/>
          <w:sz w:val="24"/>
          <w:szCs w:val="24"/>
        </w:rPr>
        <w:t>the</w:t>
      </w:r>
      <w:proofErr w:type="gramEnd"/>
      <w:r w:rsidRPr="000969D2">
        <w:rPr>
          <w:rFonts w:ascii="Times New Roman" w:hAnsi="Times New Roman"/>
          <w:sz w:val="24"/>
          <w:szCs w:val="24"/>
        </w:rPr>
        <w:t xml:space="preserve"> use of anodic inhibitors can theoretically provide a protective film on the steel surfaces. However, due to environmental concerns and food safety regulations, especially relating to chromates which are toxic, the application of anodic inhibitors in food processing industries is limited. Instead, safer alternatives like organic inhibitors are often preferred.</w:t>
      </w:r>
    </w:p>
    <w:p w:rsidR="00F83284" w:rsidRPr="000969D2" w:rsidRDefault="00F83284" w:rsidP="00F83284">
      <w:pPr>
        <w:jc w:val="both"/>
        <w:rPr>
          <w:rFonts w:ascii="Times New Roman" w:hAnsi="Times New Roman"/>
          <w:b/>
          <w:bCs/>
          <w:sz w:val="24"/>
          <w:szCs w:val="24"/>
        </w:rPr>
      </w:pPr>
      <w:r w:rsidRPr="000969D2">
        <w:rPr>
          <w:rFonts w:ascii="Times New Roman" w:hAnsi="Times New Roman"/>
          <w:b/>
          <w:bCs/>
          <w:sz w:val="24"/>
          <w:szCs w:val="24"/>
        </w:rPr>
        <w:t xml:space="preserve">2. </w:t>
      </w:r>
      <w:proofErr w:type="spellStart"/>
      <w:r w:rsidRPr="000969D2">
        <w:rPr>
          <w:rFonts w:ascii="Times New Roman" w:hAnsi="Times New Roman"/>
          <w:b/>
          <w:bCs/>
          <w:sz w:val="24"/>
          <w:szCs w:val="24"/>
        </w:rPr>
        <w:t>Cathodic</w:t>
      </w:r>
      <w:proofErr w:type="spellEnd"/>
      <w:r w:rsidRPr="000969D2">
        <w:rPr>
          <w:rFonts w:ascii="Times New Roman" w:hAnsi="Times New Roman"/>
          <w:b/>
          <w:bCs/>
          <w:sz w:val="24"/>
          <w:szCs w:val="24"/>
        </w:rPr>
        <w:t xml:space="preserve"> Inhibitors</w:t>
      </w:r>
    </w:p>
    <w:p w:rsidR="00F83284" w:rsidRPr="000969D2" w:rsidRDefault="00F83284" w:rsidP="00F83284">
      <w:pPr>
        <w:jc w:val="both"/>
        <w:rPr>
          <w:rFonts w:ascii="Times New Roman" w:hAnsi="Times New Roman"/>
          <w:sz w:val="24"/>
          <w:szCs w:val="24"/>
        </w:rPr>
      </w:pPr>
      <w:proofErr w:type="spellStart"/>
      <w:r w:rsidRPr="000969D2">
        <w:rPr>
          <w:rFonts w:ascii="Times New Roman" w:hAnsi="Times New Roman"/>
          <w:sz w:val="24"/>
          <w:szCs w:val="24"/>
        </w:rPr>
        <w:t>Cathodic</w:t>
      </w:r>
      <w:proofErr w:type="spellEnd"/>
      <w:r w:rsidRPr="000969D2">
        <w:rPr>
          <w:rFonts w:ascii="Times New Roman" w:hAnsi="Times New Roman"/>
          <w:sz w:val="24"/>
          <w:szCs w:val="24"/>
        </w:rPr>
        <w:t xml:space="preserve"> inhibitors are substances that slow down the corrosion process by interfering with the </w:t>
      </w:r>
      <w:proofErr w:type="spellStart"/>
      <w:r w:rsidRPr="000969D2">
        <w:rPr>
          <w:rFonts w:ascii="Times New Roman" w:hAnsi="Times New Roman"/>
          <w:sz w:val="24"/>
          <w:szCs w:val="24"/>
        </w:rPr>
        <w:t>cathodic</w:t>
      </w:r>
      <w:proofErr w:type="spellEnd"/>
      <w:r w:rsidRPr="000969D2">
        <w:rPr>
          <w:rFonts w:ascii="Times New Roman" w:hAnsi="Times New Roman"/>
          <w:sz w:val="24"/>
          <w:szCs w:val="24"/>
        </w:rPr>
        <w:t xml:space="preserve"> reaction, which typically involves the reduction of hydrogen ions or dissolved oxygen on the metal surface. These inhibitors work by either decreasing the availability of </w:t>
      </w:r>
      <w:proofErr w:type="spellStart"/>
      <w:r w:rsidRPr="000969D2">
        <w:rPr>
          <w:rFonts w:ascii="Times New Roman" w:hAnsi="Times New Roman"/>
          <w:sz w:val="24"/>
          <w:szCs w:val="24"/>
        </w:rPr>
        <w:t>cathodic</w:t>
      </w:r>
      <w:proofErr w:type="spellEnd"/>
      <w:r w:rsidRPr="000969D2">
        <w:rPr>
          <w:rFonts w:ascii="Times New Roman" w:hAnsi="Times New Roman"/>
          <w:sz w:val="24"/>
          <w:szCs w:val="24"/>
        </w:rPr>
        <w:t xml:space="preserve"> reactants, such as oxygen, or by precipitating onto the </w:t>
      </w:r>
      <w:proofErr w:type="spellStart"/>
      <w:r w:rsidRPr="000969D2">
        <w:rPr>
          <w:rFonts w:ascii="Times New Roman" w:hAnsi="Times New Roman"/>
          <w:sz w:val="24"/>
          <w:szCs w:val="24"/>
        </w:rPr>
        <w:t>cathodic</w:t>
      </w:r>
      <w:proofErr w:type="spellEnd"/>
      <w:r w:rsidRPr="000969D2">
        <w:rPr>
          <w:rFonts w:ascii="Times New Roman" w:hAnsi="Times New Roman"/>
          <w:sz w:val="24"/>
          <w:szCs w:val="24"/>
        </w:rPr>
        <w:t xml:space="preserve"> areas of the metal, thus blocking further electron transfer and reducing the overall corrosion rate.</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Typical examples of </w:t>
      </w:r>
      <w:proofErr w:type="spellStart"/>
      <w:r w:rsidRPr="000969D2">
        <w:rPr>
          <w:rFonts w:ascii="Times New Roman" w:hAnsi="Times New Roman"/>
          <w:sz w:val="24"/>
          <w:szCs w:val="24"/>
        </w:rPr>
        <w:t>cathodic</w:t>
      </w:r>
      <w:proofErr w:type="spellEnd"/>
      <w:r w:rsidRPr="000969D2">
        <w:rPr>
          <w:rFonts w:ascii="Times New Roman" w:hAnsi="Times New Roman"/>
          <w:sz w:val="24"/>
          <w:szCs w:val="24"/>
        </w:rPr>
        <w:t xml:space="preserve"> inhibitors include zinc salts, polyphosphates, and calcium salts. These compounds often form insoluble precipitates like zinc hydroxide or calcium carbonate on the metal surface, particularly at </w:t>
      </w:r>
      <w:proofErr w:type="spellStart"/>
      <w:r w:rsidRPr="000969D2">
        <w:rPr>
          <w:rFonts w:ascii="Times New Roman" w:hAnsi="Times New Roman"/>
          <w:sz w:val="24"/>
          <w:szCs w:val="24"/>
        </w:rPr>
        <w:t>cathodic</w:t>
      </w:r>
      <w:proofErr w:type="spellEnd"/>
      <w:r w:rsidRPr="000969D2">
        <w:rPr>
          <w:rFonts w:ascii="Times New Roman" w:hAnsi="Times New Roman"/>
          <w:sz w:val="24"/>
          <w:szCs w:val="24"/>
        </w:rPr>
        <w:t xml:space="preserve"> sites, thereby impeding the access of hydrogen ions or oxygen needed to sustain the corrosion reaction. </w:t>
      </w:r>
      <w:proofErr w:type="spellStart"/>
      <w:r w:rsidRPr="000969D2">
        <w:rPr>
          <w:rFonts w:ascii="Times New Roman" w:hAnsi="Times New Roman"/>
          <w:sz w:val="24"/>
          <w:szCs w:val="24"/>
        </w:rPr>
        <w:t>Cathodic</w:t>
      </w:r>
      <w:proofErr w:type="spellEnd"/>
      <w:r w:rsidRPr="000969D2">
        <w:rPr>
          <w:rFonts w:ascii="Times New Roman" w:hAnsi="Times New Roman"/>
          <w:sz w:val="24"/>
          <w:szCs w:val="24"/>
        </w:rPr>
        <w:t xml:space="preserve"> inhibitors are widely used in systems like pipelines, water cooling systems, and boilers where protection against uniform corrosion is essential.</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In cassava processing environments, the use of </w:t>
      </w:r>
      <w:proofErr w:type="spellStart"/>
      <w:r w:rsidRPr="000969D2">
        <w:rPr>
          <w:rFonts w:ascii="Times New Roman" w:hAnsi="Times New Roman"/>
          <w:sz w:val="24"/>
          <w:szCs w:val="24"/>
        </w:rPr>
        <w:t>cathodic</w:t>
      </w:r>
      <w:proofErr w:type="spellEnd"/>
      <w:r w:rsidRPr="000969D2">
        <w:rPr>
          <w:rFonts w:ascii="Times New Roman" w:hAnsi="Times New Roman"/>
          <w:sz w:val="24"/>
          <w:szCs w:val="24"/>
        </w:rPr>
        <w:t xml:space="preserve"> inhibitors could theoretically help by reducing the oxygen reduction reactions that accelerate corrosion in acidic cassava extract. However, similar to anodic inhibitors, the choice of </w:t>
      </w:r>
      <w:proofErr w:type="spellStart"/>
      <w:r w:rsidRPr="000969D2">
        <w:rPr>
          <w:rFonts w:ascii="Times New Roman" w:hAnsi="Times New Roman"/>
          <w:sz w:val="24"/>
          <w:szCs w:val="24"/>
        </w:rPr>
        <w:t>cathodic</w:t>
      </w:r>
      <w:proofErr w:type="spellEnd"/>
      <w:r w:rsidRPr="000969D2">
        <w:rPr>
          <w:rFonts w:ascii="Times New Roman" w:hAnsi="Times New Roman"/>
          <w:sz w:val="24"/>
          <w:szCs w:val="24"/>
        </w:rPr>
        <w:t xml:space="preserve"> inhibitors in food-related industries must consider environmental friendliness and food safety, which limits the use of certain inorganic compounds.</w:t>
      </w:r>
    </w:p>
    <w:p w:rsidR="00F83284" w:rsidRPr="000969D2" w:rsidRDefault="00F83284" w:rsidP="00F83284">
      <w:pPr>
        <w:jc w:val="both"/>
        <w:rPr>
          <w:rFonts w:ascii="Times New Roman" w:hAnsi="Times New Roman"/>
          <w:sz w:val="24"/>
          <w:szCs w:val="24"/>
        </w:rPr>
      </w:pPr>
      <w:r w:rsidRPr="000969D2">
        <w:rPr>
          <w:rFonts w:ascii="Times New Roman" w:hAnsi="Times New Roman"/>
          <w:b/>
          <w:bCs/>
          <w:sz w:val="24"/>
          <w:szCs w:val="24"/>
        </w:rPr>
        <w:t>3. Mixed inhibitors</w:t>
      </w:r>
      <w:r w:rsidRPr="000969D2">
        <w:rPr>
          <w:rFonts w:ascii="Times New Roman" w:hAnsi="Times New Roman"/>
          <w:sz w:val="24"/>
          <w:szCs w:val="24"/>
        </w:rPr>
        <w:t xml:space="preserve"> </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These are chemical compounds that act simultaneously on both the anodic and </w:t>
      </w:r>
      <w:proofErr w:type="spellStart"/>
      <w:r w:rsidRPr="000969D2">
        <w:rPr>
          <w:rFonts w:ascii="Times New Roman" w:hAnsi="Times New Roman"/>
          <w:sz w:val="24"/>
          <w:szCs w:val="24"/>
        </w:rPr>
        <w:t>cathodic</w:t>
      </w:r>
      <w:proofErr w:type="spellEnd"/>
      <w:r w:rsidRPr="000969D2">
        <w:rPr>
          <w:rFonts w:ascii="Times New Roman" w:hAnsi="Times New Roman"/>
          <w:sz w:val="24"/>
          <w:szCs w:val="24"/>
        </w:rPr>
        <w:t xml:space="preserve"> sites of a metal surface to control corrosion. Rather than targeting only the metal dissolution process or the </w:t>
      </w:r>
      <w:proofErr w:type="spellStart"/>
      <w:r w:rsidRPr="000969D2">
        <w:rPr>
          <w:rFonts w:ascii="Times New Roman" w:hAnsi="Times New Roman"/>
          <w:sz w:val="24"/>
          <w:szCs w:val="24"/>
        </w:rPr>
        <w:t>cathodic</w:t>
      </w:r>
      <w:proofErr w:type="spellEnd"/>
      <w:r w:rsidRPr="000969D2">
        <w:rPr>
          <w:rFonts w:ascii="Times New Roman" w:hAnsi="Times New Roman"/>
          <w:sz w:val="24"/>
          <w:szCs w:val="24"/>
        </w:rPr>
        <w:t xml:space="preserve"> reduction reaction, mixed inhibitors interfere with both processes, making them highly effective in reducing the overall corrosion rate. They achieve this by adsorbing onto the metal surface, forming a protective film that blocks active corrosion sites and reduces the movement of corrosive agents like hydrogen ions and oxygen molecules.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lastRenderedPageBreak/>
        <w:t xml:space="preserve">Examples of mixed inhibitors include organic compounds such as amino acids, plant extracts, and some synthetic organic molecules like </w:t>
      </w:r>
      <w:proofErr w:type="spellStart"/>
      <w:r w:rsidRPr="000969D2">
        <w:rPr>
          <w:rFonts w:ascii="Times New Roman" w:hAnsi="Times New Roman"/>
          <w:sz w:val="24"/>
          <w:szCs w:val="24"/>
        </w:rPr>
        <w:t>imidazoles</w:t>
      </w:r>
      <w:proofErr w:type="spellEnd"/>
      <w:r w:rsidRPr="000969D2">
        <w:rPr>
          <w:rFonts w:ascii="Times New Roman" w:hAnsi="Times New Roman"/>
          <w:sz w:val="24"/>
          <w:szCs w:val="24"/>
        </w:rPr>
        <w:t xml:space="preserve"> and </w:t>
      </w:r>
      <w:proofErr w:type="spellStart"/>
      <w:r w:rsidRPr="000969D2">
        <w:rPr>
          <w:rFonts w:ascii="Times New Roman" w:hAnsi="Times New Roman"/>
          <w:sz w:val="24"/>
          <w:szCs w:val="24"/>
        </w:rPr>
        <w:t>triazoles</w:t>
      </w:r>
      <w:proofErr w:type="spellEnd"/>
      <w:r w:rsidRPr="000969D2">
        <w:rPr>
          <w:rFonts w:ascii="Times New Roman" w:hAnsi="Times New Roman"/>
          <w:sz w:val="24"/>
          <w:szCs w:val="24"/>
        </w:rPr>
        <w:t xml:space="preserve">. These substances typically contain functional groups such as amines (-NH₂), </w:t>
      </w:r>
      <w:proofErr w:type="spellStart"/>
      <w:r w:rsidRPr="000969D2">
        <w:rPr>
          <w:rFonts w:ascii="Times New Roman" w:hAnsi="Times New Roman"/>
          <w:sz w:val="24"/>
          <w:szCs w:val="24"/>
        </w:rPr>
        <w:t>carboxyls</w:t>
      </w:r>
      <w:proofErr w:type="spellEnd"/>
      <w:r w:rsidRPr="000969D2">
        <w:rPr>
          <w:rFonts w:ascii="Times New Roman" w:hAnsi="Times New Roman"/>
          <w:sz w:val="24"/>
          <w:szCs w:val="24"/>
        </w:rPr>
        <w:t xml:space="preserve"> (-COOH), or hydroxyls (-OH), which allow them to attach firmly to metal surfaces and form stable, corrosion-resistant layers.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In cassava processing environments, mixed inhibitors like amino acids are particularly useful because they can protect mild steel against the acidic and oxygenated conditions present in fermented cassava extract. By simultaneously reducing both metal ion release and oxygen reduction reactions, mixed inhibitors offer a more comprehensive corrosion protection strategy compared to inhibitors that target only one side of the electrochemical reaction.</w:t>
      </w:r>
    </w:p>
    <w:p w:rsidR="00F83284" w:rsidRPr="000969D2" w:rsidRDefault="00F83284" w:rsidP="00F83284">
      <w:pPr>
        <w:jc w:val="both"/>
        <w:rPr>
          <w:rFonts w:ascii="Times New Roman" w:hAnsi="Times New Roman"/>
          <w:b/>
          <w:bCs/>
          <w:sz w:val="24"/>
          <w:szCs w:val="24"/>
        </w:rPr>
      </w:pPr>
      <w:r w:rsidRPr="000969D2">
        <w:rPr>
          <w:rFonts w:ascii="Times New Roman" w:hAnsi="Times New Roman"/>
          <w:b/>
          <w:bCs/>
          <w:sz w:val="24"/>
          <w:szCs w:val="24"/>
        </w:rPr>
        <w:t>4. Organic Inhibitors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Organic inhibitors are corrosion inhibitors that are composed mainly of carbon-containing compounds. They function by adsorbing onto the metal surface and forming a protective, hydrophobic film that acts as a barrier between the metal and the corrosive environment. This adsorption is often facilitated by the presence of functional groups such as amine (-NH₂), carboxyl (-COOH), hydroxyl (-OH), and sulfur-containing groups (-S-) within the molecular structure of the organic compounds.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Organic inhibitors are particularly attractive because of their ability to offer good corrosion protection while being biodegradable, non-toxic, and environmentally friendly. Their mode of action typically involves either physical adsorption through electrostatic interactions or chemical adsorption involving the sharing or transfer of electrons between the inhibitor molecules and the metal surface.</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Examples of organic inhibitors include amines, aldehydes, urea derivatives, and plant extracts rich in tannins or flavonoids. In recent years, the use of amino acid derivatives as organic inhibitors has gained significant attention due to their unique structural advantages and eco-friendly nature.</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In this study, thr</w:t>
      </w:r>
      <w:r>
        <w:rPr>
          <w:rFonts w:ascii="Times New Roman" w:hAnsi="Times New Roman"/>
          <w:sz w:val="24"/>
          <w:szCs w:val="24"/>
        </w:rPr>
        <w:t xml:space="preserve">ee amino acids — alanine, </w:t>
      </w:r>
      <w:proofErr w:type="spellStart"/>
      <w:r>
        <w:rPr>
          <w:rFonts w:ascii="Times New Roman" w:hAnsi="Times New Roman"/>
          <w:sz w:val="24"/>
          <w:szCs w:val="24"/>
        </w:rPr>
        <w:t>leucine</w:t>
      </w:r>
      <w:proofErr w:type="spellEnd"/>
      <w:r>
        <w:rPr>
          <w:rFonts w:ascii="Times New Roman" w:hAnsi="Times New Roman"/>
          <w:sz w:val="24"/>
          <w:szCs w:val="24"/>
        </w:rPr>
        <w:t>, and m</w:t>
      </w:r>
      <w:r w:rsidRPr="000969D2">
        <w:rPr>
          <w:rFonts w:ascii="Times New Roman" w:hAnsi="Times New Roman"/>
          <w:sz w:val="24"/>
          <w:szCs w:val="24"/>
        </w:rPr>
        <w:t xml:space="preserve">ethionine — are selected as organic corrosion inhibitors for mild steel in cassava extract. These amino acids possess both amine and carboxyl functional groups, which allow strong interaction with the steel surface, leading to the formation of a protective film that minimizes corrosion. Methionine, in particular, contains a sulfur atom in its side chain, which enhances its adsorption capability and makes it a more effective inhibitor compared to simpler amino acids like alanine. </w:t>
      </w:r>
      <w:proofErr w:type="spellStart"/>
      <w:r w:rsidRPr="000969D2">
        <w:rPr>
          <w:rFonts w:ascii="Times New Roman" w:hAnsi="Times New Roman"/>
          <w:sz w:val="24"/>
          <w:szCs w:val="24"/>
        </w:rPr>
        <w:t>Valine</w:t>
      </w:r>
      <w:proofErr w:type="spellEnd"/>
      <w:r w:rsidRPr="000969D2">
        <w:rPr>
          <w:rFonts w:ascii="Times New Roman" w:hAnsi="Times New Roman"/>
          <w:sz w:val="24"/>
          <w:szCs w:val="24"/>
        </w:rPr>
        <w:t>, with its branched structure, and alanine, with its smaller, highly soluble structure, also contribute significantly to surface protection, though to varying degrees.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The use of amino acids aligns well with the goals of ensuring food safety, environmental protection, and operational efficiency in industries such as cassava processing, where direct metal contact with food products occurs.</w:t>
      </w:r>
    </w:p>
    <w:p w:rsidR="00F83284" w:rsidRPr="000969D2" w:rsidRDefault="00F83284" w:rsidP="00F83284">
      <w:pPr>
        <w:jc w:val="both"/>
        <w:rPr>
          <w:rFonts w:ascii="Times New Roman" w:hAnsi="Times New Roman"/>
          <w:b/>
          <w:bCs/>
          <w:sz w:val="24"/>
          <w:szCs w:val="24"/>
        </w:rPr>
      </w:pPr>
      <w:r w:rsidRPr="000969D2">
        <w:rPr>
          <w:rFonts w:ascii="Times New Roman" w:hAnsi="Times New Roman"/>
          <w:b/>
          <w:bCs/>
          <w:sz w:val="24"/>
          <w:szCs w:val="24"/>
        </w:rPr>
        <w:lastRenderedPageBreak/>
        <w:t>5. Inorganic Inhibitors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Inorganic inhibitors are corrosion inhibitors that are primarily composed of mineral-based or metallic compounds. Unlike organic inhibitors that rely on carbon-based structures, inorganic inhibitors function by altering the electrochemical environment around the metal surface. They often work by forming insoluble precipitates that </w:t>
      </w:r>
      <w:proofErr w:type="gramStart"/>
      <w:r w:rsidRPr="000969D2">
        <w:rPr>
          <w:rFonts w:ascii="Times New Roman" w:hAnsi="Times New Roman"/>
          <w:sz w:val="24"/>
          <w:szCs w:val="24"/>
        </w:rPr>
        <w:t xml:space="preserve">either </w:t>
      </w:r>
      <w:proofErr w:type="spellStart"/>
      <w:r w:rsidRPr="000969D2">
        <w:rPr>
          <w:rFonts w:ascii="Times New Roman" w:hAnsi="Times New Roman"/>
          <w:sz w:val="24"/>
          <w:szCs w:val="24"/>
        </w:rPr>
        <w:t>passivate</w:t>
      </w:r>
      <w:proofErr w:type="spellEnd"/>
      <w:proofErr w:type="gramEnd"/>
      <w:r w:rsidRPr="000969D2">
        <w:rPr>
          <w:rFonts w:ascii="Times New Roman" w:hAnsi="Times New Roman"/>
          <w:sz w:val="24"/>
          <w:szCs w:val="24"/>
        </w:rPr>
        <w:t xml:space="preserve"> the anodic sites, block </w:t>
      </w:r>
      <w:proofErr w:type="spellStart"/>
      <w:r w:rsidRPr="000969D2">
        <w:rPr>
          <w:rFonts w:ascii="Times New Roman" w:hAnsi="Times New Roman"/>
          <w:sz w:val="24"/>
          <w:szCs w:val="24"/>
        </w:rPr>
        <w:t>cathodic</w:t>
      </w:r>
      <w:proofErr w:type="spellEnd"/>
      <w:r w:rsidRPr="000969D2">
        <w:rPr>
          <w:rFonts w:ascii="Times New Roman" w:hAnsi="Times New Roman"/>
          <w:sz w:val="24"/>
          <w:szCs w:val="24"/>
        </w:rPr>
        <w:t xml:space="preserve"> sites, or modify the corrosive medium to make it less aggressive towards the metal.</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Common examples of inorganic inhibitors include chromates, nitrites, phosphates, silicates, and </w:t>
      </w:r>
      <w:proofErr w:type="spellStart"/>
      <w:r w:rsidRPr="000969D2">
        <w:rPr>
          <w:rFonts w:ascii="Times New Roman" w:hAnsi="Times New Roman"/>
          <w:sz w:val="24"/>
          <w:szCs w:val="24"/>
        </w:rPr>
        <w:t>molybdates</w:t>
      </w:r>
      <w:proofErr w:type="spellEnd"/>
      <w:r w:rsidRPr="000969D2">
        <w:rPr>
          <w:rFonts w:ascii="Times New Roman" w:hAnsi="Times New Roman"/>
          <w:sz w:val="24"/>
          <w:szCs w:val="24"/>
        </w:rPr>
        <w:t>. These compounds can react with the metal ions released during the corrosion process to form stable, adherent films such as metal oxides or metal phosphates. For instance, chromate ions react with iron to form a passive chromium-iron oxide film that significantly reduces further corrosion. Similarly, phosphates are widely used in industrial cooling water systems to form protective iron phosphate layers.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In applications where environmental and food safety concerns are not primary issues, inorganic inhibitors are highly valued for their high efficiency and durability. However, some inorganic inhibitors, particularly chromates, have </w:t>
      </w:r>
      <w:proofErr w:type="gramStart"/>
      <w:r w:rsidRPr="000969D2">
        <w:rPr>
          <w:rFonts w:ascii="Times New Roman" w:hAnsi="Times New Roman"/>
          <w:sz w:val="24"/>
          <w:szCs w:val="24"/>
        </w:rPr>
        <w:t>raised</w:t>
      </w:r>
      <w:proofErr w:type="gramEnd"/>
      <w:r w:rsidRPr="000969D2">
        <w:rPr>
          <w:rFonts w:ascii="Times New Roman" w:hAnsi="Times New Roman"/>
          <w:sz w:val="24"/>
          <w:szCs w:val="24"/>
        </w:rPr>
        <w:t xml:space="preserve"> environmental and health concerns due to their toxicity. As a result, their use has been restricted or banned in several countries, especially in industries involving food contact or environmentally sensitive areas.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In cassava processing environments, the application of inorganic inhibitors would generally be limited due to the need for non-toxic and biodegradable options. Therefore, safer alternatives like organic inhibitors, including amino acid derivatives, are preferred for corrosion control where contact with food products is possible.</w:t>
      </w:r>
    </w:p>
    <w:p w:rsidR="00F83284" w:rsidRPr="000969D2" w:rsidRDefault="00F83284" w:rsidP="00F83284">
      <w:pPr>
        <w:jc w:val="both"/>
        <w:rPr>
          <w:rFonts w:ascii="Times New Roman" w:hAnsi="Times New Roman"/>
          <w:b/>
          <w:bCs/>
          <w:caps/>
          <w:sz w:val="24"/>
          <w:szCs w:val="24"/>
        </w:rPr>
      </w:pPr>
      <w:r w:rsidRPr="000969D2">
        <w:rPr>
          <w:rFonts w:ascii="Times New Roman" w:hAnsi="Times New Roman"/>
          <w:b/>
          <w:bCs/>
          <w:caps/>
          <w:sz w:val="24"/>
          <w:szCs w:val="24"/>
        </w:rPr>
        <w:t xml:space="preserve">2.10.3 </w:t>
      </w:r>
      <w:r w:rsidRPr="000969D2">
        <w:rPr>
          <w:rFonts w:ascii="Times New Roman" w:hAnsi="Times New Roman"/>
          <w:b/>
          <w:bCs/>
          <w:sz w:val="24"/>
          <w:szCs w:val="24"/>
        </w:rPr>
        <w:t>Why Organic Inhibitors (Like Amino Acids)?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The use of organic inhibitors, particularly amino acids, in preventing corrosion of mild steel in cassava extract is both scientifically effective and practically suitable for agro-processing industries. Cassava fluid, especially after fermentation, becomes highly acidic due to the presence of organic acids like citric acid, formic acid, and hydrogen cyanide (HCN). These acidic compounds aggressively attack mild steel surfaces, leading to material degradation, equipment failure, and potential contamination of food products (</w:t>
      </w:r>
      <w:proofErr w:type="spellStart"/>
      <w:r w:rsidRPr="000969D2">
        <w:rPr>
          <w:rFonts w:ascii="Times New Roman" w:hAnsi="Times New Roman"/>
          <w:sz w:val="24"/>
          <w:szCs w:val="24"/>
        </w:rPr>
        <w:t>Agunsoye</w:t>
      </w:r>
      <w:proofErr w:type="spellEnd"/>
      <w:r w:rsidRPr="000969D2">
        <w:rPr>
          <w:rFonts w:ascii="Times New Roman" w:hAnsi="Times New Roman"/>
          <w:sz w:val="24"/>
          <w:szCs w:val="24"/>
        </w:rPr>
        <w:t xml:space="preserve"> et al., 2014)</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Organic inhibitors such as amino acids offer a safer and more environmentally acceptable alternative to traditional inorganic inhibitors like chromates and phosphates, which are often toxic and unsuitable for food-related applications. Amino acids are naturally occurring biomolecules that are non-toxic, biodegradable, and water-soluble, making them ideal for corrosion inhibition in environments where food safety is a priority (</w:t>
      </w:r>
      <w:proofErr w:type="spellStart"/>
      <w:r w:rsidRPr="000969D2">
        <w:rPr>
          <w:rFonts w:ascii="Times New Roman" w:hAnsi="Times New Roman"/>
          <w:sz w:val="24"/>
          <w:szCs w:val="24"/>
        </w:rPr>
        <w:t>Ahamad</w:t>
      </w:r>
      <w:proofErr w:type="spellEnd"/>
      <w:r w:rsidRPr="000969D2">
        <w:rPr>
          <w:rFonts w:ascii="Times New Roman" w:hAnsi="Times New Roman"/>
          <w:sz w:val="24"/>
          <w:szCs w:val="24"/>
        </w:rPr>
        <w:t xml:space="preserve"> et al., 2010; </w:t>
      </w:r>
      <w:proofErr w:type="spellStart"/>
      <w:r w:rsidRPr="000969D2">
        <w:rPr>
          <w:rFonts w:ascii="Times New Roman" w:hAnsi="Times New Roman"/>
          <w:sz w:val="24"/>
          <w:szCs w:val="24"/>
        </w:rPr>
        <w:t>Iroha</w:t>
      </w:r>
      <w:proofErr w:type="spellEnd"/>
      <w:r w:rsidRPr="000969D2">
        <w:rPr>
          <w:rFonts w:ascii="Times New Roman" w:hAnsi="Times New Roman"/>
          <w:sz w:val="24"/>
          <w:szCs w:val="24"/>
        </w:rPr>
        <w:t xml:space="preserve"> et al., 2021).</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lastRenderedPageBreak/>
        <w:t>The corrosion inhibition mechanism of amino acids is based on their ability to adsorb onto the steel surface through their functional groups, such as the amine group (-NH₂), carboxyl group (-COOH), and, in some cases, sulfur-containing side chains (e.g., in methionine). This adsorption leads to the formation of a protective film on the steel surface, which acts as a barrier, preventing the interaction between the metal and corrosive species present in the cassava extract (</w:t>
      </w:r>
      <w:proofErr w:type="spellStart"/>
      <w:r w:rsidRPr="000969D2">
        <w:rPr>
          <w:rFonts w:ascii="Times New Roman" w:hAnsi="Times New Roman"/>
          <w:sz w:val="24"/>
          <w:szCs w:val="24"/>
        </w:rPr>
        <w:t>Onyemaobi</w:t>
      </w:r>
      <w:proofErr w:type="spellEnd"/>
      <w:r w:rsidRPr="000969D2">
        <w:rPr>
          <w:rFonts w:ascii="Times New Roman" w:hAnsi="Times New Roman"/>
          <w:sz w:val="24"/>
          <w:szCs w:val="24"/>
        </w:rPr>
        <w:t xml:space="preserve"> et al., 2021).</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In addition, amino acids can act as mixed-type inhibitors, meaning they interfere with both the anodic metal dissolution and the </w:t>
      </w:r>
      <w:proofErr w:type="spellStart"/>
      <w:r w:rsidRPr="000969D2">
        <w:rPr>
          <w:rFonts w:ascii="Times New Roman" w:hAnsi="Times New Roman"/>
          <w:sz w:val="24"/>
          <w:szCs w:val="24"/>
        </w:rPr>
        <w:t>cathodic</w:t>
      </w:r>
      <w:proofErr w:type="spellEnd"/>
      <w:r w:rsidRPr="000969D2">
        <w:rPr>
          <w:rFonts w:ascii="Times New Roman" w:hAnsi="Times New Roman"/>
          <w:sz w:val="24"/>
          <w:szCs w:val="24"/>
        </w:rPr>
        <w:t xml:space="preserve"> reduction of hydrogen ions. This dual action enhances their overall efficiency and makes them effective in a complex environment like cassava fluid, where multiple corrosive agents are present (</w:t>
      </w:r>
      <w:proofErr w:type="spellStart"/>
      <w:r w:rsidRPr="000969D2">
        <w:rPr>
          <w:rFonts w:ascii="Times New Roman" w:hAnsi="Times New Roman"/>
          <w:sz w:val="24"/>
          <w:szCs w:val="24"/>
        </w:rPr>
        <w:t>Popova</w:t>
      </w:r>
      <w:proofErr w:type="spellEnd"/>
      <w:r w:rsidRPr="000969D2">
        <w:rPr>
          <w:rFonts w:ascii="Times New Roman" w:hAnsi="Times New Roman"/>
          <w:sz w:val="24"/>
          <w:szCs w:val="24"/>
        </w:rPr>
        <w:t xml:space="preserve"> et al., 2003).</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Using amino acids as inhibitors also aligns with the principles of green chemistry and sustainable engineering. Since cassava is a food crop, it is essential to use inhibitors that do not pose health or environmental risks. Amino acid-based inhibitors meet this requirement and can be integrated easily into small- and medium-scale processing setups without complex handling or disposal concerns (</w:t>
      </w:r>
      <w:proofErr w:type="spellStart"/>
      <w:r w:rsidRPr="000969D2">
        <w:rPr>
          <w:rFonts w:ascii="Times New Roman" w:hAnsi="Times New Roman"/>
          <w:sz w:val="24"/>
          <w:szCs w:val="24"/>
        </w:rPr>
        <w:t>Adejo</w:t>
      </w:r>
      <w:proofErr w:type="spellEnd"/>
      <w:r w:rsidRPr="000969D2">
        <w:rPr>
          <w:rFonts w:ascii="Times New Roman" w:hAnsi="Times New Roman"/>
          <w:sz w:val="24"/>
          <w:szCs w:val="24"/>
        </w:rPr>
        <w:t xml:space="preserve"> et al., 2020).</w:t>
      </w:r>
    </w:p>
    <w:p w:rsidR="00F83284" w:rsidRPr="000969D2" w:rsidRDefault="00F83284" w:rsidP="00F83284">
      <w:pPr>
        <w:jc w:val="both"/>
        <w:rPr>
          <w:rFonts w:ascii="Times New Roman" w:hAnsi="Times New Roman"/>
          <w:b/>
          <w:bCs/>
          <w:caps/>
          <w:sz w:val="24"/>
          <w:szCs w:val="24"/>
        </w:rPr>
      </w:pPr>
      <w:r w:rsidRPr="000969D2">
        <w:rPr>
          <w:rFonts w:ascii="Times New Roman" w:hAnsi="Times New Roman"/>
          <w:b/>
          <w:bCs/>
          <w:caps/>
          <w:sz w:val="24"/>
          <w:szCs w:val="24"/>
        </w:rPr>
        <w:t>2</w:t>
      </w:r>
      <w:r w:rsidRPr="000969D2">
        <w:rPr>
          <w:rFonts w:ascii="Times New Roman" w:hAnsi="Times New Roman"/>
          <w:b/>
          <w:bCs/>
          <w:sz w:val="24"/>
          <w:szCs w:val="24"/>
        </w:rPr>
        <w:t>.11 Gaps in Literature</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Despite significant progress in the study of corrosion and the use of inhibitors to mitigate it, several gaps still exist in the literature, particularly concerning the corrosion of mild steel in cassava processing environments and the application of amino acid derivatives as inhibitors. Highlighting these gaps provides the justification for this research work and underscores the importance of investigating eco-friendly corrosion control methods under local, agro-industrial conditions. Few studies have investigated the corrosion of mild steel in cassava extract using amino acid derivatives, especially under Nigerian tropical conditions (</w:t>
      </w:r>
      <w:proofErr w:type="spellStart"/>
      <w:r w:rsidRPr="000969D2">
        <w:rPr>
          <w:rFonts w:ascii="Times New Roman" w:hAnsi="Times New Roman"/>
          <w:sz w:val="24"/>
          <w:szCs w:val="24"/>
        </w:rPr>
        <w:t>Onyemaobi</w:t>
      </w:r>
      <w:proofErr w:type="spellEnd"/>
      <w:r w:rsidRPr="000969D2">
        <w:rPr>
          <w:rFonts w:ascii="Times New Roman" w:hAnsi="Times New Roman"/>
          <w:sz w:val="24"/>
          <w:szCs w:val="24"/>
        </w:rPr>
        <w:t xml:space="preserve"> et al., 2021; </w:t>
      </w:r>
      <w:proofErr w:type="spellStart"/>
      <w:r w:rsidRPr="000969D2">
        <w:rPr>
          <w:rFonts w:ascii="Times New Roman" w:hAnsi="Times New Roman"/>
          <w:sz w:val="24"/>
          <w:szCs w:val="24"/>
        </w:rPr>
        <w:t>Iroha</w:t>
      </w:r>
      <w:proofErr w:type="spellEnd"/>
      <w:r w:rsidRPr="000969D2">
        <w:rPr>
          <w:rFonts w:ascii="Times New Roman" w:hAnsi="Times New Roman"/>
          <w:sz w:val="24"/>
          <w:szCs w:val="24"/>
        </w:rPr>
        <w:t xml:space="preserve"> et al., 2021).</w:t>
      </w:r>
    </w:p>
    <w:p w:rsidR="00F83284" w:rsidRPr="000969D2" w:rsidRDefault="00F83284" w:rsidP="00F83284">
      <w:pPr>
        <w:jc w:val="both"/>
        <w:rPr>
          <w:rFonts w:ascii="Times New Roman" w:hAnsi="Times New Roman"/>
          <w:b/>
          <w:bCs/>
          <w:sz w:val="24"/>
          <w:szCs w:val="24"/>
        </w:rPr>
      </w:pPr>
      <w:r w:rsidRPr="000969D2">
        <w:rPr>
          <w:rFonts w:ascii="Times New Roman" w:hAnsi="Times New Roman"/>
          <w:b/>
          <w:bCs/>
          <w:sz w:val="24"/>
          <w:szCs w:val="24"/>
        </w:rPr>
        <w:t>2.11.1 Limited Studies on Cassava-Specific Corrosion</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Most corrosion studies available in literature focus on traditional, synthetic acidic environments such as hydrochloric acid (</w:t>
      </w:r>
      <w:proofErr w:type="spellStart"/>
      <w:r w:rsidRPr="000969D2">
        <w:rPr>
          <w:rFonts w:ascii="Times New Roman" w:hAnsi="Times New Roman"/>
          <w:sz w:val="24"/>
          <w:szCs w:val="24"/>
        </w:rPr>
        <w:t>HCl</w:t>
      </w:r>
      <w:proofErr w:type="spellEnd"/>
      <w:r w:rsidRPr="000969D2">
        <w:rPr>
          <w:rFonts w:ascii="Times New Roman" w:hAnsi="Times New Roman"/>
          <w:sz w:val="24"/>
          <w:szCs w:val="24"/>
        </w:rPr>
        <w:t>), sulfuric acid (H₂SO₄), or nitric acid (HNO₃). There is a notable lack of studies specifically addressing corrosion in natural agro-industrial media such as cassava extract, which presents a unique combination of organic acids, cyanides, and fermentation by-products. The complex chemistry of cassava effluent creates a different corrosion mechanism that remains underexplored.</w:t>
      </w:r>
    </w:p>
    <w:p w:rsidR="00F83284" w:rsidRPr="000969D2" w:rsidRDefault="00F83284" w:rsidP="00F83284">
      <w:pPr>
        <w:jc w:val="both"/>
        <w:rPr>
          <w:rFonts w:ascii="Times New Roman" w:hAnsi="Times New Roman"/>
          <w:b/>
          <w:bCs/>
          <w:sz w:val="24"/>
          <w:szCs w:val="24"/>
        </w:rPr>
      </w:pPr>
      <w:r w:rsidRPr="000969D2">
        <w:rPr>
          <w:rFonts w:ascii="Times New Roman" w:hAnsi="Times New Roman"/>
          <w:b/>
          <w:bCs/>
          <w:caps/>
          <w:sz w:val="24"/>
          <w:szCs w:val="24"/>
        </w:rPr>
        <w:t>2.11.</w:t>
      </w:r>
      <w:r w:rsidRPr="000969D2">
        <w:rPr>
          <w:rFonts w:ascii="Times New Roman" w:hAnsi="Times New Roman"/>
          <w:b/>
          <w:bCs/>
          <w:sz w:val="24"/>
          <w:szCs w:val="24"/>
        </w:rPr>
        <w:t>2 Few Investigations Using Amino Acids in Natural Media</w:t>
      </w:r>
    </w:p>
    <w:p w:rsidR="00F83284" w:rsidRPr="000969D2" w:rsidRDefault="00F83284" w:rsidP="00F83284">
      <w:pPr>
        <w:jc w:val="both"/>
        <w:rPr>
          <w:rFonts w:ascii="Times New Roman" w:hAnsi="Times New Roman"/>
          <w:b/>
          <w:bCs/>
          <w:caps/>
          <w:sz w:val="24"/>
          <w:szCs w:val="24"/>
        </w:rPr>
      </w:pPr>
      <w:r w:rsidRPr="000969D2">
        <w:rPr>
          <w:rFonts w:ascii="Times New Roman" w:hAnsi="Times New Roman"/>
          <w:sz w:val="24"/>
          <w:szCs w:val="24"/>
        </w:rPr>
        <w:t xml:space="preserve">While numerous researches have studied amino acids as corrosion inhibitors in synthetic acid environments, only very few have applied these inhibitors in natural media like cassava filtrate. The effectiveness of amino acids can vary significantly between clean, controlled environments </w:t>
      </w:r>
      <w:r w:rsidRPr="000969D2">
        <w:rPr>
          <w:rFonts w:ascii="Times New Roman" w:hAnsi="Times New Roman"/>
          <w:sz w:val="24"/>
          <w:szCs w:val="24"/>
        </w:rPr>
        <w:lastRenderedPageBreak/>
        <w:t>and real-world natural environments that contain mixed organic and inorganic species, microorganisms, and fluctuating pH levels. There remains a gap in validating the performance of amino acids under these more practical conditions.</w:t>
      </w:r>
    </w:p>
    <w:p w:rsidR="00F83284" w:rsidRPr="000969D2" w:rsidRDefault="00F83284" w:rsidP="00F83284">
      <w:pPr>
        <w:jc w:val="both"/>
        <w:rPr>
          <w:rFonts w:ascii="Times New Roman" w:hAnsi="Times New Roman"/>
          <w:b/>
          <w:bCs/>
          <w:caps/>
          <w:sz w:val="24"/>
          <w:szCs w:val="24"/>
        </w:rPr>
      </w:pPr>
      <w:r w:rsidRPr="000969D2">
        <w:rPr>
          <w:rFonts w:ascii="Times New Roman" w:hAnsi="Times New Roman"/>
          <w:b/>
          <w:bCs/>
          <w:caps/>
          <w:sz w:val="24"/>
          <w:szCs w:val="24"/>
        </w:rPr>
        <w:t xml:space="preserve">2.11.3 </w:t>
      </w:r>
      <w:r w:rsidRPr="000969D2">
        <w:rPr>
          <w:rFonts w:ascii="Times New Roman" w:hAnsi="Times New Roman"/>
          <w:b/>
          <w:bCs/>
          <w:sz w:val="24"/>
          <w:szCs w:val="24"/>
        </w:rPr>
        <w:t xml:space="preserve">Lack of Comparative Studies </w:t>
      </w:r>
      <w:proofErr w:type="gramStart"/>
      <w:r w:rsidRPr="000969D2">
        <w:rPr>
          <w:rFonts w:ascii="Times New Roman" w:hAnsi="Times New Roman"/>
          <w:b/>
          <w:bCs/>
          <w:sz w:val="24"/>
          <w:szCs w:val="24"/>
        </w:rPr>
        <w:t>Between</w:t>
      </w:r>
      <w:proofErr w:type="gramEnd"/>
      <w:r w:rsidRPr="000969D2">
        <w:rPr>
          <w:rFonts w:ascii="Times New Roman" w:hAnsi="Times New Roman"/>
          <w:b/>
          <w:bCs/>
          <w:sz w:val="24"/>
          <w:szCs w:val="24"/>
        </w:rPr>
        <w:t xml:space="preserve"> Different Amino Acids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 xml:space="preserve">Although various amino acids have individually been studied for their corrosion inhibition properties, comprehensive comparative studies evaluating multiple amino acids (such as alanine, </w:t>
      </w:r>
      <w:proofErr w:type="spellStart"/>
      <w:r w:rsidRPr="000969D2">
        <w:rPr>
          <w:rFonts w:ascii="Times New Roman" w:hAnsi="Times New Roman"/>
          <w:sz w:val="24"/>
          <w:szCs w:val="24"/>
        </w:rPr>
        <w:t>valine</w:t>
      </w:r>
      <w:proofErr w:type="spellEnd"/>
      <w:r w:rsidRPr="000969D2">
        <w:rPr>
          <w:rFonts w:ascii="Times New Roman" w:hAnsi="Times New Roman"/>
          <w:sz w:val="24"/>
          <w:szCs w:val="24"/>
        </w:rPr>
        <w:t>, and methionine) under the same environmental conditions are still scarce. Understanding how molecular structure (e.g., presence of sulfur atoms, side chain branching) influences inhibition efficiency remains incomplete and requires further investigation.</w:t>
      </w:r>
    </w:p>
    <w:p w:rsidR="00F83284" w:rsidRPr="000969D2" w:rsidRDefault="00F83284" w:rsidP="00F83284">
      <w:pPr>
        <w:jc w:val="both"/>
        <w:rPr>
          <w:rFonts w:ascii="Times New Roman" w:hAnsi="Times New Roman"/>
          <w:b/>
          <w:bCs/>
          <w:caps/>
          <w:sz w:val="24"/>
          <w:szCs w:val="24"/>
        </w:rPr>
      </w:pPr>
      <w:r w:rsidRPr="000969D2">
        <w:rPr>
          <w:rFonts w:ascii="Times New Roman" w:hAnsi="Times New Roman"/>
          <w:b/>
          <w:bCs/>
          <w:caps/>
          <w:sz w:val="24"/>
          <w:szCs w:val="24"/>
        </w:rPr>
        <w:t xml:space="preserve">2.11.4 </w:t>
      </w:r>
      <w:r w:rsidRPr="000969D2">
        <w:rPr>
          <w:rFonts w:ascii="Times New Roman" w:hAnsi="Times New Roman"/>
          <w:b/>
          <w:bCs/>
          <w:sz w:val="24"/>
          <w:szCs w:val="24"/>
        </w:rPr>
        <w:t>Insufficient Focus on Food-Safe Corrosion Inhibitors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Many industrial corrosion inhibitors, including chromates and phosphates, are highly efficient but pose serious health and environmental risks. In the context of food-processing industries like cassava production, there is an urgent need for inhibitors that are non-toxic, biodegradable, and safe for human consumption. Literature on food-safe, organic inhibitors suitable for agro-industrial environments is still developing and remains insufficiently covered</w:t>
      </w:r>
    </w:p>
    <w:p w:rsidR="00F83284" w:rsidRPr="000969D2" w:rsidRDefault="00F83284" w:rsidP="00F83284">
      <w:pPr>
        <w:jc w:val="both"/>
        <w:rPr>
          <w:rFonts w:ascii="Times New Roman" w:hAnsi="Times New Roman"/>
          <w:b/>
          <w:bCs/>
          <w:caps/>
          <w:sz w:val="24"/>
          <w:szCs w:val="24"/>
        </w:rPr>
      </w:pPr>
      <w:r w:rsidRPr="000969D2">
        <w:rPr>
          <w:rFonts w:ascii="Times New Roman" w:hAnsi="Times New Roman"/>
          <w:b/>
          <w:bCs/>
          <w:caps/>
          <w:sz w:val="24"/>
          <w:szCs w:val="24"/>
        </w:rPr>
        <w:t xml:space="preserve">2.11.5 </w:t>
      </w:r>
      <w:r w:rsidRPr="000969D2">
        <w:rPr>
          <w:rFonts w:ascii="Times New Roman" w:hAnsi="Times New Roman"/>
          <w:b/>
          <w:bCs/>
          <w:sz w:val="24"/>
          <w:szCs w:val="24"/>
        </w:rPr>
        <w:t>Few Studies Conducted Under Nigerian and Tropical Conditions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Corrosion behavior is heavily influenced by environmental factors such as temperature, humidity, and local water chemistry. Many studies are conducted under temperate, laboratory-controlled conditions that do not accurately reflect the humid, high-temperature conditions found in tropical regions like Nigeria, where cassava processing is predominant. There is a gap in region-specific studies that account for these tropical realities.</w:t>
      </w:r>
    </w:p>
    <w:p w:rsidR="00F83284" w:rsidRPr="000969D2" w:rsidRDefault="00F83284" w:rsidP="00F83284">
      <w:pPr>
        <w:jc w:val="both"/>
        <w:rPr>
          <w:rFonts w:ascii="Times New Roman" w:hAnsi="Times New Roman"/>
          <w:b/>
          <w:bCs/>
          <w:caps/>
          <w:sz w:val="24"/>
          <w:szCs w:val="24"/>
        </w:rPr>
      </w:pPr>
      <w:r w:rsidRPr="000969D2">
        <w:rPr>
          <w:rFonts w:ascii="Times New Roman" w:hAnsi="Times New Roman"/>
          <w:b/>
          <w:bCs/>
          <w:caps/>
          <w:sz w:val="24"/>
          <w:szCs w:val="24"/>
        </w:rPr>
        <w:t xml:space="preserve">2.12 </w:t>
      </w:r>
      <w:r w:rsidRPr="000969D2">
        <w:rPr>
          <w:rFonts w:ascii="Times New Roman" w:hAnsi="Times New Roman"/>
          <w:b/>
          <w:bCs/>
          <w:sz w:val="24"/>
          <w:szCs w:val="24"/>
        </w:rPr>
        <w:t>Economic Importance of Corrosion Control</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Corrosion in cassava processing industries isn't just a scientific problem — it’s a financial burden. The degradation of mild steel components due to the acidic nature of cassava extract leads to high maintenance costs, frequent equipment replacement, and potential contamination of food products. Understanding the economic impact of corrosion helps highlight the practical value of using effective inhibitors like amino acids.</w:t>
      </w:r>
    </w:p>
    <w:p w:rsidR="00F83284" w:rsidRPr="000969D2" w:rsidRDefault="00F83284" w:rsidP="00F83284">
      <w:pPr>
        <w:jc w:val="both"/>
        <w:rPr>
          <w:rFonts w:ascii="Times New Roman" w:hAnsi="Times New Roman"/>
          <w:sz w:val="24"/>
          <w:szCs w:val="24"/>
        </w:rPr>
      </w:pPr>
      <w:r w:rsidRPr="000969D2">
        <w:rPr>
          <w:rFonts w:ascii="Times New Roman" w:hAnsi="Times New Roman"/>
          <w:sz w:val="24"/>
          <w:szCs w:val="24"/>
        </w:rPr>
        <w:t>Corrosion control has a significant economic impact by reducing maintenance costs, preventing equipment failure, and improving productivity (NACE International, 2016).</w:t>
      </w:r>
    </w:p>
    <w:p w:rsidR="00972433" w:rsidRDefault="00972433"/>
    <w:sectPr w:rsidR="009724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284"/>
    <w:rsid w:val="00972433"/>
    <w:rsid w:val="00F83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284"/>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284"/>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6087</Words>
  <Characters>34698</Characters>
  <Application>Microsoft Office Word</Application>
  <DocSecurity>0</DocSecurity>
  <Lines>289</Lines>
  <Paragraphs>81</Paragraphs>
  <ScaleCrop>false</ScaleCrop>
  <Company/>
  <LinksUpToDate>false</LinksUpToDate>
  <CharactersWithSpaces>40704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Guest</cp:lastModifiedBy>
  <cp:revision>1</cp:revision>
  <dcterms:created xsi:type="dcterms:W3CDTF">2025-07-07T14:17:00Z</dcterms:created>
  <dcterms:modified xsi:type="dcterms:W3CDTF">2025-07-07T14:19:00Z</dcterms:modified>
</cp:coreProperties>
</file>